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692" w:rsidRDefault="00BE3479" w:rsidP="00392692">
      <w:pPr>
        <w:pStyle w:val="NormalWeb"/>
        <w:spacing w:before="0" w:beforeAutospacing="0" w:after="0" w:afterAutospacing="0"/>
        <w:rPr>
          <w:color w:val="000000"/>
        </w:rPr>
      </w:pPr>
      <w:bookmarkStart w:id="0" w:name="_GoBack"/>
      <w:bookmarkEnd w:id="0"/>
      <w:proofErr w:type="spellStart"/>
      <w:r w:rsidRPr="0056758E">
        <w:rPr>
          <w:color w:val="000000"/>
          <w:sz w:val="22"/>
          <w:szCs w:val="22"/>
        </w:rPr>
        <w:t>eTable</w:t>
      </w:r>
      <w:proofErr w:type="spellEnd"/>
      <w:r w:rsidRPr="0056758E">
        <w:rPr>
          <w:color w:val="000000"/>
          <w:sz w:val="22"/>
          <w:szCs w:val="22"/>
        </w:rPr>
        <w:t xml:space="preserve"> C.</w:t>
      </w:r>
      <w:r>
        <w:rPr>
          <w:color w:val="000000"/>
        </w:rPr>
        <w:t xml:space="preserve"> </w:t>
      </w:r>
      <w:r w:rsidRPr="00DA2121">
        <w:rPr>
          <w:color w:val="000000"/>
        </w:rPr>
        <w:t>Non-</w:t>
      </w:r>
      <w:r>
        <w:rPr>
          <w:color w:val="000000"/>
        </w:rPr>
        <w:t>G</w:t>
      </w:r>
      <w:r w:rsidRPr="00DA2121">
        <w:rPr>
          <w:color w:val="000000"/>
        </w:rPr>
        <w:t xml:space="preserve">estational </w:t>
      </w:r>
      <w:r>
        <w:rPr>
          <w:color w:val="000000"/>
        </w:rPr>
        <w:t xml:space="preserve">Cardiovascular and Non-Cardiovascular </w:t>
      </w:r>
      <w:r w:rsidRPr="00DA2121">
        <w:rPr>
          <w:color w:val="000000"/>
        </w:rPr>
        <w:t>Co</w:t>
      </w:r>
      <w:r>
        <w:rPr>
          <w:color w:val="000000"/>
        </w:rPr>
        <w:t>morbidities**, Defined by CCS codes</w:t>
      </w:r>
    </w:p>
    <w:p w:rsidR="00BE3479" w:rsidRDefault="00BE3479" w:rsidP="00392692">
      <w:pPr>
        <w:pStyle w:val="NormalWeb"/>
        <w:spacing w:before="0" w:beforeAutospacing="0" w:after="0" w:afterAutospacing="0"/>
        <w:rPr>
          <w:color w:val="000000"/>
        </w:rPr>
      </w:pPr>
    </w:p>
    <w:tbl>
      <w:tblPr>
        <w:tblpPr w:leftFromText="180" w:rightFromText="180" w:vertAnchor="page" w:horzAnchor="margin" w:tblpY="1876"/>
        <w:tblW w:w="1007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5"/>
        <w:gridCol w:w="5760"/>
      </w:tblGrid>
      <w:tr w:rsidR="00392692" w:rsidRPr="0056758E" w:rsidTr="00392692">
        <w:trPr>
          <w:trHeight w:val="301"/>
        </w:trPr>
        <w:tc>
          <w:tcPr>
            <w:tcW w:w="4315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692" w:rsidRPr="0056758E" w:rsidRDefault="00392692" w:rsidP="003926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75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Comorbidity Category</w:t>
            </w:r>
          </w:p>
        </w:tc>
        <w:tc>
          <w:tcPr>
            <w:tcW w:w="5760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92692" w:rsidRPr="0056758E" w:rsidRDefault="00392692" w:rsidP="003926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75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CCS Diagnosis Categories</w:t>
            </w:r>
          </w:p>
        </w:tc>
      </w:tr>
      <w:tr w:rsidR="00392692" w:rsidRPr="0056758E" w:rsidTr="00392692">
        <w:trPr>
          <w:trHeight w:val="301"/>
        </w:trPr>
        <w:tc>
          <w:tcPr>
            <w:tcW w:w="1007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392692" w:rsidRPr="0056758E" w:rsidRDefault="00392692" w:rsidP="003926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6758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Cardiovascular </w:t>
            </w:r>
          </w:p>
        </w:tc>
      </w:tr>
      <w:tr w:rsidR="00392692" w:rsidRPr="0056758E" w:rsidTr="00392692">
        <w:trPr>
          <w:trHeight w:val="275"/>
        </w:trPr>
        <w:tc>
          <w:tcPr>
            <w:tcW w:w="4315" w:type="dxa"/>
            <w:tcBorders>
              <w:top w:val="double" w:sz="4" w:space="0" w:color="auto"/>
              <w:right w:val="nil"/>
            </w:tcBorders>
            <w:shd w:val="clear" w:color="auto" w:fill="auto"/>
            <w:vAlign w:val="center"/>
          </w:tcPr>
          <w:p w:rsidR="00392692" w:rsidRPr="0056758E" w:rsidRDefault="00392692" w:rsidP="0039269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758E">
              <w:rPr>
                <w:rFonts w:ascii="Times New Roman" w:eastAsia="Times New Roman" w:hAnsi="Times New Roman" w:cs="Times New Roman"/>
                <w:color w:val="000000"/>
              </w:rPr>
              <w:t>Hypertension</w:t>
            </w:r>
          </w:p>
        </w:tc>
        <w:tc>
          <w:tcPr>
            <w:tcW w:w="5760" w:type="dxa"/>
            <w:tcBorders>
              <w:top w:val="double" w:sz="4" w:space="0" w:color="auto"/>
              <w:left w:val="nil"/>
            </w:tcBorders>
            <w:shd w:val="clear" w:color="auto" w:fill="auto"/>
            <w:noWrap/>
            <w:vAlign w:val="center"/>
          </w:tcPr>
          <w:p w:rsidR="00392692" w:rsidRPr="0056758E" w:rsidRDefault="00392692" w:rsidP="003926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56758E">
              <w:rPr>
                <w:rFonts w:ascii="Times New Roman" w:eastAsia="Times New Roman" w:hAnsi="Times New Roman" w:cs="Times New Roman"/>
                <w:color w:val="000000"/>
              </w:rPr>
              <w:t>98, 99</w:t>
            </w:r>
          </w:p>
        </w:tc>
      </w:tr>
      <w:tr w:rsidR="00392692" w:rsidRPr="0056758E" w:rsidTr="00392692">
        <w:trPr>
          <w:trHeight w:val="301"/>
        </w:trPr>
        <w:tc>
          <w:tcPr>
            <w:tcW w:w="4315" w:type="dxa"/>
            <w:tcBorders>
              <w:right w:val="nil"/>
            </w:tcBorders>
            <w:shd w:val="clear" w:color="auto" w:fill="auto"/>
            <w:vAlign w:val="center"/>
          </w:tcPr>
          <w:p w:rsidR="00392692" w:rsidRPr="0056758E" w:rsidRDefault="00392692" w:rsidP="0039269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758E">
              <w:rPr>
                <w:rFonts w:ascii="Times New Roman" w:eastAsia="Times New Roman" w:hAnsi="Times New Roman" w:cs="Times New Roman"/>
                <w:color w:val="000000"/>
              </w:rPr>
              <w:t>Hyperlipidemia</w:t>
            </w:r>
          </w:p>
        </w:tc>
        <w:tc>
          <w:tcPr>
            <w:tcW w:w="576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392692" w:rsidRPr="0056758E" w:rsidRDefault="00392692" w:rsidP="003926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56758E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</w:tr>
      <w:tr w:rsidR="00392692" w:rsidRPr="0056758E" w:rsidTr="00392692">
        <w:trPr>
          <w:trHeight w:val="301"/>
        </w:trPr>
        <w:tc>
          <w:tcPr>
            <w:tcW w:w="4315" w:type="dxa"/>
            <w:tcBorders>
              <w:right w:val="nil"/>
            </w:tcBorders>
            <w:shd w:val="clear" w:color="auto" w:fill="auto"/>
            <w:vAlign w:val="center"/>
          </w:tcPr>
          <w:p w:rsidR="00392692" w:rsidRPr="0056758E" w:rsidRDefault="00392692" w:rsidP="0039269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758E">
              <w:rPr>
                <w:rFonts w:ascii="Times New Roman" w:eastAsia="Times New Roman" w:hAnsi="Times New Roman" w:cs="Times New Roman"/>
                <w:color w:val="000000"/>
              </w:rPr>
              <w:t>Coronary Artery Disease</w:t>
            </w:r>
          </w:p>
        </w:tc>
        <w:tc>
          <w:tcPr>
            <w:tcW w:w="576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392692" w:rsidRPr="0056758E" w:rsidRDefault="00392692" w:rsidP="003926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56758E">
              <w:rPr>
                <w:rFonts w:ascii="Times New Roman" w:eastAsia="Times New Roman" w:hAnsi="Times New Roman" w:cs="Times New Roman"/>
                <w:color w:val="000000"/>
              </w:rPr>
              <w:t>100, 101</w:t>
            </w:r>
          </w:p>
        </w:tc>
      </w:tr>
      <w:tr w:rsidR="00392692" w:rsidRPr="0056758E" w:rsidTr="00392692">
        <w:trPr>
          <w:trHeight w:val="301"/>
        </w:trPr>
        <w:tc>
          <w:tcPr>
            <w:tcW w:w="4315" w:type="dxa"/>
            <w:tcBorders>
              <w:right w:val="nil"/>
            </w:tcBorders>
            <w:shd w:val="clear" w:color="auto" w:fill="auto"/>
            <w:vAlign w:val="center"/>
          </w:tcPr>
          <w:p w:rsidR="00392692" w:rsidRPr="0056758E" w:rsidRDefault="00392692" w:rsidP="0039269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758E">
              <w:rPr>
                <w:rFonts w:ascii="Times New Roman" w:eastAsia="Times New Roman" w:hAnsi="Times New Roman" w:cs="Times New Roman"/>
                <w:color w:val="000000"/>
              </w:rPr>
              <w:t>Stroke, Thrombosis, &amp; Other Cardiovascular</w:t>
            </w:r>
          </w:p>
        </w:tc>
        <w:tc>
          <w:tcPr>
            <w:tcW w:w="576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392692" w:rsidRPr="0056758E" w:rsidRDefault="00392692" w:rsidP="003926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56758E">
              <w:rPr>
                <w:rFonts w:ascii="Times New Roman" w:eastAsia="Times New Roman" w:hAnsi="Times New Roman" w:cs="Times New Roman"/>
                <w:color w:val="000000"/>
              </w:rPr>
              <w:t>96, 97, 102, 104, 109, 110, 111, 112, 113, 114, 115, 116, 117</w:t>
            </w:r>
          </w:p>
        </w:tc>
      </w:tr>
      <w:tr w:rsidR="00392692" w:rsidRPr="0056758E" w:rsidTr="00392692">
        <w:trPr>
          <w:trHeight w:val="301"/>
        </w:trPr>
        <w:tc>
          <w:tcPr>
            <w:tcW w:w="4315" w:type="dxa"/>
            <w:tcBorders>
              <w:right w:val="nil"/>
            </w:tcBorders>
            <w:shd w:val="clear" w:color="auto" w:fill="auto"/>
            <w:vAlign w:val="center"/>
          </w:tcPr>
          <w:p w:rsidR="00392692" w:rsidRPr="0056758E" w:rsidRDefault="00392692" w:rsidP="0039269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758E">
              <w:rPr>
                <w:rFonts w:ascii="Times New Roman" w:eastAsia="Times New Roman" w:hAnsi="Times New Roman" w:cs="Times New Roman"/>
                <w:color w:val="000000"/>
              </w:rPr>
              <w:t>Arrhythmias &amp; Conduction Disorders</w:t>
            </w:r>
          </w:p>
        </w:tc>
        <w:tc>
          <w:tcPr>
            <w:tcW w:w="576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392692" w:rsidRPr="0056758E" w:rsidRDefault="00392692" w:rsidP="003926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56758E">
              <w:rPr>
                <w:rFonts w:ascii="Times New Roman" w:eastAsia="Times New Roman" w:hAnsi="Times New Roman" w:cs="Times New Roman"/>
                <w:color w:val="000000"/>
              </w:rPr>
              <w:t>105, 106, 107</w:t>
            </w:r>
          </w:p>
        </w:tc>
      </w:tr>
      <w:tr w:rsidR="00392692" w:rsidRPr="0056758E" w:rsidTr="00392692">
        <w:trPr>
          <w:trHeight w:val="301"/>
        </w:trPr>
        <w:tc>
          <w:tcPr>
            <w:tcW w:w="4315" w:type="dxa"/>
            <w:tcBorders>
              <w:right w:val="nil"/>
            </w:tcBorders>
            <w:shd w:val="clear" w:color="auto" w:fill="auto"/>
            <w:vAlign w:val="center"/>
          </w:tcPr>
          <w:p w:rsidR="00392692" w:rsidRPr="0056758E" w:rsidRDefault="00392692" w:rsidP="0039269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758E">
              <w:rPr>
                <w:rFonts w:ascii="Times New Roman" w:eastAsia="Times New Roman" w:hAnsi="Times New Roman" w:cs="Times New Roman"/>
                <w:color w:val="000000"/>
              </w:rPr>
              <w:t>Venous Disorder/Phlebitis</w:t>
            </w:r>
          </w:p>
        </w:tc>
        <w:tc>
          <w:tcPr>
            <w:tcW w:w="576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392692" w:rsidRPr="0056758E" w:rsidRDefault="00392692" w:rsidP="003926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56758E">
              <w:rPr>
                <w:rFonts w:ascii="Times New Roman" w:eastAsia="Times New Roman" w:hAnsi="Times New Roman" w:cs="Times New Roman"/>
                <w:color w:val="000000"/>
              </w:rPr>
              <w:t>118, 119, 121</w:t>
            </w:r>
          </w:p>
        </w:tc>
      </w:tr>
      <w:tr w:rsidR="00392692" w:rsidRPr="0056758E" w:rsidTr="00392692">
        <w:trPr>
          <w:trHeight w:val="301"/>
        </w:trPr>
        <w:tc>
          <w:tcPr>
            <w:tcW w:w="4315" w:type="dxa"/>
            <w:tcBorders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392692" w:rsidRPr="0056758E" w:rsidRDefault="00392692" w:rsidP="0039269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758E">
              <w:rPr>
                <w:rFonts w:ascii="Times New Roman" w:eastAsia="Times New Roman" w:hAnsi="Times New Roman" w:cs="Times New Roman"/>
                <w:color w:val="000000"/>
              </w:rPr>
              <w:t>Heart Failure</w:t>
            </w:r>
          </w:p>
        </w:tc>
        <w:tc>
          <w:tcPr>
            <w:tcW w:w="5760" w:type="dxa"/>
            <w:tcBorders>
              <w:left w:val="nil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392692" w:rsidRPr="0056758E" w:rsidRDefault="00392692" w:rsidP="003926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56758E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</w:tr>
      <w:tr w:rsidR="00392692" w:rsidRPr="0056758E" w:rsidTr="00392692">
        <w:trPr>
          <w:trHeight w:val="140"/>
        </w:trPr>
        <w:tc>
          <w:tcPr>
            <w:tcW w:w="1007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392692" w:rsidRPr="0056758E" w:rsidRDefault="00392692" w:rsidP="003926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Non-Cardiovascular</w:t>
            </w:r>
          </w:p>
        </w:tc>
      </w:tr>
      <w:tr w:rsidR="00392692" w:rsidRPr="0056758E" w:rsidTr="00392692">
        <w:trPr>
          <w:trHeight w:val="407"/>
        </w:trPr>
        <w:tc>
          <w:tcPr>
            <w:tcW w:w="4315" w:type="dxa"/>
            <w:tcBorders>
              <w:top w:val="double" w:sz="4" w:space="0" w:color="auto"/>
              <w:right w:val="nil"/>
            </w:tcBorders>
            <w:shd w:val="clear" w:color="auto" w:fill="auto"/>
            <w:vAlign w:val="center"/>
          </w:tcPr>
          <w:p w:rsidR="00392692" w:rsidRPr="0056758E" w:rsidRDefault="00392692" w:rsidP="0039269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758E">
              <w:rPr>
                <w:rFonts w:ascii="Times New Roman" w:eastAsia="Times New Roman" w:hAnsi="Times New Roman" w:cs="Times New Roman"/>
                <w:color w:val="000000"/>
              </w:rPr>
              <w:t>Diabetes Mellitus</w:t>
            </w:r>
          </w:p>
        </w:tc>
        <w:tc>
          <w:tcPr>
            <w:tcW w:w="5760" w:type="dxa"/>
            <w:tcBorders>
              <w:top w:val="double" w:sz="4" w:space="0" w:color="auto"/>
              <w:left w:val="nil"/>
            </w:tcBorders>
            <w:shd w:val="clear" w:color="auto" w:fill="auto"/>
            <w:vAlign w:val="center"/>
          </w:tcPr>
          <w:p w:rsidR="00392692" w:rsidRPr="0056758E" w:rsidRDefault="00392692" w:rsidP="003926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56758E">
              <w:rPr>
                <w:rFonts w:ascii="Times New Roman" w:eastAsia="Times New Roman" w:hAnsi="Times New Roman" w:cs="Times New Roman"/>
                <w:color w:val="000000"/>
              </w:rPr>
              <w:t>49, 50</w:t>
            </w:r>
          </w:p>
        </w:tc>
      </w:tr>
      <w:tr w:rsidR="00392692" w:rsidRPr="0056758E" w:rsidTr="00392692">
        <w:trPr>
          <w:trHeight w:val="308"/>
        </w:trPr>
        <w:tc>
          <w:tcPr>
            <w:tcW w:w="431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92692" w:rsidRPr="0056758E" w:rsidRDefault="00392692" w:rsidP="0039269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758E">
              <w:rPr>
                <w:rFonts w:ascii="Times New Roman" w:eastAsia="Times New Roman" w:hAnsi="Times New Roman" w:cs="Times New Roman"/>
                <w:color w:val="000000"/>
              </w:rPr>
              <w:t>Other Endocrine (Non-Diabetes)</w:t>
            </w:r>
          </w:p>
        </w:tc>
        <w:tc>
          <w:tcPr>
            <w:tcW w:w="576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92692" w:rsidRPr="0056758E" w:rsidRDefault="00392692" w:rsidP="003926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56758E">
              <w:rPr>
                <w:rFonts w:ascii="Times New Roman" w:eastAsia="Times New Roman" w:hAnsi="Times New Roman" w:cs="Times New Roman"/>
                <w:color w:val="000000"/>
              </w:rPr>
              <w:t>48, 51</w:t>
            </w:r>
          </w:p>
        </w:tc>
      </w:tr>
      <w:tr w:rsidR="00392692" w:rsidRPr="0056758E" w:rsidTr="00392692">
        <w:trPr>
          <w:trHeight w:val="308"/>
        </w:trPr>
        <w:tc>
          <w:tcPr>
            <w:tcW w:w="4315" w:type="dxa"/>
            <w:tcBorders>
              <w:right w:val="nil"/>
            </w:tcBorders>
            <w:shd w:val="clear" w:color="auto" w:fill="auto"/>
            <w:vAlign w:val="center"/>
          </w:tcPr>
          <w:p w:rsidR="00392692" w:rsidRPr="0056758E" w:rsidRDefault="00392692" w:rsidP="0039269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758E">
              <w:rPr>
                <w:rFonts w:ascii="Times New Roman" w:eastAsia="Times New Roman" w:hAnsi="Times New Roman" w:cs="Times New Roman"/>
                <w:color w:val="000000"/>
              </w:rPr>
              <w:t>Birth Defects (Non-CHD)</w:t>
            </w:r>
          </w:p>
        </w:tc>
        <w:tc>
          <w:tcPr>
            <w:tcW w:w="576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392692" w:rsidRPr="0056758E" w:rsidRDefault="00392692" w:rsidP="003926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56758E">
              <w:rPr>
                <w:rFonts w:ascii="Times New Roman" w:eastAsia="Times New Roman" w:hAnsi="Times New Roman" w:cs="Times New Roman"/>
                <w:color w:val="000000"/>
              </w:rPr>
              <w:t>214, 215, 216, 217</w:t>
            </w:r>
          </w:p>
        </w:tc>
      </w:tr>
      <w:tr w:rsidR="00392692" w:rsidRPr="0056758E" w:rsidTr="00392692">
        <w:trPr>
          <w:trHeight w:val="301"/>
        </w:trPr>
        <w:tc>
          <w:tcPr>
            <w:tcW w:w="431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92692" w:rsidRPr="0056758E" w:rsidRDefault="00392692" w:rsidP="0039269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758E">
              <w:rPr>
                <w:rFonts w:ascii="Times New Roman" w:eastAsia="Times New Roman" w:hAnsi="Times New Roman" w:cs="Times New Roman"/>
                <w:color w:val="000000"/>
              </w:rPr>
              <w:t>Hematologic</w:t>
            </w:r>
          </w:p>
        </w:tc>
        <w:tc>
          <w:tcPr>
            <w:tcW w:w="576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92692" w:rsidRPr="0056758E" w:rsidRDefault="00392692" w:rsidP="003926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56758E">
              <w:rPr>
                <w:rFonts w:ascii="Times New Roman" w:eastAsia="Times New Roman" w:hAnsi="Times New Roman" w:cs="Times New Roman"/>
                <w:color w:val="000000"/>
              </w:rPr>
              <w:t>59, 61, 62, 63, 64</w:t>
            </w:r>
          </w:p>
        </w:tc>
      </w:tr>
      <w:tr w:rsidR="00392692" w:rsidRPr="0056758E" w:rsidTr="00392692">
        <w:trPr>
          <w:trHeight w:val="668"/>
        </w:trPr>
        <w:tc>
          <w:tcPr>
            <w:tcW w:w="431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92692" w:rsidRPr="0056758E" w:rsidRDefault="00392692" w:rsidP="0039269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758E">
              <w:rPr>
                <w:rFonts w:ascii="Times New Roman" w:eastAsia="Times New Roman" w:hAnsi="Times New Roman" w:cs="Times New Roman"/>
                <w:color w:val="000000"/>
              </w:rPr>
              <w:t>Neoplasms</w:t>
            </w:r>
          </w:p>
        </w:tc>
        <w:tc>
          <w:tcPr>
            <w:tcW w:w="576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92692" w:rsidRPr="0056758E" w:rsidRDefault="00392692" w:rsidP="003926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56758E">
              <w:rPr>
                <w:rFonts w:ascii="Times New Roman" w:eastAsia="Times New Roman" w:hAnsi="Times New Roman" w:cs="Times New Roman"/>
                <w:color w:val="000000"/>
              </w:rPr>
              <w:t>11, 12 ,13, 14, 15, 16, 17, 18, 19, 20, 21, 22, 23, 24, 25, 26, 27, 28, 29, 30, 31, 32, 33, 34, 35, 36, 37, 38, 39, 40, 41, 42, 43, 44, 46, 47</w:t>
            </w:r>
          </w:p>
        </w:tc>
      </w:tr>
      <w:tr w:rsidR="00392692" w:rsidRPr="0056758E" w:rsidTr="00392692">
        <w:trPr>
          <w:trHeight w:val="497"/>
        </w:trPr>
        <w:tc>
          <w:tcPr>
            <w:tcW w:w="431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92692" w:rsidRPr="0056758E" w:rsidRDefault="00392692" w:rsidP="0039269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758E">
              <w:rPr>
                <w:rFonts w:ascii="Times New Roman" w:eastAsia="Times New Roman" w:hAnsi="Times New Roman" w:cs="Times New Roman"/>
                <w:color w:val="000000"/>
              </w:rPr>
              <w:t>Gastrointestinal</w:t>
            </w:r>
          </w:p>
        </w:tc>
        <w:tc>
          <w:tcPr>
            <w:tcW w:w="576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92692" w:rsidRPr="0056758E" w:rsidRDefault="00392692" w:rsidP="003926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56758E">
              <w:rPr>
                <w:rFonts w:ascii="Times New Roman" w:eastAsia="Times New Roman" w:hAnsi="Times New Roman" w:cs="Times New Roman"/>
                <w:color w:val="000000"/>
              </w:rPr>
              <w:t>138, 139, 140, 141, 142, 144, 145, 146, 147, 148, 149, 151, 152, 153, 154, 155, 250</w:t>
            </w:r>
          </w:p>
        </w:tc>
      </w:tr>
      <w:tr w:rsidR="00392692" w:rsidRPr="0056758E" w:rsidTr="00392692">
        <w:trPr>
          <w:trHeight w:val="301"/>
        </w:trPr>
        <w:tc>
          <w:tcPr>
            <w:tcW w:w="4315" w:type="dxa"/>
            <w:tcBorders>
              <w:right w:val="nil"/>
            </w:tcBorders>
            <w:shd w:val="clear" w:color="auto" w:fill="auto"/>
            <w:vAlign w:val="center"/>
          </w:tcPr>
          <w:p w:rsidR="00392692" w:rsidRPr="0056758E" w:rsidRDefault="00392692" w:rsidP="0039269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Other Genitourinary</w:t>
            </w:r>
            <w:r w:rsidRPr="0056758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760" w:type="dxa"/>
            <w:tcBorders>
              <w:left w:val="nil"/>
            </w:tcBorders>
            <w:shd w:val="clear" w:color="auto" w:fill="auto"/>
            <w:vAlign w:val="center"/>
          </w:tcPr>
          <w:p w:rsidR="00392692" w:rsidRPr="0056758E" w:rsidRDefault="00392692" w:rsidP="003926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56758E">
              <w:rPr>
                <w:rFonts w:ascii="Times New Roman" w:eastAsia="Times New Roman" w:hAnsi="Times New Roman" w:cs="Times New Roman"/>
                <w:color w:val="000000"/>
              </w:rPr>
              <w:t>156, 157, 158, 161</w:t>
            </w:r>
          </w:p>
        </w:tc>
      </w:tr>
      <w:tr w:rsidR="00392692" w:rsidRPr="0056758E" w:rsidTr="00392692">
        <w:trPr>
          <w:trHeight w:val="301"/>
        </w:trPr>
        <w:tc>
          <w:tcPr>
            <w:tcW w:w="4315" w:type="dxa"/>
            <w:tcBorders>
              <w:right w:val="nil"/>
            </w:tcBorders>
            <w:shd w:val="clear" w:color="auto" w:fill="auto"/>
            <w:vAlign w:val="center"/>
          </w:tcPr>
          <w:p w:rsidR="00392692" w:rsidRPr="0056758E" w:rsidRDefault="00392692" w:rsidP="0039269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758E">
              <w:rPr>
                <w:rFonts w:ascii="Times New Roman" w:eastAsia="Times New Roman" w:hAnsi="Times New Roman" w:cs="Times New Roman"/>
                <w:color w:val="000000"/>
              </w:rPr>
              <w:t>Neurologic/ CNS</w:t>
            </w:r>
          </w:p>
        </w:tc>
        <w:tc>
          <w:tcPr>
            <w:tcW w:w="5760" w:type="dxa"/>
            <w:tcBorders>
              <w:left w:val="nil"/>
            </w:tcBorders>
            <w:shd w:val="clear" w:color="auto" w:fill="auto"/>
            <w:vAlign w:val="center"/>
          </w:tcPr>
          <w:p w:rsidR="00392692" w:rsidRPr="0056758E" w:rsidRDefault="00392692" w:rsidP="003926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56758E">
              <w:rPr>
                <w:rFonts w:ascii="Times New Roman" w:eastAsia="Times New Roman" w:hAnsi="Times New Roman" w:cs="Times New Roman"/>
                <w:color w:val="000000"/>
              </w:rPr>
              <w:t>79, 80, 81, 82, 83, 85</w:t>
            </w:r>
          </w:p>
        </w:tc>
      </w:tr>
      <w:tr w:rsidR="00392692" w:rsidRPr="0056758E" w:rsidTr="00392692">
        <w:trPr>
          <w:trHeight w:val="275"/>
        </w:trPr>
        <w:tc>
          <w:tcPr>
            <w:tcW w:w="4315" w:type="dxa"/>
            <w:tcBorders>
              <w:right w:val="nil"/>
            </w:tcBorders>
            <w:shd w:val="clear" w:color="auto" w:fill="auto"/>
            <w:vAlign w:val="center"/>
          </w:tcPr>
          <w:p w:rsidR="00392692" w:rsidRPr="0056758E" w:rsidRDefault="00392692" w:rsidP="0039269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758E">
              <w:rPr>
                <w:rFonts w:ascii="Times New Roman" w:eastAsia="Times New Roman" w:hAnsi="Times New Roman" w:cs="Times New Roman"/>
                <w:color w:val="000000"/>
              </w:rPr>
              <w:t>Immunologic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6758E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6758E">
              <w:rPr>
                <w:rFonts w:ascii="Times New Roman" w:eastAsia="Times New Roman" w:hAnsi="Times New Roman" w:cs="Times New Roman"/>
                <w:color w:val="000000"/>
              </w:rPr>
              <w:t>Rheumatologic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6758E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6758E">
              <w:rPr>
                <w:rFonts w:ascii="Times New Roman" w:eastAsia="Times New Roman" w:hAnsi="Times New Roman" w:cs="Times New Roman"/>
                <w:color w:val="000000"/>
              </w:rPr>
              <w:t>Allergy</w:t>
            </w:r>
          </w:p>
        </w:tc>
        <w:tc>
          <w:tcPr>
            <w:tcW w:w="5760" w:type="dxa"/>
            <w:tcBorders>
              <w:left w:val="nil"/>
            </w:tcBorders>
            <w:shd w:val="clear" w:color="auto" w:fill="auto"/>
            <w:vAlign w:val="center"/>
          </w:tcPr>
          <w:p w:rsidR="00392692" w:rsidRPr="0056758E" w:rsidRDefault="00392692" w:rsidP="003926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56758E">
              <w:rPr>
                <w:rFonts w:ascii="Times New Roman" w:eastAsia="Times New Roman" w:hAnsi="Times New Roman" w:cs="Times New Roman"/>
                <w:color w:val="000000"/>
              </w:rPr>
              <w:t>54, 57, 202, 210</w:t>
            </w:r>
          </w:p>
        </w:tc>
      </w:tr>
      <w:tr w:rsidR="00392692" w:rsidRPr="0056758E" w:rsidTr="00392692">
        <w:trPr>
          <w:trHeight w:val="301"/>
        </w:trPr>
        <w:tc>
          <w:tcPr>
            <w:tcW w:w="4315" w:type="dxa"/>
            <w:tcBorders>
              <w:right w:val="nil"/>
            </w:tcBorders>
            <w:shd w:val="clear" w:color="auto" w:fill="auto"/>
            <w:vAlign w:val="center"/>
          </w:tcPr>
          <w:p w:rsidR="00392692" w:rsidRPr="0056758E" w:rsidRDefault="00392692" w:rsidP="0039269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758E">
              <w:rPr>
                <w:rFonts w:ascii="Times New Roman" w:eastAsia="Times New Roman" w:hAnsi="Times New Roman" w:cs="Times New Roman"/>
                <w:color w:val="000000"/>
              </w:rPr>
              <w:t>Respiratory / Pulmonary</w:t>
            </w:r>
          </w:p>
        </w:tc>
        <w:tc>
          <w:tcPr>
            <w:tcW w:w="5760" w:type="dxa"/>
            <w:tcBorders>
              <w:left w:val="nil"/>
            </w:tcBorders>
            <w:shd w:val="clear" w:color="auto" w:fill="auto"/>
            <w:vAlign w:val="center"/>
          </w:tcPr>
          <w:p w:rsidR="00392692" w:rsidRPr="0056758E" w:rsidRDefault="00392692" w:rsidP="003926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56758E">
              <w:rPr>
                <w:rFonts w:ascii="Times New Roman" w:eastAsia="Times New Roman" w:hAnsi="Times New Roman" w:cs="Times New Roman"/>
                <w:color w:val="000000"/>
              </w:rPr>
              <w:t>56, 103, 127, 128, 130, 131, 132, 133, 221</w:t>
            </w:r>
          </w:p>
        </w:tc>
      </w:tr>
      <w:tr w:rsidR="00392692" w:rsidRPr="0056758E" w:rsidTr="00392692">
        <w:trPr>
          <w:trHeight w:val="301"/>
        </w:trPr>
        <w:tc>
          <w:tcPr>
            <w:tcW w:w="4315" w:type="dxa"/>
            <w:tcBorders>
              <w:right w:val="nil"/>
            </w:tcBorders>
            <w:shd w:val="clear" w:color="auto" w:fill="auto"/>
            <w:vAlign w:val="center"/>
          </w:tcPr>
          <w:p w:rsidR="00392692" w:rsidRPr="0056758E" w:rsidRDefault="00392692" w:rsidP="0039269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758E">
              <w:rPr>
                <w:rFonts w:ascii="Times New Roman" w:eastAsia="Times New Roman" w:hAnsi="Times New Roman" w:cs="Times New Roman"/>
                <w:color w:val="000000"/>
              </w:rPr>
              <w:t>Musculoskeletal</w:t>
            </w:r>
          </w:p>
        </w:tc>
        <w:tc>
          <w:tcPr>
            <w:tcW w:w="5760" w:type="dxa"/>
            <w:tcBorders>
              <w:left w:val="nil"/>
            </w:tcBorders>
            <w:shd w:val="clear" w:color="auto" w:fill="auto"/>
            <w:vAlign w:val="center"/>
          </w:tcPr>
          <w:p w:rsidR="00392692" w:rsidRPr="0056758E" w:rsidRDefault="00392692" w:rsidP="003926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56758E">
              <w:rPr>
                <w:rFonts w:ascii="Times New Roman" w:eastAsia="Times New Roman" w:hAnsi="Times New Roman" w:cs="Times New Roman"/>
                <w:color w:val="000000"/>
              </w:rPr>
              <w:t>203, 204, 205, 206, 207, 208, 209, 211, 212</w:t>
            </w:r>
          </w:p>
        </w:tc>
      </w:tr>
      <w:tr w:rsidR="00392692" w:rsidRPr="0056758E" w:rsidTr="00392692">
        <w:trPr>
          <w:trHeight w:val="301"/>
        </w:trPr>
        <w:tc>
          <w:tcPr>
            <w:tcW w:w="4315" w:type="dxa"/>
            <w:tcBorders>
              <w:right w:val="nil"/>
            </w:tcBorders>
            <w:shd w:val="clear" w:color="auto" w:fill="auto"/>
            <w:vAlign w:val="center"/>
          </w:tcPr>
          <w:p w:rsidR="00392692" w:rsidRPr="0056758E" w:rsidRDefault="00392692" w:rsidP="0039269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758E">
              <w:rPr>
                <w:rFonts w:ascii="Times New Roman" w:eastAsia="Times New Roman" w:hAnsi="Times New Roman" w:cs="Times New Roman"/>
                <w:color w:val="000000"/>
              </w:rPr>
              <w:t>Injury / Trauma</w:t>
            </w:r>
          </w:p>
        </w:tc>
        <w:tc>
          <w:tcPr>
            <w:tcW w:w="5760" w:type="dxa"/>
            <w:tcBorders>
              <w:left w:val="nil"/>
            </w:tcBorders>
            <w:shd w:val="clear" w:color="auto" w:fill="auto"/>
            <w:vAlign w:val="center"/>
          </w:tcPr>
          <w:p w:rsidR="00392692" w:rsidRPr="0056758E" w:rsidRDefault="00392692" w:rsidP="003926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56758E">
              <w:rPr>
                <w:rFonts w:ascii="Times New Roman" w:eastAsia="Times New Roman" w:hAnsi="Times New Roman" w:cs="Times New Roman"/>
                <w:color w:val="000000"/>
              </w:rPr>
              <w:t>225, 226, 227, 228, 229, 230, 231, 232, 233, 234, 235, 236, 240, 244</w:t>
            </w:r>
          </w:p>
        </w:tc>
      </w:tr>
      <w:tr w:rsidR="00392692" w:rsidRPr="0056758E" w:rsidTr="00392692">
        <w:trPr>
          <w:trHeight w:val="323"/>
        </w:trPr>
        <w:tc>
          <w:tcPr>
            <w:tcW w:w="4315" w:type="dxa"/>
            <w:tcBorders>
              <w:right w:val="nil"/>
            </w:tcBorders>
            <w:shd w:val="clear" w:color="auto" w:fill="auto"/>
            <w:vAlign w:val="center"/>
          </w:tcPr>
          <w:p w:rsidR="00392692" w:rsidRPr="0056758E" w:rsidRDefault="00392692" w:rsidP="0039269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758E">
              <w:rPr>
                <w:rFonts w:ascii="Times New Roman" w:eastAsia="Times New Roman" w:hAnsi="Times New Roman" w:cs="Times New Roman"/>
                <w:color w:val="000000"/>
              </w:rPr>
              <w:t>Infectious Disease</w:t>
            </w:r>
          </w:p>
        </w:tc>
        <w:tc>
          <w:tcPr>
            <w:tcW w:w="5760" w:type="dxa"/>
            <w:tcBorders>
              <w:left w:val="nil"/>
            </w:tcBorders>
            <w:shd w:val="clear" w:color="auto" w:fill="auto"/>
            <w:vAlign w:val="center"/>
          </w:tcPr>
          <w:p w:rsidR="00392692" w:rsidRPr="0056758E" w:rsidRDefault="00392692" w:rsidP="003926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56758E">
              <w:rPr>
                <w:rFonts w:ascii="Times New Roman" w:eastAsia="Times New Roman" w:hAnsi="Times New Roman" w:cs="Times New Roman"/>
                <w:color w:val="000000"/>
              </w:rPr>
              <w:t>1, 2 ,3, 4, 5, 6, 7, 8, 9, 76, 77, 78, 122, 123, 124, 125, 126, 135, 197, 201, 246, 247, 248</w:t>
            </w:r>
          </w:p>
        </w:tc>
      </w:tr>
      <w:tr w:rsidR="00392692" w:rsidRPr="0056758E" w:rsidTr="00392692">
        <w:trPr>
          <w:trHeight w:val="263"/>
        </w:trPr>
        <w:tc>
          <w:tcPr>
            <w:tcW w:w="4315" w:type="dxa"/>
            <w:tcBorders>
              <w:right w:val="nil"/>
            </w:tcBorders>
            <w:shd w:val="clear" w:color="auto" w:fill="auto"/>
            <w:vAlign w:val="center"/>
          </w:tcPr>
          <w:p w:rsidR="00392692" w:rsidRPr="0056758E" w:rsidRDefault="00392692" w:rsidP="0039269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758E">
              <w:rPr>
                <w:rFonts w:ascii="Times New Roman" w:eastAsia="Times New Roman" w:hAnsi="Times New Roman" w:cs="Times New Roman"/>
                <w:color w:val="000000"/>
              </w:rPr>
              <w:t>Mental Health</w:t>
            </w:r>
          </w:p>
        </w:tc>
        <w:tc>
          <w:tcPr>
            <w:tcW w:w="5760" w:type="dxa"/>
            <w:tcBorders>
              <w:left w:val="nil"/>
            </w:tcBorders>
            <w:shd w:val="clear" w:color="auto" w:fill="auto"/>
            <w:vAlign w:val="center"/>
          </w:tcPr>
          <w:p w:rsidR="00392692" w:rsidRPr="0056758E" w:rsidRDefault="00392692" w:rsidP="003926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56758E">
              <w:rPr>
                <w:rFonts w:ascii="Times New Roman" w:eastAsia="Times New Roman" w:hAnsi="Times New Roman" w:cs="Times New Roman"/>
                <w:color w:val="000000"/>
              </w:rPr>
              <w:t>650, 651, 652, 653, 655, 656, 657, 658, 659, 660, 661, 662, 663, 670</w:t>
            </w:r>
          </w:p>
        </w:tc>
      </w:tr>
      <w:tr w:rsidR="00392692" w:rsidRPr="0056758E" w:rsidTr="00392692">
        <w:trPr>
          <w:trHeight w:val="260"/>
        </w:trPr>
        <w:tc>
          <w:tcPr>
            <w:tcW w:w="4315" w:type="dxa"/>
            <w:tcBorders>
              <w:right w:val="nil"/>
            </w:tcBorders>
            <w:shd w:val="clear" w:color="auto" w:fill="auto"/>
            <w:vAlign w:val="center"/>
          </w:tcPr>
          <w:p w:rsidR="00392692" w:rsidRPr="0056758E" w:rsidRDefault="00392692" w:rsidP="0039269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758E">
              <w:rPr>
                <w:rFonts w:ascii="Times New Roman" w:eastAsia="Times New Roman" w:hAnsi="Times New Roman" w:cs="Times New Roman"/>
                <w:color w:val="000000"/>
              </w:rPr>
              <w:t>GU/GYN</w:t>
            </w:r>
          </w:p>
        </w:tc>
        <w:tc>
          <w:tcPr>
            <w:tcW w:w="5760" w:type="dxa"/>
            <w:tcBorders>
              <w:left w:val="nil"/>
            </w:tcBorders>
            <w:shd w:val="clear" w:color="auto" w:fill="auto"/>
            <w:vAlign w:val="center"/>
          </w:tcPr>
          <w:p w:rsidR="00392692" w:rsidRPr="0056758E" w:rsidRDefault="00392692" w:rsidP="003926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56758E">
              <w:rPr>
                <w:rFonts w:ascii="Times New Roman" w:eastAsia="Times New Roman" w:hAnsi="Times New Roman" w:cs="Times New Roman"/>
                <w:color w:val="000000"/>
              </w:rPr>
              <w:t xml:space="preserve">159, 160, 162, 163, 164, 165, 166, 168, 169, 170, 171, 172, 173, 174, 175, 258 </w:t>
            </w:r>
          </w:p>
        </w:tc>
      </w:tr>
    </w:tbl>
    <w:p w:rsidR="00392692" w:rsidRDefault="00392692" w:rsidP="00392692">
      <w:pPr>
        <w:pStyle w:val="NormalWeb"/>
        <w:spacing w:before="0" w:beforeAutospacing="0" w:after="0" w:afterAutospacing="0"/>
        <w:rPr>
          <w:color w:val="000000"/>
        </w:rPr>
      </w:pPr>
    </w:p>
    <w:p w:rsidR="00392692" w:rsidRDefault="00392692" w:rsidP="00392692">
      <w:pPr>
        <w:pStyle w:val="NormalWeb"/>
        <w:spacing w:before="0" w:beforeAutospacing="0" w:after="0" w:afterAutospacing="0"/>
        <w:rPr>
          <w:color w:val="000000"/>
        </w:rPr>
      </w:pPr>
    </w:p>
    <w:p w:rsidR="000D31F4" w:rsidRPr="00DA2121" w:rsidRDefault="000D31F4" w:rsidP="000D31F4">
      <w:pPr>
        <w:pStyle w:val="NormalWeb"/>
        <w:spacing w:line="480" w:lineRule="auto"/>
        <w:rPr>
          <w:color w:val="000000"/>
        </w:rPr>
      </w:pPr>
    </w:p>
    <w:p w:rsidR="00392692" w:rsidRDefault="00392692" w:rsidP="000D31F4">
      <w:pPr>
        <w:pStyle w:val="NormalWeb"/>
        <w:spacing w:before="0" w:beforeAutospacing="0" w:after="0" w:afterAutospacing="0"/>
        <w:rPr>
          <w:color w:val="000000"/>
          <w:sz w:val="20"/>
          <w:szCs w:val="22"/>
        </w:rPr>
      </w:pPr>
    </w:p>
    <w:p w:rsidR="00392692" w:rsidRDefault="00392692" w:rsidP="000D31F4">
      <w:pPr>
        <w:pStyle w:val="NormalWeb"/>
        <w:spacing w:before="0" w:beforeAutospacing="0" w:after="0" w:afterAutospacing="0"/>
        <w:rPr>
          <w:color w:val="000000"/>
          <w:sz w:val="20"/>
          <w:szCs w:val="22"/>
        </w:rPr>
      </w:pPr>
    </w:p>
    <w:p w:rsidR="00392692" w:rsidRDefault="00392692" w:rsidP="000D31F4">
      <w:pPr>
        <w:pStyle w:val="NormalWeb"/>
        <w:spacing w:before="0" w:beforeAutospacing="0" w:after="0" w:afterAutospacing="0"/>
        <w:rPr>
          <w:color w:val="000000"/>
          <w:sz w:val="20"/>
          <w:szCs w:val="22"/>
        </w:rPr>
      </w:pPr>
    </w:p>
    <w:p w:rsidR="00392692" w:rsidRDefault="00392692" w:rsidP="000D31F4">
      <w:pPr>
        <w:pStyle w:val="NormalWeb"/>
        <w:spacing w:before="0" w:beforeAutospacing="0" w:after="0" w:afterAutospacing="0"/>
        <w:rPr>
          <w:color w:val="000000"/>
          <w:sz w:val="20"/>
          <w:szCs w:val="22"/>
        </w:rPr>
      </w:pPr>
    </w:p>
    <w:p w:rsidR="00392692" w:rsidRDefault="00392692" w:rsidP="000D31F4">
      <w:pPr>
        <w:pStyle w:val="NormalWeb"/>
        <w:spacing w:before="0" w:beforeAutospacing="0" w:after="0" w:afterAutospacing="0"/>
        <w:rPr>
          <w:color w:val="000000"/>
          <w:sz w:val="20"/>
          <w:szCs w:val="22"/>
        </w:rPr>
      </w:pPr>
    </w:p>
    <w:p w:rsidR="00392692" w:rsidRDefault="00392692" w:rsidP="000D31F4">
      <w:pPr>
        <w:pStyle w:val="NormalWeb"/>
        <w:spacing w:before="0" w:beforeAutospacing="0" w:after="0" w:afterAutospacing="0"/>
        <w:rPr>
          <w:color w:val="000000"/>
          <w:sz w:val="20"/>
          <w:szCs w:val="22"/>
        </w:rPr>
      </w:pPr>
    </w:p>
    <w:p w:rsidR="00392692" w:rsidRDefault="00392692" w:rsidP="000D31F4">
      <w:pPr>
        <w:pStyle w:val="NormalWeb"/>
        <w:spacing w:before="0" w:beforeAutospacing="0" w:after="0" w:afterAutospacing="0"/>
        <w:rPr>
          <w:color w:val="000000"/>
          <w:sz w:val="20"/>
          <w:szCs w:val="22"/>
        </w:rPr>
      </w:pPr>
    </w:p>
    <w:p w:rsidR="00392692" w:rsidRDefault="00392692" w:rsidP="000D31F4">
      <w:pPr>
        <w:pStyle w:val="NormalWeb"/>
        <w:spacing w:before="0" w:beforeAutospacing="0" w:after="0" w:afterAutospacing="0"/>
        <w:rPr>
          <w:color w:val="000000"/>
          <w:sz w:val="20"/>
          <w:szCs w:val="22"/>
        </w:rPr>
      </w:pPr>
    </w:p>
    <w:p w:rsidR="00392692" w:rsidRDefault="00392692" w:rsidP="000D31F4">
      <w:pPr>
        <w:pStyle w:val="NormalWeb"/>
        <w:spacing w:before="0" w:beforeAutospacing="0" w:after="0" w:afterAutospacing="0"/>
        <w:rPr>
          <w:color w:val="000000"/>
          <w:sz w:val="20"/>
          <w:szCs w:val="22"/>
        </w:rPr>
      </w:pPr>
    </w:p>
    <w:p w:rsidR="00392692" w:rsidRDefault="00392692" w:rsidP="000D31F4">
      <w:pPr>
        <w:pStyle w:val="NormalWeb"/>
        <w:spacing w:before="0" w:beforeAutospacing="0" w:after="0" w:afterAutospacing="0"/>
        <w:rPr>
          <w:color w:val="000000"/>
          <w:sz w:val="20"/>
          <w:szCs w:val="22"/>
        </w:rPr>
      </w:pPr>
    </w:p>
    <w:p w:rsidR="00392692" w:rsidRDefault="00392692" w:rsidP="000D31F4">
      <w:pPr>
        <w:pStyle w:val="NormalWeb"/>
        <w:spacing w:before="0" w:beforeAutospacing="0" w:after="0" w:afterAutospacing="0"/>
        <w:rPr>
          <w:color w:val="000000"/>
          <w:sz w:val="20"/>
          <w:szCs w:val="22"/>
        </w:rPr>
      </w:pPr>
    </w:p>
    <w:p w:rsidR="00392692" w:rsidRDefault="00392692" w:rsidP="000D31F4">
      <w:pPr>
        <w:pStyle w:val="NormalWeb"/>
        <w:spacing w:before="0" w:beforeAutospacing="0" w:after="0" w:afterAutospacing="0"/>
        <w:rPr>
          <w:color w:val="000000"/>
          <w:sz w:val="20"/>
          <w:szCs w:val="22"/>
        </w:rPr>
      </w:pPr>
    </w:p>
    <w:p w:rsidR="00392692" w:rsidRDefault="00392692" w:rsidP="000D31F4">
      <w:pPr>
        <w:pStyle w:val="NormalWeb"/>
        <w:spacing w:before="0" w:beforeAutospacing="0" w:after="0" w:afterAutospacing="0"/>
        <w:rPr>
          <w:color w:val="000000"/>
          <w:sz w:val="20"/>
          <w:szCs w:val="22"/>
        </w:rPr>
      </w:pPr>
    </w:p>
    <w:p w:rsidR="00392692" w:rsidRDefault="00392692" w:rsidP="000D31F4">
      <w:pPr>
        <w:pStyle w:val="NormalWeb"/>
        <w:spacing w:before="0" w:beforeAutospacing="0" w:after="0" w:afterAutospacing="0"/>
        <w:rPr>
          <w:color w:val="000000"/>
          <w:sz w:val="20"/>
          <w:szCs w:val="22"/>
        </w:rPr>
      </w:pPr>
    </w:p>
    <w:p w:rsidR="00392692" w:rsidRDefault="00392692" w:rsidP="000D31F4">
      <w:pPr>
        <w:pStyle w:val="NormalWeb"/>
        <w:spacing w:before="0" w:beforeAutospacing="0" w:after="0" w:afterAutospacing="0"/>
        <w:rPr>
          <w:color w:val="000000"/>
          <w:sz w:val="20"/>
          <w:szCs w:val="22"/>
        </w:rPr>
      </w:pPr>
    </w:p>
    <w:p w:rsidR="00392692" w:rsidRDefault="00392692" w:rsidP="000D31F4">
      <w:pPr>
        <w:pStyle w:val="NormalWeb"/>
        <w:spacing w:before="0" w:beforeAutospacing="0" w:after="0" w:afterAutospacing="0"/>
        <w:rPr>
          <w:color w:val="000000"/>
          <w:sz w:val="20"/>
          <w:szCs w:val="22"/>
        </w:rPr>
      </w:pPr>
    </w:p>
    <w:p w:rsidR="00392692" w:rsidRDefault="00392692" w:rsidP="000D31F4">
      <w:pPr>
        <w:pStyle w:val="NormalWeb"/>
        <w:spacing w:before="0" w:beforeAutospacing="0" w:after="0" w:afterAutospacing="0"/>
        <w:rPr>
          <w:color w:val="000000"/>
          <w:sz w:val="20"/>
          <w:szCs w:val="22"/>
        </w:rPr>
      </w:pPr>
    </w:p>
    <w:p w:rsidR="00392692" w:rsidRDefault="00392692" w:rsidP="000D31F4">
      <w:pPr>
        <w:pStyle w:val="NormalWeb"/>
        <w:spacing w:before="0" w:beforeAutospacing="0" w:after="0" w:afterAutospacing="0"/>
        <w:rPr>
          <w:color w:val="000000"/>
          <w:sz w:val="20"/>
          <w:szCs w:val="22"/>
        </w:rPr>
      </w:pPr>
    </w:p>
    <w:p w:rsidR="00392692" w:rsidRDefault="00392692" w:rsidP="000D31F4">
      <w:pPr>
        <w:pStyle w:val="NormalWeb"/>
        <w:spacing w:before="0" w:beforeAutospacing="0" w:after="0" w:afterAutospacing="0"/>
        <w:rPr>
          <w:color w:val="000000"/>
          <w:sz w:val="20"/>
          <w:szCs w:val="22"/>
        </w:rPr>
      </w:pPr>
    </w:p>
    <w:p w:rsidR="00392692" w:rsidRDefault="00392692" w:rsidP="000D31F4">
      <w:pPr>
        <w:pStyle w:val="NormalWeb"/>
        <w:spacing w:before="0" w:beforeAutospacing="0" w:after="0" w:afterAutospacing="0"/>
        <w:rPr>
          <w:color w:val="000000"/>
          <w:sz w:val="20"/>
          <w:szCs w:val="22"/>
        </w:rPr>
      </w:pPr>
    </w:p>
    <w:p w:rsidR="00392692" w:rsidRDefault="00392692" w:rsidP="000D31F4">
      <w:pPr>
        <w:pStyle w:val="NormalWeb"/>
        <w:spacing w:before="0" w:beforeAutospacing="0" w:after="0" w:afterAutospacing="0"/>
        <w:rPr>
          <w:color w:val="000000"/>
          <w:sz w:val="20"/>
          <w:szCs w:val="22"/>
        </w:rPr>
      </w:pPr>
    </w:p>
    <w:p w:rsidR="00392692" w:rsidRDefault="00392692" w:rsidP="000D31F4">
      <w:pPr>
        <w:pStyle w:val="NormalWeb"/>
        <w:spacing w:before="0" w:beforeAutospacing="0" w:after="0" w:afterAutospacing="0"/>
        <w:rPr>
          <w:color w:val="000000"/>
          <w:sz w:val="20"/>
          <w:szCs w:val="22"/>
        </w:rPr>
      </w:pPr>
    </w:p>
    <w:p w:rsidR="00392692" w:rsidRDefault="00392692" w:rsidP="000D31F4">
      <w:pPr>
        <w:pStyle w:val="NormalWeb"/>
        <w:spacing w:before="0" w:beforeAutospacing="0" w:after="0" w:afterAutospacing="0"/>
        <w:rPr>
          <w:color w:val="000000"/>
          <w:sz w:val="20"/>
          <w:szCs w:val="22"/>
        </w:rPr>
      </w:pPr>
    </w:p>
    <w:p w:rsidR="00392692" w:rsidRDefault="00392692" w:rsidP="000D31F4">
      <w:pPr>
        <w:pStyle w:val="NormalWeb"/>
        <w:spacing w:before="0" w:beforeAutospacing="0" w:after="0" w:afterAutospacing="0"/>
        <w:rPr>
          <w:color w:val="000000"/>
          <w:sz w:val="20"/>
          <w:szCs w:val="22"/>
        </w:rPr>
      </w:pPr>
    </w:p>
    <w:p w:rsidR="00392692" w:rsidRDefault="00392692" w:rsidP="000D31F4">
      <w:pPr>
        <w:pStyle w:val="NormalWeb"/>
        <w:spacing w:before="0" w:beforeAutospacing="0" w:after="0" w:afterAutospacing="0"/>
        <w:rPr>
          <w:color w:val="000000"/>
          <w:sz w:val="20"/>
          <w:szCs w:val="22"/>
        </w:rPr>
      </w:pPr>
    </w:p>
    <w:p w:rsidR="00392692" w:rsidRDefault="00392692" w:rsidP="000D31F4">
      <w:pPr>
        <w:pStyle w:val="NormalWeb"/>
        <w:spacing w:before="0" w:beforeAutospacing="0" w:after="0" w:afterAutospacing="0"/>
        <w:rPr>
          <w:color w:val="000000"/>
          <w:sz w:val="20"/>
          <w:szCs w:val="22"/>
        </w:rPr>
      </w:pPr>
    </w:p>
    <w:p w:rsidR="00392692" w:rsidRDefault="00392692" w:rsidP="000D31F4">
      <w:pPr>
        <w:pStyle w:val="NormalWeb"/>
        <w:spacing w:before="0" w:beforeAutospacing="0" w:after="0" w:afterAutospacing="0"/>
        <w:rPr>
          <w:color w:val="000000"/>
          <w:sz w:val="20"/>
          <w:szCs w:val="22"/>
        </w:rPr>
      </w:pPr>
    </w:p>
    <w:p w:rsidR="00392692" w:rsidRDefault="00392692" w:rsidP="000D31F4">
      <w:pPr>
        <w:pStyle w:val="NormalWeb"/>
        <w:spacing w:before="0" w:beforeAutospacing="0" w:after="0" w:afterAutospacing="0"/>
        <w:rPr>
          <w:color w:val="000000"/>
          <w:sz w:val="20"/>
          <w:szCs w:val="22"/>
        </w:rPr>
      </w:pPr>
    </w:p>
    <w:p w:rsidR="00392692" w:rsidRDefault="00392692" w:rsidP="000D31F4">
      <w:pPr>
        <w:pStyle w:val="NormalWeb"/>
        <w:spacing w:before="0" w:beforeAutospacing="0" w:after="0" w:afterAutospacing="0"/>
        <w:rPr>
          <w:color w:val="000000"/>
          <w:sz w:val="20"/>
          <w:szCs w:val="22"/>
        </w:rPr>
      </w:pPr>
    </w:p>
    <w:p w:rsidR="00392692" w:rsidRDefault="00392692" w:rsidP="000D31F4">
      <w:pPr>
        <w:pStyle w:val="NormalWeb"/>
        <w:spacing w:before="0" w:beforeAutospacing="0" w:after="0" w:afterAutospacing="0"/>
        <w:rPr>
          <w:color w:val="000000"/>
          <w:sz w:val="20"/>
          <w:szCs w:val="22"/>
        </w:rPr>
      </w:pPr>
    </w:p>
    <w:p w:rsidR="00392692" w:rsidRDefault="00392692" w:rsidP="000D31F4">
      <w:pPr>
        <w:pStyle w:val="NormalWeb"/>
        <w:spacing w:before="0" w:beforeAutospacing="0" w:after="0" w:afterAutospacing="0"/>
        <w:rPr>
          <w:color w:val="000000"/>
          <w:sz w:val="20"/>
          <w:szCs w:val="22"/>
        </w:rPr>
      </w:pPr>
    </w:p>
    <w:p w:rsidR="00392692" w:rsidRDefault="00392692" w:rsidP="000D31F4">
      <w:pPr>
        <w:pStyle w:val="NormalWeb"/>
        <w:spacing w:before="0" w:beforeAutospacing="0" w:after="0" w:afterAutospacing="0"/>
        <w:rPr>
          <w:color w:val="000000"/>
          <w:sz w:val="20"/>
          <w:szCs w:val="22"/>
        </w:rPr>
      </w:pPr>
    </w:p>
    <w:p w:rsidR="00392692" w:rsidRDefault="00392692" w:rsidP="000D31F4">
      <w:pPr>
        <w:pStyle w:val="NormalWeb"/>
        <w:spacing w:before="0" w:beforeAutospacing="0" w:after="0" w:afterAutospacing="0"/>
        <w:rPr>
          <w:color w:val="000000"/>
          <w:sz w:val="20"/>
          <w:szCs w:val="22"/>
        </w:rPr>
      </w:pPr>
    </w:p>
    <w:p w:rsidR="00392692" w:rsidRDefault="00392692" w:rsidP="000D31F4">
      <w:pPr>
        <w:pStyle w:val="NormalWeb"/>
        <w:spacing w:before="0" w:beforeAutospacing="0" w:after="0" w:afterAutospacing="0"/>
        <w:rPr>
          <w:color w:val="000000"/>
          <w:sz w:val="20"/>
          <w:szCs w:val="22"/>
        </w:rPr>
      </w:pPr>
    </w:p>
    <w:p w:rsidR="00392692" w:rsidRDefault="00392692" w:rsidP="000D31F4">
      <w:pPr>
        <w:pStyle w:val="NormalWeb"/>
        <w:spacing w:before="0" w:beforeAutospacing="0" w:after="0" w:afterAutospacing="0"/>
        <w:rPr>
          <w:color w:val="000000"/>
          <w:sz w:val="20"/>
          <w:szCs w:val="22"/>
        </w:rPr>
      </w:pPr>
    </w:p>
    <w:p w:rsidR="000D31F4" w:rsidRDefault="000D31F4" w:rsidP="000D31F4">
      <w:pPr>
        <w:pStyle w:val="NormalWeb"/>
        <w:spacing w:before="0" w:beforeAutospacing="0" w:after="0" w:afterAutospacing="0"/>
        <w:rPr>
          <w:color w:val="000000"/>
          <w:sz w:val="20"/>
          <w:szCs w:val="22"/>
        </w:rPr>
      </w:pPr>
      <w:r w:rsidRPr="00DA2121">
        <w:rPr>
          <w:color w:val="000000"/>
          <w:sz w:val="20"/>
          <w:szCs w:val="22"/>
        </w:rPr>
        <w:t>*</w:t>
      </w:r>
      <w:r>
        <w:rPr>
          <w:color w:val="000000"/>
          <w:sz w:val="20"/>
          <w:szCs w:val="22"/>
        </w:rPr>
        <w:t xml:space="preserve"> based on ICD-9-CM codes</w:t>
      </w:r>
    </w:p>
    <w:p w:rsidR="000D31F4" w:rsidRDefault="000D31F4" w:rsidP="000D31F4">
      <w:pPr>
        <w:pStyle w:val="NormalWeb"/>
        <w:spacing w:before="0" w:beforeAutospacing="0" w:after="0" w:afterAutospacing="0"/>
        <w:rPr>
          <w:color w:val="000000"/>
          <w:sz w:val="20"/>
          <w:szCs w:val="22"/>
        </w:rPr>
      </w:pPr>
      <w:r>
        <w:rPr>
          <w:color w:val="000000"/>
          <w:sz w:val="20"/>
          <w:szCs w:val="22"/>
        </w:rPr>
        <w:t xml:space="preserve">** </w:t>
      </w:r>
      <w:r w:rsidRPr="00DA2121">
        <w:rPr>
          <w:color w:val="000000"/>
          <w:sz w:val="20"/>
          <w:szCs w:val="22"/>
        </w:rPr>
        <w:t>Conducted by project clinicians</w:t>
      </w:r>
      <w:r>
        <w:rPr>
          <w:color w:val="000000"/>
          <w:sz w:val="20"/>
          <w:szCs w:val="22"/>
        </w:rPr>
        <w:t xml:space="preserve"> </w:t>
      </w:r>
    </w:p>
    <w:p w:rsidR="001939F5" w:rsidRDefault="001939F5"/>
    <w:sectPr w:rsidR="001939F5" w:rsidSect="00BE3479">
      <w:pgSz w:w="12240" w:h="15840"/>
      <w:pgMar w:top="1152" w:right="450" w:bottom="1152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1F4"/>
    <w:rsid w:val="000D31F4"/>
    <w:rsid w:val="001939F5"/>
    <w:rsid w:val="00392692"/>
    <w:rsid w:val="007A0182"/>
    <w:rsid w:val="00BE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A44A0B-923B-4697-86D7-C1CCE5FB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3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Raskind-Hood, Cheryl</dc:creator>
  <cp:keywords/>
  <dc:description/>
  <cp:lastModifiedBy>Wade, Diane (CDC/DDNID/NCBDDD/OD) (CTR)</cp:lastModifiedBy>
  <cp:revision>2</cp:revision>
  <dcterms:created xsi:type="dcterms:W3CDTF">2020-08-31T21:56:00Z</dcterms:created>
  <dcterms:modified xsi:type="dcterms:W3CDTF">2020-08-31T21:56:00Z</dcterms:modified>
</cp:coreProperties>
</file>