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7" w:rightFromText="187" w:horzAnchor="margin" w:tblpYSpec="top"/>
        <w:tblW w:w="14395" w:type="dxa"/>
        <w:tblLook w:val="04A0" w:firstRow="1" w:lastRow="0" w:firstColumn="1" w:lastColumn="0" w:noHBand="0" w:noVBand="1"/>
      </w:tblPr>
      <w:tblGrid>
        <w:gridCol w:w="657"/>
        <w:gridCol w:w="818"/>
        <w:gridCol w:w="1230"/>
        <w:gridCol w:w="1251"/>
        <w:gridCol w:w="1252"/>
        <w:gridCol w:w="1253"/>
        <w:gridCol w:w="1252"/>
        <w:gridCol w:w="1252"/>
        <w:gridCol w:w="1560"/>
        <w:gridCol w:w="915"/>
        <w:gridCol w:w="1433"/>
        <w:gridCol w:w="1522"/>
      </w:tblGrid>
      <w:tr w:rsidR="005E6D78" w:rsidRPr="00EE1360" w:rsidTr="00E90E30">
        <w:trPr>
          <w:cantSplit/>
          <w:trHeight w:hRule="exact" w:val="504"/>
        </w:trPr>
        <w:tc>
          <w:tcPr>
            <w:tcW w:w="14395" w:type="dxa"/>
            <w:gridSpan w:val="12"/>
            <w:vAlign w:val="center"/>
          </w:tcPr>
          <w:p w:rsidR="005E6D78" w:rsidRPr="005F4E55" w:rsidRDefault="00FE7196" w:rsidP="00301A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Supplementary Table. </w:t>
            </w:r>
            <w:r w:rsidR="005E6D78" w:rsidRPr="005F4E55">
              <w:rPr>
                <w:rFonts w:ascii="Arial" w:hAnsi="Arial" w:cs="Arial"/>
                <w:b/>
              </w:rPr>
              <w:t>Trends in Suicide Rates among Persons ≥ 10 Years of Age, by State</w:t>
            </w:r>
            <w:r w:rsidR="00C17EAD" w:rsidRPr="005F4E55">
              <w:rPr>
                <w:rFonts w:ascii="Arial" w:hAnsi="Arial" w:cs="Arial"/>
                <w:b/>
              </w:rPr>
              <w:t xml:space="preserve"> and Sex</w:t>
            </w:r>
            <w:r w:rsidR="005E6D78" w:rsidRPr="005F4E55">
              <w:rPr>
                <w:rFonts w:ascii="Arial" w:hAnsi="Arial" w:cs="Arial"/>
                <w:b/>
              </w:rPr>
              <w:t xml:space="preserve">, </w:t>
            </w:r>
            <w:r w:rsidR="00301AC4">
              <w:rPr>
                <w:rFonts w:ascii="Arial" w:hAnsi="Arial" w:cs="Arial"/>
                <w:b/>
              </w:rPr>
              <w:t xml:space="preserve">National Vital Statistics System, </w:t>
            </w:r>
            <w:r w:rsidR="00314166" w:rsidRPr="005F4E55">
              <w:rPr>
                <w:rFonts w:ascii="Arial" w:hAnsi="Arial" w:cs="Arial"/>
                <w:b/>
              </w:rPr>
              <w:t>1999</w:t>
            </w:r>
            <w:r w:rsidR="005E6D78" w:rsidRPr="005F4E55">
              <w:rPr>
                <w:rFonts w:ascii="Arial" w:hAnsi="Arial" w:cs="Arial"/>
                <w:b/>
              </w:rPr>
              <w:t xml:space="preserve"> – 201</w:t>
            </w:r>
            <w:r w:rsidR="00B62279" w:rsidRPr="005F4E55">
              <w:rPr>
                <w:rFonts w:ascii="Arial" w:hAnsi="Arial" w:cs="Arial"/>
                <w:b/>
              </w:rPr>
              <w:t>6</w:t>
            </w:r>
          </w:p>
        </w:tc>
      </w:tr>
      <w:tr w:rsidR="003F69D5" w:rsidRPr="00EE1360" w:rsidTr="00FA28AA">
        <w:trPr>
          <w:cantSplit/>
          <w:trHeight w:hRule="exact" w:val="432"/>
        </w:trPr>
        <w:tc>
          <w:tcPr>
            <w:tcW w:w="657" w:type="dxa"/>
            <w:vMerge w:val="restart"/>
            <w:vAlign w:val="center"/>
          </w:tcPr>
          <w:p w:rsidR="003F69D5" w:rsidRPr="005F4E55" w:rsidRDefault="003F69D5" w:rsidP="008B61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4E55">
              <w:rPr>
                <w:rFonts w:ascii="Arial" w:hAnsi="Arial" w:cs="Arial"/>
                <w:b/>
                <w:sz w:val="18"/>
                <w:szCs w:val="18"/>
              </w:rPr>
              <w:t>State</w:t>
            </w:r>
          </w:p>
        </w:tc>
        <w:tc>
          <w:tcPr>
            <w:tcW w:w="818" w:type="dxa"/>
            <w:vMerge w:val="restart"/>
            <w:vAlign w:val="center"/>
          </w:tcPr>
          <w:p w:rsidR="003F69D5" w:rsidRPr="005F4E55" w:rsidRDefault="003F69D5" w:rsidP="008B61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4E55">
              <w:rPr>
                <w:rFonts w:ascii="Arial" w:hAnsi="Arial" w:cs="Arial"/>
                <w:b/>
                <w:sz w:val="18"/>
                <w:szCs w:val="18"/>
              </w:rPr>
              <w:t>Sex</w:t>
            </w:r>
          </w:p>
        </w:tc>
        <w:tc>
          <w:tcPr>
            <w:tcW w:w="7490" w:type="dxa"/>
            <w:gridSpan w:val="6"/>
            <w:vAlign w:val="center"/>
          </w:tcPr>
          <w:p w:rsidR="003F69D5" w:rsidRPr="005F4E55" w:rsidRDefault="003F69D5" w:rsidP="008B61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4E55">
              <w:rPr>
                <w:rFonts w:ascii="Arial" w:hAnsi="Arial" w:cs="Arial"/>
                <w:b/>
                <w:sz w:val="18"/>
                <w:szCs w:val="18"/>
              </w:rPr>
              <w:t>Age-Adjusted Annual Rate per 100,000 Persons (Change from Prior Period)</w:t>
            </w:r>
            <w:r w:rsidR="00360CE5" w:rsidRPr="005F4E5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60CE5" w:rsidRPr="00806E88">
              <w:rPr>
                <w:rFonts w:ascii="Arial" w:hAnsi="Arial" w:cs="Arial"/>
                <w:b/>
                <w:sz w:val="18"/>
                <w:szCs w:val="18"/>
              </w:rPr>
              <w:t>*</w:t>
            </w:r>
          </w:p>
        </w:tc>
        <w:tc>
          <w:tcPr>
            <w:tcW w:w="1560" w:type="dxa"/>
            <w:vMerge w:val="restart"/>
            <w:vAlign w:val="center"/>
          </w:tcPr>
          <w:p w:rsidR="003F69D5" w:rsidRPr="005F4E55" w:rsidRDefault="003F69D5" w:rsidP="008B61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4E55">
              <w:rPr>
                <w:rFonts w:ascii="Arial" w:hAnsi="Arial" w:cs="Arial"/>
                <w:b/>
                <w:sz w:val="18"/>
                <w:szCs w:val="18"/>
              </w:rPr>
              <w:t>Modeled</w:t>
            </w:r>
          </w:p>
          <w:p w:rsidR="003F69D5" w:rsidRPr="005F4E55" w:rsidRDefault="003F69D5" w:rsidP="008B61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4E55">
              <w:rPr>
                <w:rFonts w:ascii="Arial" w:hAnsi="Arial" w:cs="Arial"/>
                <w:b/>
                <w:sz w:val="18"/>
                <w:szCs w:val="18"/>
              </w:rPr>
              <w:t xml:space="preserve"> AAPC </w:t>
            </w:r>
            <w:r w:rsidR="00360CE5" w:rsidRPr="00806E88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915" w:type="dxa"/>
            <w:vMerge w:val="restart"/>
            <w:vAlign w:val="center"/>
          </w:tcPr>
          <w:p w:rsidR="003F69D5" w:rsidRPr="005F4E55" w:rsidRDefault="003F69D5" w:rsidP="008B61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4E55">
              <w:rPr>
                <w:rFonts w:ascii="Arial" w:hAnsi="Arial" w:cs="Arial"/>
                <w:b/>
                <w:sz w:val="18"/>
                <w:szCs w:val="18"/>
              </w:rPr>
              <w:t>Current</w:t>
            </w:r>
          </w:p>
          <w:p w:rsidR="003F69D5" w:rsidRPr="005F4E55" w:rsidRDefault="003F69D5" w:rsidP="008B61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4E55">
              <w:rPr>
                <w:rFonts w:ascii="Arial" w:hAnsi="Arial" w:cs="Arial"/>
                <w:b/>
                <w:sz w:val="18"/>
                <w:szCs w:val="18"/>
              </w:rPr>
              <w:t>State</w:t>
            </w:r>
          </w:p>
          <w:p w:rsidR="003F69D5" w:rsidRPr="005F4E55" w:rsidRDefault="003F69D5" w:rsidP="005F4E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4E55">
              <w:rPr>
                <w:rFonts w:ascii="Arial" w:hAnsi="Arial" w:cs="Arial"/>
                <w:b/>
                <w:sz w:val="18"/>
                <w:szCs w:val="18"/>
              </w:rPr>
              <w:t xml:space="preserve">  Rank </w:t>
            </w:r>
            <w:r w:rsidR="00360CE5" w:rsidRPr="00806E88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§</w:t>
            </w:r>
          </w:p>
        </w:tc>
        <w:tc>
          <w:tcPr>
            <w:tcW w:w="1433" w:type="dxa"/>
            <w:vMerge w:val="restart"/>
            <w:vAlign w:val="center"/>
          </w:tcPr>
          <w:p w:rsidR="003F69D5" w:rsidRPr="005F4E55" w:rsidRDefault="003F69D5" w:rsidP="008B61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4E55">
              <w:rPr>
                <w:rFonts w:ascii="Arial" w:hAnsi="Arial" w:cs="Arial"/>
                <w:b/>
                <w:sz w:val="18"/>
                <w:szCs w:val="18"/>
              </w:rPr>
              <w:t>Overall</w:t>
            </w:r>
          </w:p>
          <w:p w:rsidR="003F69D5" w:rsidRPr="005F4E55" w:rsidRDefault="003F69D5" w:rsidP="008B61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4E55">
              <w:rPr>
                <w:rFonts w:ascii="Arial" w:hAnsi="Arial" w:cs="Arial"/>
                <w:b/>
                <w:sz w:val="18"/>
                <w:szCs w:val="18"/>
              </w:rPr>
              <w:t>Rate Change</w:t>
            </w:r>
          </w:p>
          <w:p w:rsidR="003F69D5" w:rsidRPr="005F4E55" w:rsidRDefault="003F69D5" w:rsidP="004618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4E55">
              <w:rPr>
                <w:rFonts w:ascii="Arial" w:hAnsi="Arial" w:cs="Arial"/>
                <w:b/>
                <w:sz w:val="18"/>
                <w:szCs w:val="18"/>
              </w:rPr>
              <w:t xml:space="preserve">(State Rank) </w:t>
            </w:r>
            <w:r w:rsidR="00461882" w:rsidRPr="00806E88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¶</w:t>
            </w:r>
          </w:p>
        </w:tc>
        <w:tc>
          <w:tcPr>
            <w:tcW w:w="1522" w:type="dxa"/>
            <w:vMerge w:val="restart"/>
            <w:vAlign w:val="center"/>
          </w:tcPr>
          <w:p w:rsidR="003F69D5" w:rsidRPr="005F4E55" w:rsidRDefault="003F69D5" w:rsidP="008B61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4E55">
              <w:rPr>
                <w:rFonts w:ascii="Arial" w:hAnsi="Arial" w:cs="Arial"/>
                <w:b/>
                <w:sz w:val="18"/>
                <w:szCs w:val="18"/>
              </w:rPr>
              <w:t>Overall</w:t>
            </w:r>
          </w:p>
          <w:p w:rsidR="003F69D5" w:rsidRPr="005F4E55" w:rsidRDefault="003F69D5" w:rsidP="008B61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4E55">
              <w:rPr>
                <w:rFonts w:ascii="Arial" w:hAnsi="Arial" w:cs="Arial"/>
                <w:b/>
                <w:sz w:val="18"/>
                <w:szCs w:val="18"/>
              </w:rPr>
              <w:t>Percent Change</w:t>
            </w:r>
          </w:p>
          <w:p w:rsidR="003F69D5" w:rsidRPr="005F4E55" w:rsidRDefault="003F69D5" w:rsidP="004618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4E5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61882" w:rsidRPr="005F4E55">
              <w:rPr>
                <w:rFonts w:ascii="Arial" w:hAnsi="Arial" w:cs="Arial"/>
                <w:b/>
                <w:sz w:val="18"/>
                <w:szCs w:val="18"/>
              </w:rPr>
              <w:t>(State Rank) **</w:t>
            </w:r>
          </w:p>
        </w:tc>
      </w:tr>
      <w:tr w:rsidR="00C17EAD" w:rsidRPr="00EE1360" w:rsidTr="00FA28AA">
        <w:trPr>
          <w:cantSplit/>
          <w:trHeight w:hRule="exact" w:val="432"/>
        </w:trPr>
        <w:tc>
          <w:tcPr>
            <w:tcW w:w="657" w:type="dxa"/>
            <w:vMerge/>
            <w:vAlign w:val="center"/>
          </w:tcPr>
          <w:p w:rsidR="00C17EAD" w:rsidRPr="005F4E55" w:rsidRDefault="00C17EAD" w:rsidP="008B6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8" w:type="dxa"/>
            <w:vMerge/>
            <w:vAlign w:val="center"/>
          </w:tcPr>
          <w:p w:rsidR="00C17EAD" w:rsidRPr="005F4E55" w:rsidRDefault="00C17EAD" w:rsidP="008B6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0" w:type="dxa"/>
            <w:vAlign w:val="center"/>
          </w:tcPr>
          <w:p w:rsidR="00C17EAD" w:rsidRPr="005F4E55" w:rsidRDefault="00C17EAD" w:rsidP="008B61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4E55">
              <w:rPr>
                <w:rFonts w:ascii="Arial" w:hAnsi="Arial" w:cs="Arial"/>
                <w:b/>
                <w:sz w:val="18"/>
                <w:szCs w:val="18"/>
              </w:rPr>
              <w:t>1999 – 2001</w:t>
            </w:r>
          </w:p>
        </w:tc>
        <w:tc>
          <w:tcPr>
            <w:tcW w:w="1251" w:type="dxa"/>
            <w:vAlign w:val="center"/>
          </w:tcPr>
          <w:p w:rsidR="00C17EAD" w:rsidRPr="005F4E55" w:rsidRDefault="00C17EAD" w:rsidP="008B61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4E55">
              <w:rPr>
                <w:rFonts w:ascii="Arial" w:hAnsi="Arial" w:cs="Arial"/>
                <w:b/>
                <w:sz w:val="18"/>
                <w:szCs w:val="18"/>
              </w:rPr>
              <w:t>2002 – 2004</w:t>
            </w:r>
          </w:p>
        </w:tc>
        <w:tc>
          <w:tcPr>
            <w:tcW w:w="1252" w:type="dxa"/>
            <w:vAlign w:val="center"/>
          </w:tcPr>
          <w:p w:rsidR="00C17EAD" w:rsidRPr="005F4E55" w:rsidRDefault="00C17EAD" w:rsidP="008B61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4E55">
              <w:rPr>
                <w:rFonts w:ascii="Arial" w:hAnsi="Arial" w:cs="Arial"/>
                <w:b/>
                <w:sz w:val="18"/>
                <w:szCs w:val="18"/>
              </w:rPr>
              <w:t>2005 – 2007</w:t>
            </w:r>
          </w:p>
        </w:tc>
        <w:tc>
          <w:tcPr>
            <w:tcW w:w="1253" w:type="dxa"/>
            <w:vAlign w:val="center"/>
          </w:tcPr>
          <w:p w:rsidR="00C17EAD" w:rsidRPr="005F4E55" w:rsidRDefault="00C17EAD" w:rsidP="008B61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4E55">
              <w:rPr>
                <w:rFonts w:ascii="Arial" w:hAnsi="Arial" w:cs="Arial"/>
                <w:b/>
                <w:sz w:val="18"/>
                <w:szCs w:val="18"/>
              </w:rPr>
              <w:t>2008 – 2010</w:t>
            </w:r>
          </w:p>
        </w:tc>
        <w:tc>
          <w:tcPr>
            <w:tcW w:w="1252" w:type="dxa"/>
            <w:vAlign w:val="center"/>
          </w:tcPr>
          <w:p w:rsidR="00C17EAD" w:rsidRPr="005F4E55" w:rsidRDefault="00C17EAD" w:rsidP="008B61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4E55">
              <w:rPr>
                <w:rFonts w:ascii="Arial" w:hAnsi="Arial" w:cs="Arial"/>
                <w:b/>
                <w:sz w:val="18"/>
                <w:szCs w:val="18"/>
              </w:rPr>
              <w:t>2011 – 2013</w:t>
            </w:r>
          </w:p>
        </w:tc>
        <w:tc>
          <w:tcPr>
            <w:tcW w:w="1252" w:type="dxa"/>
            <w:vAlign w:val="center"/>
          </w:tcPr>
          <w:p w:rsidR="00C17EAD" w:rsidRPr="005F4E55" w:rsidRDefault="00C17EAD" w:rsidP="008B61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4E55">
              <w:rPr>
                <w:rFonts w:ascii="Arial" w:hAnsi="Arial" w:cs="Arial"/>
                <w:b/>
                <w:sz w:val="18"/>
                <w:szCs w:val="18"/>
              </w:rPr>
              <w:t>2014 – 2016</w:t>
            </w:r>
          </w:p>
        </w:tc>
        <w:tc>
          <w:tcPr>
            <w:tcW w:w="1560" w:type="dxa"/>
            <w:vMerge/>
            <w:vAlign w:val="center"/>
          </w:tcPr>
          <w:p w:rsidR="00C17EAD" w:rsidRPr="005F4E55" w:rsidRDefault="00C17EAD" w:rsidP="008B6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5" w:type="dxa"/>
            <w:vMerge/>
            <w:vAlign w:val="center"/>
          </w:tcPr>
          <w:p w:rsidR="00C17EAD" w:rsidRPr="005F4E55" w:rsidRDefault="00C17EAD" w:rsidP="008B6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3" w:type="dxa"/>
            <w:vMerge/>
            <w:vAlign w:val="center"/>
          </w:tcPr>
          <w:p w:rsidR="00C17EAD" w:rsidRPr="005F4E55" w:rsidRDefault="00C17EAD" w:rsidP="008B6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2" w:type="dxa"/>
            <w:vMerge/>
            <w:vAlign w:val="center"/>
          </w:tcPr>
          <w:p w:rsidR="00C17EAD" w:rsidRPr="005F4E55" w:rsidRDefault="00C17EAD" w:rsidP="008B6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5F0C" w:rsidRPr="00EE1360" w:rsidTr="008B618F">
        <w:trPr>
          <w:trHeight w:hRule="exact" w:val="90"/>
        </w:trPr>
        <w:tc>
          <w:tcPr>
            <w:tcW w:w="14395" w:type="dxa"/>
            <w:gridSpan w:val="12"/>
            <w:shd w:val="clear" w:color="auto" w:fill="D9D9D9" w:themeFill="background1" w:themeFillShade="D9"/>
            <w:vAlign w:val="center"/>
          </w:tcPr>
          <w:p w:rsidR="00EC5F0C" w:rsidRPr="00806E88" w:rsidRDefault="00EC5F0C" w:rsidP="008B618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A4D28" w:rsidRPr="00EE1360" w:rsidTr="000F07D2">
        <w:trPr>
          <w:trHeight w:hRule="exact" w:val="288"/>
        </w:trPr>
        <w:tc>
          <w:tcPr>
            <w:tcW w:w="657" w:type="dxa"/>
            <w:vMerge w:val="restart"/>
            <w:vAlign w:val="center"/>
          </w:tcPr>
          <w:p w:rsidR="00AA4D28" w:rsidRPr="005F4E55" w:rsidRDefault="00AA4D28" w:rsidP="008B6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4E55">
              <w:rPr>
                <w:rFonts w:ascii="Arial" w:hAnsi="Arial" w:cs="Arial"/>
                <w:sz w:val="18"/>
                <w:szCs w:val="18"/>
              </w:rPr>
              <w:t>U.S.</w:t>
            </w:r>
          </w:p>
        </w:tc>
        <w:tc>
          <w:tcPr>
            <w:tcW w:w="818" w:type="dxa"/>
            <w:vAlign w:val="center"/>
          </w:tcPr>
          <w:p w:rsidR="00AA4D28" w:rsidRPr="005F4E55" w:rsidRDefault="00AA4D28" w:rsidP="008B6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4E55">
              <w:rPr>
                <w:rFonts w:ascii="Arial" w:hAnsi="Arial" w:cs="Arial"/>
                <w:sz w:val="18"/>
                <w:szCs w:val="18"/>
              </w:rPr>
              <w:t>Both</w:t>
            </w:r>
          </w:p>
        </w:tc>
        <w:tc>
          <w:tcPr>
            <w:tcW w:w="1230" w:type="dxa"/>
            <w:vAlign w:val="center"/>
          </w:tcPr>
          <w:p w:rsidR="00AA4D28" w:rsidRPr="005F4E55" w:rsidRDefault="00AA4D28" w:rsidP="008B6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4E55">
              <w:rPr>
                <w:rFonts w:ascii="Arial" w:hAnsi="Arial" w:cs="Arial"/>
                <w:sz w:val="18"/>
                <w:szCs w:val="18"/>
              </w:rPr>
              <w:t>12.3 (</w:t>
            </w:r>
            <w:r w:rsidR="0089516E" w:rsidRPr="005F4E55">
              <w:rPr>
                <w:rFonts w:ascii="Arial" w:hAnsi="Arial" w:cs="Arial"/>
                <w:sz w:val="18"/>
                <w:szCs w:val="18"/>
              </w:rPr>
              <w:t>n/a</w:t>
            </w:r>
            <w:r w:rsidRPr="005F4E55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251" w:type="dxa"/>
            <w:vAlign w:val="center"/>
          </w:tcPr>
          <w:p w:rsidR="00AA4D28" w:rsidRPr="005F4E55" w:rsidRDefault="00AA4D28" w:rsidP="008B6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4E55">
              <w:rPr>
                <w:rFonts w:ascii="Arial" w:hAnsi="Arial" w:cs="Arial"/>
                <w:sz w:val="18"/>
                <w:szCs w:val="18"/>
              </w:rPr>
              <w:t>12.7 (+ 0.4)</w:t>
            </w:r>
          </w:p>
        </w:tc>
        <w:tc>
          <w:tcPr>
            <w:tcW w:w="1252" w:type="dxa"/>
            <w:vAlign w:val="center"/>
          </w:tcPr>
          <w:p w:rsidR="00AA4D28" w:rsidRPr="005F4E55" w:rsidRDefault="00046833" w:rsidP="008B6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4E55">
              <w:rPr>
                <w:rFonts w:ascii="Arial" w:hAnsi="Arial" w:cs="Arial"/>
                <w:sz w:val="18"/>
                <w:szCs w:val="18"/>
              </w:rPr>
              <w:t>12.9 (+ 0.2)</w:t>
            </w:r>
          </w:p>
        </w:tc>
        <w:tc>
          <w:tcPr>
            <w:tcW w:w="1253" w:type="dxa"/>
            <w:vAlign w:val="center"/>
          </w:tcPr>
          <w:p w:rsidR="00AA4D28" w:rsidRPr="005F4E55" w:rsidRDefault="0029546D" w:rsidP="008B6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4E55">
              <w:rPr>
                <w:rFonts w:ascii="Arial" w:hAnsi="Arial" w:cs="Arial"/>
                <w:sz w:val="18"/>
                <w:szCs w:val="18"/>
              </w:rPr>
              <w:t>13.8 (+ 0.9)</w:t>
            </w:r>
          </w:p>
        </w:tc>
        <w:tc>
          <w:tcPr>
            <w:tcW w:w="1252" w:type="dxa"/>
            <w:vAlign w:val="center"/>
          </w:tcPr>
          <w:p w:rsidR="00AA4D28" w:rsidRPr="005F4E55" w:rsidRDefault="0029546D" w:rsidP="008B6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4E55">
              <w:rPr>
                <w:rFonts w:ascii="Arial" w:hAnsi="Arial" w:cs="Arial"/>
                <w:sz w:val="18"/>
                <w:szCs w:val="18"/>
              </w:rPr>
              <w:t>14.5 (+ 0.8)</w:t>
            </w:r>
          </w:p>
        </w:tc>
        <w:tc>
          <w:tcPr>
            <w:tcW w:w="1252" w:type="dxa"/>
            <w:vAlign w:val="center"/>
          </w:tcPr>
          <w:p w:rsidR="00AA4D28" w:rsidRPr="005F4E55" w:rsidRDefault="001E1539" w:rsidP="008B6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4E55">
              <w:rPr>
                <w:rFonts w:ascii="Arial" w:hAnsi="Arial" w:cs="Arial"/>
                <w:sz w:val="18"/>
                <w:szCs w:val="18"/>
              </w:rPr>
              <w:t>15.4 (+ 0.9)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4D28" w:rsidRPr="005F4E55" w:rsidRDefault="00AA4D28" w:rsidP="000F07D2">
            <w:pPr>
              <w:rPr>
                <w:rFonts w:ascii="Arial" w:hAnsi="Arial" w:cs="Arial"/>
                <w:sz w:val="18"/>
                <w:szCs w:val="18"/>
              </w:rPr>
            </w:pPr>
            <w:r w:rsidRPr="005F4E55">
              <w:rPr>
                <w:rFonts w:ascii="Arial" w:hAnsi="Arial" w:cs="Arial"/>
                <w:sz w:val="18"/>
                <w:szCs w:val="18"/>
              </w:rPr>
              <w:t xml:space="preserve">+ </w:t>
            </w:r>
            <w:r w:rsidR="0006224D" w:rsidRPr="005F4E55">
              <w:rPr>
                <w:rFonts w:ascii="Arial" w:hAnsi="Arial" w:cs="Arial"/>
                <w:sz w:val="18"/>
                <w:szCs w:val="18"/>
              </w:rPr>
              <w:t>1</w:t>
            </w:r>
            <w:r w:rsidRPr="005F4E55">
              <w:rPr>
                <w:rFonts w:ascii="Arial" w:hAnsi="Arial" w:cs="Arial"/>
                <w:sz w:val="18"/>
                <w:szCs w:val="18"/>
              </w:rPr>
              <w:t>.</w:t>
            </w:r>
            <w:r w:rsidR="00EB442C" w:rsidRPr="005F4E55">
              <w:rPr>
                <w:rFonts w:ascii="Arial" w:hAnsi="Arial" w:cs="Arial"/>
                <w:sz w:val="18"/>
                <w:szCs w:val="18"/>
              </w:rPr>
              <w:t>5</w:t>
            </w:r>
            <w:r w:rsidR="000F726F">
              <w:rPr>
                <w:rFonts w:ascii="Arial" w:hAnsi="Arial" w:cs="Arial"/>
                <w:sz w:val="18"/>
                <w:szCs w:val="18"/>
              </w:rPr>
              <w:t xml:space="preserve"> % </w:t>
            </w:r>
            <w:r w:rsidR="00FA28AA">
              <w:rPr>
                <w:rFonts w:ascii="Arial" w:hAnsi="Arial" w:cs="Arial"/>
                <w:sz w:val="18"/>
                <w:szCs w:val="18"/>
              </w:rPr>
              <w:t>(p&lt;.01)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AA4D28" w:rsidRPr="005F4E55" w:rsidRDefault="0089516E" w:rsidP="008B6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4E55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433" w:type="dxa"/>
            <w:vAlign w:val="center"/>
          </w:tcPr>
          <w:p w:rsidR="00AA4D28" w:rsidRPr="005F4E55" w:rsidRDefault="00AA4D28" w:rsidP="00380A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4E5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80A8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F4E55">
              <w:rPr>
                <w:rFonts w:ascii="Arial" w:hAnsi="Arial" w:cs="Arial"/>
                <w:sz w:val="18"/>
                <w:szCs w:val="18"/>
              </w:rPr>
              <w:t xml:space="preserve">+ </w:t>
            </w:r>
            <w:r w:rsidR="005D71FD" w:rsidRPr="005F4E55">
              <w:rPr>
                <w:rFonts w:ascii="Arial" w:hAnsi="Arial" w:cs="Arial"/>
                <w:sz w:val="18"/>
                <w:szCs w:val="18"/>
              </w:rPr>
              <w:t>3</w:t>
            </w:r>
            <w:r w:rsidRPr="005F4E55">
              <w:rPr>
                <w:rFonts w:ascii="Arial" w:hAnsi="Arial" w:cs="Arial"/>
                <w:sz w:val="18"/>
                <w:szCs w:val="18"/>
              </w:rPr>
              <w:t>.</w:t>
            </w:r>
            <w:r w:rsidR="005D71FD" w:rsidRPr="005F4E55">
              <w:rPr>
                <w:rFonts w:ascii="Arial" w:hAnsi="Arial" w:cs="Arial"/>
                <w:sz w:val="18"/>
                <w:szCs w:val="18"/>
              </w:rPr>
              <w:t>1</w:t>
            </w:r>
            <w:r w:rsidRPr="005F4E55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89516E" w:rsidRPr="005F4E55">
              <w:rPr>
                <w:rFonts w:ascii="Arial" w:hAnsi="Arial" w:cs="Arial"/>
                <w:sz w:val="18"/>
                <w:szCs w:val="18"/>
              </w:rPr>
              <w:t>n/a</w:t>
            </w:r>
            <w:r w:rsidRPr="005F4E55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522" w:type="dxa"/>
            <w:vAlign w:val="center"/>
          </w:tcPr>
          <w:p w:rsidR="00AA4D28" w:rsidRPr="005F4E55" w:rsidRDefault="00AA4D28" w:rsidP="008B6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4E55">
              <w:rPr>
                <w:rFonts w:ascii="Arial" w:hAnsi="Arial" w:cs="Arial"/>
                <w:sz w:val="18"/>
                <w:szCs w:val="18"/>
              </w:rPr>
              <w:t xml:space="preserve">   + 2</w:t>
            </w:r>
            <w:r w:rsidR="005D71FD" w:rsidRPr="005F4E55">
              <w:rPr>
                <w:rFonts w:ascii="Arial" w:hAnsi="Arial" w:cs="Arial"/>
                <w:sz w:val="18"/>
                <w:szCs w:val="18"/>
              </w:rPr>
              <w:t>5</w:t>
            </w:r>
            <w:r w:rsidRPr="005F4E55">
              <w:rPr>
                <w:rFonts w:ascii="Arial" w:hAnsi="Arial" w:cs="Arial"/>
                <w:sz w:val="18"/>
                <w:szCs w:val="18"/>
              </w:rPr>
              <w:t>.</w:t>
            </w:r>
            <w:r w:rsidR="005D71FD" w:rsidRPr="005F4E55">
              <w:rPr>
                <w:rFonts w:ascii="Arial" w:hAnsi="Arial" w:cs="Arial"/>
                <w:sz w:val="18"/>
                <w:szCs w:val="18"/>
              </w:rPr>
              <w:t>4</w:t>
            </w:r>
            <w:r w:rsidRPr="005F4E55">
              <w:rPr>
                <w:rFonts w:ascii="Arial" w:hAnsi="Arial" w:cs="Arial"/>
                <w:sz w:val="18"/>
                <w:szCs w:val="18"/>
              </w:rPr>
              <w:t xml:space="preserve"> % (</w:t>
            </w:r>
            <w:r w:rsidR="0089516E" w:rsidRPr="005F4E55">
              <w:rPr>
                <w:rFonts w:ascii="Arial" w:hAnsi="Arial" w:cs="Arial"/>
                <w:sz w:val="18"/>
                <w:szCs w:val="18"/>
              </w:rPr>
              <w:t>n/a</w:t>
            </w:r>
            <w:r w:rsidRPr="005F4E55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AA4D28" w:rsidRPr="00EE1360" w:rsidTr="000F07D2">
        <w:trPr>
          <w:trHeight w:hRule="exact" w:val="288"/>
        </w:trPr>
        <w:tc>
          <w:tcPr>
            <w:tcW w:w="657" w:type="dxa"/>
            <w:vMerge/>
            <w:vAlign w:val="center"/>
          </w:tcPr>
          <w:p w:rsidR="00AA4D28" w:rsidRPr="005F4E55" w:rsidRDefault="00AA4D28" w:rsidP="008B6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8" w:type="dxa"/>
            <w:vAlign w:val="center"/>
          </w:tcPr>
          <w:p w:rsidR="00AA4D28" w:rsidRPr="005F4E55" w:rsidRDefault="00AA4D28" w:rsidP="008B6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4E55">
              <w:rPr>
                <w:rFonts w:ascii="Arial" w:hAnsi="Arial" w:cs="Arial"/>
                <w:sz w:val="18"/>
                <w:szCs w:val="18"/>
              </w:rPr>
              <w:t>Male</w:t>
            </w:r>
          </w:p>
        </w:tc>
        <w:tc>
          <w:tcPr>
            <w:tcW w:w="1230" w:type="dxa"/>
            <w:vAlign w:val="center"/>
          </w:tcPr>
          <w:p w:rsidR="00AA4D28" w:rsidRPr="005F4E55" w:rsidRDefault="00B44C0B" w:rsidP="008B6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4E55">
              <w:rPr>
                <w:rFonts w:ascii="Arial" w:hAnsi="Arial" w:cs="Arial"/>
                <w:sz w:val="18"/>
                <w:szCs w:val="18"/>
              </w:rPr>
              <w:t>20.9 (</w:t>
            </w:r>
            <w:r w:rsidR="0089516E" w:rsidRPr="005F4E55">
              <w:rPr>
                <w:rFonts w:ascii="Arial" w:hAnsi="Arial" w:cs="Arial"/>
                <w:sz w:val="18"/>
                <w:szCs w:val="18"/>
              </w:rPr>
              <w:t>n/a</w:t>
            </w:r>
            <w:r w:rsidRPr="005F4E55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251" w:type="dxa"/>
            <w:vAlign w:val="center"/>
          </w:tcPr>
          <w:p w:rsidR="00AA4D28" w:rsidRPr="005F4E55" w:rsidRDefault="00B44C0B" w:rsidP="008B6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4E55">
              <w:rPr>
                <w:rFonts w:ascii="Arial" w:hAnsi="Arial" w:cs="Arial"/>
                <w:sz w:val="18"/>
                <w:szCs w:val="18"/>
              </w:rPr>
              <w:t>21.2 (+ 0.4)</w:t>
            </w:r>
          </w:p>
        </w:tc>
        <w:tc>
          <w:tcPr>
            <w:tcW w:w="1252" w:type="dxa"/>
            <w:vAlign w:val="center"/>
          </w:tcPr>
          <w:p w:rsidR="00AA4D28" w:rsidRPr="005F4E55" w:rsidRDefault="009B4D3D" w:rsidP="008B6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4E55">
              <w:rPr>
                <w:rFonts w:ascii="Arial" w:hAnsi="Arial" w:cs="Arial"/>
                <w:sz w:val="18"/>
                <w:szCs w:val="18"/>
              </w:rPr>
              <w:t>21.3 (+ 0.0)</w:t>
            </w:r>
          </w:p>
        </w:tc>
        <w:tc>
          <w:tcPr>
            <w:tcW w:w="1253" w:type="dxa"/>
            <w:vAlign w:val="center"/>
          </w:tcPr>
          <w:p w:rsidR="00AA4D28" w:rsidRPr="005F4E55" w:rsidRDefault="009B4D3D" w:rsidP="008B6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4E55">
              <w:rPr>
                <w:rFonts w:ascii="Arial" w:hAnsi="Arial" w:cs="Arial"/>
                <w:sz w:val="18"/>
                <w:szCs w:val="18"/>
              </w:rPr>
              <w:t>22.5 (+1.3)</w:t>
            </w:r>
          </w:p>
        </w:tc>
        <w:tc>
          <w:tcPr>
            <w:tcW w:w="1252" w:type="dxa"/>
            <w:vAlign w:val="center"/>
          </w:tcPr>
          <w:p w:rsidR="00AA4D28" w:rsidRPr="005F4E55" w:rsidRDefault="009B4D3D" w:rsidP="008B6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4E55">
              <w:rPr>
                <w:rFonts w:ascii="Arial" w:hAnsi="Arial" w:cs="Arial"/>
                <w:sz w:val="18"/>
                <w:szCs w:val="18"/>
              </w:rPr>
              <w:t>23.5 (+ 1.0)</w:t>
            </w:r>
          </w:p>
        </w:tc>
        <w:tc>
          <w:tcPr>
            <w:tcW w:w="1252" w:type="dxa"/>
            <w:vAlign w:val="center"/>
          </w:tcPr>
          <w:p w:rsidR="00AA4D28" w:rsidRPr="005F4E55" w:rsidRDefault="009B4D3D" w:rsidP="008B6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4E55">
              <w:rPr>
                <w:rFonts w:ascii="Arial" w:hAnsi="Arial" w:cs="Arial"/>
                <w:sz w:val="18"/>
                <w:szCs w:val="18"/>
              </w:rPr>
              <w:t>24.5 (+ 1.0)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4D28" w:rsidRPr="005F4E55" w:rsidRDefault="0006224D" w:rsidP="000F07D2">
            <w:pPr>
              <w:rPr>
                <w:rFonts w:ascii="Arial" w:hAnsi="Arial" w:cs="Arial"/>
                <w:sz w:val="18"/>
                <w:szCs w:val="18"/>
              </w:rPr>
            </w:pPr>
            <w:r w:rsidRPr="005F4E55">
              <w:rPr>
                <w:rFonts w:ascii="Arial" w:hAnsi="Arial" w:cs="Arial"/>
                <w:sz w:val="18"/>
                <w:szCs w:val="18"/>
              </w:rPr>
              <w:t xml:space="preserve">+ 1.1 % </w:t>
            </w:r>
            <w:r w:rsidR="00FA28AA">
              <w:rPr>
                <w:rFonts w:ascii="Arial" w:hAnsi="Arial" w:cs="Arial"/>
                <w:sz w:val="18"/>
                <w:szCs w:val="18"/>
              </w:rPr>
              <w:t>(p&lt;.01)</w:t>
            </w:r>
          </w:p>
        </w:tc>
        <w:tc>
          <w:tcPr>
            <w:tcW w:w="915" w:type="dxa"/>
            <w:shd w:val="clear" w:color="auto" w:fill="D9D9D9" w:themeFill="background1" w:themeFillShade="D9"/>
            <w:vAlign w:val="center"/>
          </w:tcPr>
          <w:p w:rsidR="00AA4D28" w:rsidRPr="005F4E55" w:rsidRDefault="00AA4D28" w:rsidP="008B6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3" w:type="dxa"/>
            <w:shd w:val="clear" w:color="auto" w:fill="D9D9D9" w:themeFill="background1" w:themeFillShade="D9"/>
            <w:vAlign w:val="center"/>
          </w:tcPr>
          <w:p w:rsidR="00AA4D28" w:rsidRPr="005F4E55" w:rsidRDefault="00AA4D28" w:rsidP="008B618F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22" w:type="dxa"/>
            <w:shd w:val="clear" w:color="auto" w:fill="D9D9D9" w:themeFill="background1" w:themeFillShade="D9"/>
            <w:vAlign w:val="center"/>
          </w:tcPr>
          <w:p w:rsidR="00AA4D28" w:rsidRPr="005F4E55" w:rsidRDefault="00AA4D28" w:rsidP="008B618F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AA4D28" w:rsidRPr="00EE1360" w:rsidTr="000F07D2">
        <w:trPr>
          <w:trHeight w:hRule="exact" w:val="288"/>
        </w:trPr>
        <w:tc>
          <w:tcPr>
            <w:tcW w:w="657" w:type="dxa"/>
            <w:vMerge/>
            <w:vAlign w:val="center"/>
          </w:tcPr>
          <w:p w:rsidR="00AA4D28" w:rsidRPr="005F4E55" w:rsidRDefault="00AA4D28" w:rsidP="008B6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8" w:type="dxa"/>
            <w:vAlign w:val="center"/>
          </w:tcPr>
          <w:p w:rsidR="00AA4D28" w:rsidRPr="005F4E55" w:rsidRDefault="00AA4D28" w:rsidP="008B6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4E55">
              <w:rPr>
                <w:rFonts w:ascii="Arial" w:hAnsi="Arial" w:cs="Arial"/>
                <w:sz w:val="18"/>
                <w:szCs w:val="18"/>
              </w:rPr>
              <w:t>Female</w:t>
            </w:r>
          </w:p>
        </w:tc>
        <w:tc>
          <w:tcPr>
            <w:tcW w:w="1230" w:type="dxa"/>
            <w:vAlign w:val="center"/>
          </w:tcPr>
          <w:p w:rsidR="00AA4D28" w:rsidRPr="005F4E55" w:rsidRDefault="0009094C" w:rsidP="008B6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4E55">
              <w:rPr>
                <w:rFonts w:ascii="Arial" w:hAnsi="Arial" w:cs="Arial"/>
                <w:sz w:val="18"/>
                <w:szCs w:val="18"/>
              </w:rPr>
              <w:t xml:space="preserve">  4.7 (</w:t>
            </w:r>
            <w:r w:rsidR="0089516E" w:rsidRPr="005F4E55">
              <w:rPr>
                <w:rFonts w:ascii="Arial" w:hAnsi="Arial" w:cs="Arial"/>
                <w:sz w:val="18"/>
                <w:szCs w:val="18"/>
              </w:rPr>
              <w:t>n/a</w:t>
            </w:r>
            <w:r w:rsidRPr="005F4E55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251" w:type="dxa"/>
            <w:vAlign w:val="center"/>
          </w:tcPr>
          <w:p w:rsidR="00AA4D28" w:rsidRPr="005F4E55" w:rsidRDefault="0009094C" w:rsidP="008B6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4E55">
              <w:rPr>
                <w:rFonts w:ascii="Arial" w:hAnsi="Arial" w:cs="Arial"/>
                <w:sz w:val="18"/>
                <w:szCs w:val="18"/>
              </w:rPr>
              <w:t xml:space="preserve">  5.0 (+ 0.3)</w:t>
            </w:r>
          </w:p>
        </w:tc>
        <w:tc>
          <w:tcPr>
            <w:tcW w:w="1252" w:type="dxa"/>
            <w:vAlign w:val="center"/>
          </w:tcPr>
          <w:p w:rsidR="00AA4D28" w:rsidRPr="005F4E55" w:rsidRDefault="00811843" w:rsidP="008B6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4E55">
              <w:rPr>
                <w:rFonts w:ascii="Arial" w:hAnsi="Arial" w:cs="Arial"/>
                <w:sz w:val="18"/>
                <w:szCs w:val="18"/>
              </w:rPr>
              <w:t xml:space="preserve">  5.3 (+ 0.2)</w:t>
            </w:r>
          </w:p>
        </w:tc>
        <w:tc>
          <w:tcPr>
            <w:tcW w:w="1253" w:type="dxa"/>
            <w:vAlign w:val="center"/>
          </w:tcPr>
          <w:p w:rsidR="00AA4D28" w:rsidRPr="005F4E55" w:rsidRDefault="00811843" w:rsidP="008B6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4E55">
              <w:rPr>
                <w:rFonts w:ascii="Arial" w:hAnsi="Arial" w:cs="Arial"/>
                <w:sz w:val="18"/>
                <w:szCs w:val="18"/>
              </w:rPr>
              <w:t xml:space="preserve">  5.7 (+ 0.4)</w:t>
            </w:r>
          </w:p>
        </w:tc>
        <w:tc>
          <w:tcPr>
            <w:tcW w:w="1252" w:type="dxa"/>
            <w:vAlign w:val="center"/>
          </w:tcPr>
          <w:p w:rsidR="00AA4D28" w:rsidRPr="005F4E55" w:rsidRDefault="00811843" w:rsidP="008B6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4E55">
              <w:rPr>
                <w:rFonts w:ascii="Arial" w:hAnsi="Arial" w:cs="Arial"/>
                <w:sz w:val="18"/>
                <w:szCs w:val="18"/>
              </w:rPr>
              <w:t xml:space="preserve">  6.2 (+ 0.5)</w:t>
            </w:r>
          </w:p>
        </w:tc>
        <w:tc>
          <w:tcPr>
            <w:tcW w:w="1252" w:type="dxa"/>
            <w:vAlign w:val="center"/>
          </w:tcPr>
          <w:p w:rsidR="00AA4D28" w:rsidRPr="005F4E55" w:rsidRDefault="00811843" w:rsidP="008B6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4E55">
              <w:rPr>
                <w:rFonts w:ascii="Arial" w:hAnsi="Arial" w:cs="Arial"/>
                <w:sz w:val="18"/>
                <w:szCs w:val="18"/>
              </w:rPr>
              <w:t xml:space="preserve">  6.9 (+ 0.7)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4D28" w:rsidRPr="005F4E55" w:rsidRDefault="0006224D" w:rsidP="000F07D2">
            <w:pPr>
              <w:rPr>
                <w:rFonts w:ascii="Arial" w:hAnsi="Arial" w:cs="Arial"/>
                <w:sz w:val="18"/>
                <w:szCs w:val="18"/>
              </w:rPr>
            </w:pPr>
            <w:r w:rsidRPr="005F4E55">
              <w:rPr>
                <w:rFonts w:ascii="Arial" w:hAnsi="Arial" w:cs="Arial"/>
                <w:sz w:val="18"/>
                <w:szCs w:val="18"/>
              </w:rPr>
              <w:t>+ 2.</w:t>
            </w:r>
            <w:r w:rsidR="005E78F8" w:rsidRPr="005F4E55">
              <w:rPr>
                <w:rFonts w:ascii="Arial" w:hAnsi="Arial" w:cs="Arial"/>
                <w:sz w:val="18"/>
                <w:szCs w:val="18"/>
              </w:rPr>
              <w:t>6</w:t>
            </w:r>
            <w:r w:rsidRPr="005F4E55">
              <w:rPr>
                <w:rFonts w:ascii="Arial" w:hAnsi="Arial" w:cs="Arial"/>
                <w:sz w:val="18"/>
                <w:szCs w:val="18"/>
              </w:rPr>
              <w:t xml:space="preserve"> % </w:t>
            </w:r>
            <w:r w:rsidR="00FA28AA">
              <w:rPr>
                <w:rFonts w:ascii="Arial" w:hAnsi="Arial" w:cs="Arial"/>
                <w:sz w:val="18"/>
                <w:szCs w:val="18"/>
              </w:rPr>
              <w:t>(p&lt;.01)</w:t>
            </w:r>
          </w:p>
        </w:tc>
        <w:tc>
          <w:tcPr>
            <w:tcW w:w="915" w:type="dxa"/>
            <w:shd w:val="clear" w:color="auto" w:fill="D9D9D9" w:themeFill="background1" w:themeFillShade="D9"/>
            <w:vAlign w:val="center"/>
          </w:tcPr>
          <w:p w:rsidR="00AA4D28" w:rsidRPr="005F4E55" w:rsidRDefault="00AA4D28" w:rsidP="008B6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3" w:type="dxa"/>
            <w:shd w:val="clear" w:color="auto" w:fill="D9D9D9" w:themeFill="background1" w:themeFillShade="D9"/>
            <w:vAlign w:val="center"/>
          </w:tcPr>
          <w:p w:rsidR="00AA4D28" w:rsidRPr="005F4E55" w:rsidRDefault="00AA4D28" w:rsidP="008B618F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22" w:type="dxa"/>
            <w:shd w:val="clear" w:color="auto" w:fill="D9D9D9" w:themeFill="background1" w:themeFillShade="D9"/>
            <w:vAlign w:val="center"/>
          </w:tcPr>
          <w:p w:rsidR="00AA4D28" w:rsidRPr="005F4E55" w:rsidRDefault="00AA4D28" w:rsidP="008B618F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EC5F0C" w:rsidRPr="00EE1360" w:rsidTr="0033442C">
        <w:trPr>
          <w:trHeight w:hRule="exact" w:val="90"/>
        </w:trPr>
        <w:tc>
          <w:tcPr>
            <w:tcW w:w="14395" w:type="dxa"/>
            <w:gridSpan w:val="12"/>
            <w:shd w:val="clear" w:color="auto" w:fill="D9D9D9" w:themeFill="background1" w:themeFillShade="D9"/>
            <w:vAlign w:val="center"/>
          </w:tcPr>
          <w:p w:rsidR="00EC5F0C" w:rsidRPr="00806E88" w:rsidRDefault="00EC5F0C" w:rsidP="008B618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44A6B" w:rsidRPr="00EE1360" w:rsidTr="000F07D2">
        <w:trPr>
          <w:trHeight w:hRule="exact" w:val="288"/>
        </w:trPr>
        <w:tc>
          <w:tcPr>
            <w:tcW w:w="657" w:type="dxa"/>
            <w:vMerge w:val="restart"/>
            <w:tcBorders>
              <w:bottom w:val="double" w:sz="4" w:space="0" w:color="auto"/>
            </w:tcBorders>
            <w:vAlign w:val="center"/>
          </w:tcPr>
          <w:p w:rsidR="00944A6B" w:rsidRPr="005F4E55" w:rsidRDefault="00944A6B" w:rsidP="008B6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4E55">
              <w:rPr>
                <w:rFonts w:ascii="Arial" w:hAnsi="Arial" w:cs="Arial"/>
                <w:sz w:val="18"/>
                <w:szCs w:val="18"/>
              </w:rPr>
              <w:t>AL</w:t>
            </w:r>
          </w:p>
        </w:tc>
        <w:tc>
          <w:tcPr>
            <w:tcW w:w="818" w:type="dxa"/>
            <w:vAlign w:val="center"/>
          </w:tcPr>
          <w:p w:rsidR="00944A6B" w:rsidRPr="005F4E55" w:rsidRDefault="00944A6B" w:rsidP="008B6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4E55">
              <w:rPr>
                <w:rFonts w:ascii="Arial" w:hAnsi="Arial" w:cs="Arial"/>
                <w:sz w:val="18"/>
                <w:szCs w:val="18"/>
              </w:rPr>
              <w:t>Both</w:t>
            </w:r>
          </w:p>
        </w:tc>
        <w:tc>
          <w:tcPr>
            <w:tcW w:w="1230" w:type="dxa"/>
            <w:vAlign w:val="center"/>
          </w:tcPr>
          <w:p w:rsidR="00944A6B" w:rsidRPr="005F4E55" w:rsidRDefault="00944A6B" w:rsidP="008B61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E55">
              <w:rPr>
                <w:rFonts w:ascii="Arial" w:hAnsi="Arial" w:cs="Arial"/>
                <w:color w:val="000000"/>
                <w:sz w:val="18"/>
                <w:szCs w:val="18"/>
              </w:rPr>
              <w:t>14.3 (</w:t>
            </w:r>
            <w:r w:rsidR="0089516E" w:rsidRPr="005F4E55">
              <w:rPr>
                <w:rFonts w:ascii="Arial" w:hAnsi="Arial" w:cs="Arial"/>
                <w:color w:val="000000"/>
                <w:sz w:val="18"/>
                <w:szCs w:val="18"/>
              </w:rPr>
              <w:t>n/a</w:t>
            </w:r>
            <w:r w:rsidRPr="005F4E55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51" w:type="dxa"/>
            <w:vAlign w:val="center"/>
          </w:tcPr>
          <w:p w:rsidR="00944A6B" w:rsidRPr="005F4E55" w:rsidRDefault="00944A6B" w:rsidP="008B61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E55">
              <w:rPr>
                <w:rFonts w:ascii="Arial" w:hAnsi="Arial" w:cs="Arial"/>
                <w:color w:val="000000"/>
                <w:sz w:val="18"/>
                <w:szCs w:val="18"/>
              </w:rPr>
              <w:t>13.</w:t>
            </w:r>
            <w:r w:rsidR="00797770" w:rsidRPr="005F4E55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Pr="005F4E55">
              <w:rPr>
                <w:rFonts w:ascii="Arial" w:hAnsi="Arial" w:cs="Arial"/>
                <w:color w:val="000000"/>
                <w:sz w:val="18"/>
                <w:szCs w:val="18"/>
              </w:rPr>
              <w:t xml:space="preserve"> (- 0.9)</w:t>
            </w:r>
          </w:p>
        </w:tc>
        <w:tc>
          <w:tcPr>
            <w:tcW w:w="1252" w:type="dxa"/>
            <w:vAlign w:val="center"/>
          </w:tcPr>
          <w:p w:rsidR="00944A6B" w:rsidRPr="005F4E55" w:rsidRDefault="00AC1432" w:rsidP="008B61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E55">
              <w:rPr>
                <w:rFonts w:ascii="Arial" w:hAnsi="Arial" w:cs="Arial"/>
                <w:color w:val="000000"/>
                <w:sz w:val="18"/>
                <w:szCs w:val="18"/>
              </w:rPr>
              <w:t>14.1 (+ 0.6)</w:t>
            </w:r>
          </w:p>
        </w:tc>
        <w:tc>
          <w:tcPr>
            <w:tcW w:w="1253" w:type="dxa"/>
            <w:vAlign w:val="center"/>
          </w:tcPr>
          <w:p w:rsidR="00944A6B" w:rsidRPr="005F4E55" w:rsidRDefault="00AC1432" w:rsidP="008B61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E55">
              <w:rPr>
                <w:rFonts w:ascii="Arial" w:hAnsi="Arial" w:cs="Arial"/>
                <w:color w:val="000000"/>
                <w:sz w:val="18"/>
                <w:szCs w:val="18"/>
              </w:rPr>
              <w:t>15.6 (+ 1.6)</w:t>
            </w:r>
          </w:p>
        </w:tc>
        <w:tc>
          <w:tcPr>
            <w:tcW w:w="1252" w:type="dxa"/>
            <w:vAlign w:val="center"/>
          </w:tcPr>
          <w:p w:rsidR="00944A6B" w:rsidRPr="005F4E55" w:rsidRDefault="00AC1432" w:rsidP="008B61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E55">
              <w:rPr>
                <w:rFonts w:ascii="Arial" w:hAnsi="Arial" w:cs="Arial"/>
                <w:color w:val="000000"/>
                <w:sz w:val="18"/>
                <w:szCs w:val="18"/>
              </w:rPr>
              <w:t>16.4 (+ 0.7)</w:t>
            </w:r>
          </w:p>
        </w:tc>
        <w:tc>
          <w:tcPr>
            <w:tcW w:w="1252" w:type="dxa"/>
            <w:vAlign w:val="center"/>
          </w:tcPr>
          <w:p w:rsidR="00944A6B" w:rsidRPr="005F4E55" w:rsidRDefault="00AC1432" w:rsidP="008B61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E55">
              <w:rPr>
                <w:rFonts w:ascii="Arial" w:hAnsi="Arial" w:cs="Arial"/>
                <w:color w:val="000000"/>
                <w:sz w:val="18"/>
                <w:szCs w:val="18"/>
              </w:rPr>
              <w:t>17.5 (+ 1.1)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44A6B" w:rsidRPr="005F4E55" w:rsidRDefault="004E05E8" w:rsidP="000F07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E55">
              <w:rPr>
                <w:rFonts w:ascii="Arial" w:hAnsi="Arial" w:cs="Arial"/>
                <w:color w:val="000000"/>
                <w:sz w:val="18"/>
                <w:szCs w:val="18"/>
              </w:rPr>
              <w:t>+ 1.</w:t>
            </w:r>
            <w:r w:rsidR="00F51A3E" w:rsidRPr="005F4E5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5F4E55">
              <w:rPr>
                <w:rFonts w:ascii="Arial" w:hAnsi="Arial" w:cs="Arial"/>
                <w:color w:val="000000"/>
                <w:sz w:val="18"/>
                <w:szCs w:val="18"/>
              </w:rPr>
              <w:t xml:space="preserve"> % </w:t>
            </w:r>
            <w:r w:rsidR="00FA28AA">
              <w:rPr>
                <w:rFonts w:ascii="Arial" w:hAnsi="Arial" w:cs="Arial"/>
                <w:color w:val="000000"/>
                <w:sz w:val="18"/>
                <w:szCs w:val="18"/>
              </w:rPr>
              <w:t>(p&lt;.05)</w:t>
            </w:r>
          </w:p>
        </w:tc>
        <w:tc>
          <w:tcPr>
            <w:tcW w:w="915" w:type="dxa"/>
            <w:vAlign w:val="center"/>
          </w:tcPr>
          <w:p w:rsidR="00944A6B" w:rsidRPr="005F4E55" w:rsidRDefault="00944A6B" w:rsidP="008B61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E55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433" w:type="dxa"/>
            <w:vAlign w:val="center"/>
          </w:tcPr>
          <w:p w:rsidR="00944A6B" w:rsidRPr="005F4E55" w:rsidRDefault="00944A6B" w:rsidP="008B61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E55">
              <w:rPr>
                <w:rFonts w:ascii="Arial" w:hAnsi="Arial" w:cs="Arial"/>
                <w:color w:val="000000"/>
                <w:sz w:val="18"/>
                <w:szCs w:val="18"/>
              </w:rPr>
              <w:t xml:space="preserve">+ </w:t>
            </w:r>
            <w:r w:rsidR="00AC1432" w:rsidRPr="005F4E55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Pr="005F4E55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="00AC1432" w:rsidRPr="005F4E5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5F4E55">
              <w:rPr>
                <w:rFonts w:ascii="Arial" w:hAnsi="Arial" w:cs="Arial"/>
                <w:color w:val="000000"/>
                <w:sz w:val="18"/>
                <w:szCs w:val="18"/>
              </w:rPr>
              <w:t xml:space="preserve"> (3</w:t>
            </w:r>
            <w:r w:rsidR="00AC1432" w:rsidRPr="005F4E5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5F4E55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22" w:type="dxa"/>
            <w:vAlign w:val="center"/>
          </w:tcPr>
          <w:p w:rsidR="00944A6B" w:rsidRPr="005F4E55" w:rsidRDefault="00944A6B" w:rsidP="008B61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E55">
              <w:rPr>
                <w:rFonts w:ascii="Arial" w:hAnsi="Arial" w:cs="Arial"/>
                <w:color w:val="000000"/>
                <w:sz w:val="18"/>
                <w:szCs w:val="18"/>
              </w:rPr>
              <w:t xml:space="preserve">+ </w:t>
            </w:r>
            <w:r w:rsidR="00AC1432" w:rsidRPr="005F4E55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  <w:r w:rsidRPr="005F4E55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="00AC1432" w:rsidRPr="005F4E55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5F4E55">
              <w:rPr>
                <w:rFonts w:ascii="Arial" w:hAnsi="Arial" w:cs="Arial"/>
                <w:color w:val="000000"/>
                <w:sz w:val="18"/>
                <w:szCs w:val="18"/>
              </w:rPr>
              <w:t xml:space="preserve"> % (3</w:t>
            </w:r>
            <w:r w:rsidR="00AC1432" w:rsidRPr="005F4E55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Pr="005F4E55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</w:tr>
      <w:tr w:rsidR="00B44DCA" w:rsidRPr="00EE1360" w:rsidTr="000F07D2">
        <w:trPr>
          <w:trHeight w:hRule="exact" w:val="288"/>
        </w:trPr>
        <w:tc>
          <w:tcPr>
            <w:tcW w:w="657" w:type="dxa"/>
            <w:vMerge/>
            <w:tcBorders>
              <w:bottom w:val="double" w:sz="4" w:space="0" w:color="auto"/>
            </w:tcBorders>
            <w:vAlign w:val="center"/>
          </w:tcPr>
          <w:p w:rsidR="00B44DCA" w:rsidRPr="005F4E55" w:rsidRDefault="00B44DCA" w:rsidP="008B6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8" w:type="dxa"/>
            <w:tcBorders>
              <w:bottom w:val="single" w:sz="4" w:space="0" w:color="auto"/>
            </w:tcBorders>
            <w:vAlign w:val="center"/>
          </w:tcPr>
          <w:p w:rsidR="00B44DCA" w:rsidRPr="005F4E55" w:rsidRDefault="00B44DCA" w:rsidP="008B6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4E55">
              <w:rPr>
                <w:rFonts w:ascii="Arial" w:hAnsi="Arial" w:cs="Arial"/>
                <w:sz w:val="18"/>
                <w:szCs w:val="18"/>
              </w:rPr>
              <w:t>Male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:rsidR="00B44DCA" w:rsidRPr="005F4E55" w:rsidRDefault="00B44DCA" w:rsidP="008B61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E55">
              <w:rPr>
                <w:rFonts w:ascii="Arial" w:hAnsi="Arial" w:cs="Arial"/>
                <w:color w:val="000000"/>
                <w:sz w:val="18"/>
                <w:szCs w:val="18"/>
              </w:rPr>
              <w:t>25.1 (</w:t>
            </w:r>
            <w:r w:rsidR="0089516E" w:rsidRPr="005F4E55">
              <w:rPr>
                <w:rFonts w:ascii="Arial" w:hAnsi="Arial" w:cs="Arial"/>
                <w:color w:val="000000"/>
                <w:sz w:val="18"/>
                <w:szCs w:val="18"/>
              </w:rPr>
              <w:t>n/a</w:t>
            </w:r>
            <w:r w:rsidRPr="005F4E55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51" w:type="dxa"/>
            <w:tcBorders>
              <w:bottom w:val="single" w:sz="4" w:space="0" w:color="auto"/>
            </w:tcBorders>
            <w:vAlign w:val="center"/>
          </w:tcPr>
          <w:p w:rsidR="00B44DCA" w:rsidRPr="005F4E55" w:rsidRDefault="00B44DCA" w:rsidP="008B61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E55">
              <w:rPr>
                <w:rFonts w:ascii="Arial" w:hAnsi="Arial" w:cs="Arial"/>
                <w:color w:val="000000"/>
                <w:sz w:val="18"/>
                <w:szCs w:val="18"/>
              </w:rPr>
              <w:t>23.4 (- 1.7)</w:t>
            </w:r>
          </w:p>
        </w:tc>
        <w:tc>
          <w:tcPr>
            <w:tcW w:w="1252" w:type="dxa"/>
            <w:tcBorders>
              <w:bottom w:val="single" w:sz="4" w:space="0" w:color="auto"/>
            </w:tcBorders>
            <w:vAlign w:val="center"/>
          </w:tcPr>
          <w:p w:rsidR="00B44DCA" w:rsidRPr="005F4E55" w:rsidRDefault="00B44DCA" w:rsidP="008B61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E55">
              <w:rPr>
                <w:rFonts w:ascii="Arial" w:hAnsi="Arial" w:cs="Arial"/>
                <w:color w:val="000000"/>
                <w:sz w:val="18"/>
                <w:szCs w:val="18"/>
              </w:rPr>
              <w:t>24.4 (+ 1.0)</w:t>
            </w:r>
          </w:p>
        </w:tc>
        <w:tc>
          <w:tcPr>
            <w:tcW w:w="1253" w:type="dxa"/>
            <w:tcBorders>
              <w:bottom w:val="single" w:sz="4" w:space="0" w:color="auto"/>
            </w:tcBorders>
            <w:vAlign w:val="center"/>
          </w:tcPr>
          <w:p w:rsidR="00B44DCA" w:rsidRPr="005F4E55" w:rsidRDefault="00B44DCA" w:rsidP="008B61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E55">
              <w:rPr>
                <w:rFonts w:ascii="Arial" w:hAnsi="Arial" w:cs="Arial"/>
                <w:color w:val="000000"/>
                <w:sz w:val="18"/>
                <w:szCs w:val="18"/>
              </w:rPr>
              <w:t>26.4 (+ 2.0)</w:t>
            </w:r>
          </w:p>
        </w:tc>
        <w:tc>
          <w:tcPr>
            <w:tcW w:w="1252" w:type="dxa"/>
            <w:tcBorders>
              <w:bottom w:val="single" w:sz="4" w:space="0" w:color="auto"/>
            </w:tcBorders>
            <w:vAlign w:val="center"/>
          </w:tcPr>
          <w:p w:rsidR="00B44DCA" w:rsidRPr="005F4E55" w:rsidRDefault="00B44DCA" w:rsidP="008B61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E55">
              <w:rPr>
                <w:rFonts w:ascii="Arial" w:hAnsi="Arial" w:cs="Arial"/>
                <w:color w:val="000000"/>
                <w:sz w:val="18"/>
                <w:szCs w:val="18"/>
              </w:rPr>
              <w:t>27.6 (+ 1.1)</w:t>
            </w:r>
          </w:p>
        </w:tc>
        <w:tc>
          <w:tcPr>
            <w:tcW w:w="1252" w:type="dxa"/>
            <w:tcBorders>
              <w:bottom w:val="single" w:sz="4" w:space="0" w:color="auto"/>
            </w:tcBorders>
            <w:vAlign w:val="center"/>
          </w:tcPr>
          <w:p w:rsidR="00B44DCA" w:rsidRPr="005F4E55" w:rsidRDefault="00B44DCA" w:rsidP="008B61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E55">
              <w:rPr>
                <w:rFonts w:ascii="Arial" w:hAnsi="Arial" w:cs="Arial"/>
                <w:color w:val="000000"/>
                <w:sz w:val="18"/>
                <w:szCs w:val="18"/>
              </w:rPr>
              <w:t>29.1 (+ 1.5)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4DCA" w:rsidRPr="005F4E55" w:rsidRDefault="004E05E8" w:rsidP="000F07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E55">
              <w:rPr>
                <w:rFonts w:ascii="Arial" w:hAnsi="Arial" w:cs="Arial"/>
                <w:color w:val="000000"/>
                <w:sz w:val="18"/>
                <w:szCs w:val="18"/>
              </w:rPr>
              <w:t>+ 1.</w:t>
            </w:r>
            <w:r w:rsidR="0089516E" w:rsidRPr="005F4E55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Pr="005F4E55">
              <w:rPr>
                <w:rFonts w:ascii="Arial" w:hAnsi="Arial" w:cs="Arial"/>
                <w:color w:val="000000"/>
                <w:sz w:val="18"/>
                <w:szCs w:val="18"/>
              </w:rPr>
              <w:t xml:space="preserve"> % </w:t>
            </w:r>
            <w:r w:rsidR="00FA28AA">
              <w:rPr>
                <w:rFonts w:ascii="Arial" w:hAnsi="Arial" w:cs="Arial"/>
                <w:color w:val="000000"/>
                <w:sz w:val="18"/>
                <w:szCs w:val="18"/>
              </w:rPr>
              <w:t>(p&lt;.05)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4DCA" w:rsidRPr="005F4E55" w:rsidRDefault="00B44DCA" w:rsidP="008B61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3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4DCA" w:rsidRPr="005F4E55" w:rsidRDefault="00B44DCA" w:rsidP="008B61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2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4DCA" w:rsidRPr="005F4E55" w:rsidRDefault="00B44DCA" w:rsidP="008B61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944A6B" w:rsidRPr="00EE1360" w:rsidTr="000F07D2">
        <w:trPr>
          <w:trHeight w:hRule="exact" w:val="288"/>
        </w:trPr>
        <w:tc>
          <w:tcPr>
            <w:tcW w:w="657" w:type="dxa"/>
            <w:vMerge/>
            <w:tcBorders>
              <w:bottom w:val="double" w:sz="4" w:space="0" w:color="auto"/>
            </w:tcBorders>
            <w:vAlign w:val="center"/>
          </w:tcPr>
          <w:p w:rsidR="00944A6B" w:rsidRPr="005F4E55" w:rsidRDefault="00944A6B" w:rsidP="008B6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8" w:type="dxa"/>
            <w:tcBorders>
              <w:bottom w:val="double" w:sz="4" w:space="0" w:color="auto"/>
            </w:tcBorders>
            <w:vAlign w:val="center"/>
          </w:tcPr>
          <w:p w:rsidR="00944A6B" w:rsidRPr="005F4E55" w:rsidRDefault="00944A6B" w:rsidP="008B6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4E55">
              <w:rPr>
                <w:rFonts w:ascii="Arial" w:hAnsi="Arial" w:cs="Arial"/>
                <w:sz w:val="18"/>
                <w:szCs w:val="18"/>
              </w:rPr>
              <w:t>Female</w:t>
            </w:r>
          </w:p>
        </w:tc>
        <w:tc>
          <w:tcPr>
            <w:tcW w:w="1230" w:type="dxa"/>
            <w:tcBorders>
              <w:bottom w:val="double" w:sz="4" w:space="0" w:color="auto"/>
            </w:tcBorders>
            <w:vAlign w:val="center"/>
          </w:tcPr>
          <w:p w:rsidR="00944A6B" w:rsidRPr="005F4E55" w:rsidRDefault="004841AA" w:rsidP="008B61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E55">
              <w:rPr>
                <w:rFonts w:ascii="Arial" w:hAnsi="Arial" w:cs="Arial"/>
                <w:color w:val="000000"/>
                <w:sz w:val="18"/>
                <w:szCs w:val="18"/>
              </w:rPr>
              <w:t xml:space="preserve">  5.1 (</w:t>
            </w:r>
            <w:r w:rsidR="0089516E" w:rsidRPr="005F4E55">
              <w:rPr>
                <w:rFonts w:ascii="Arial" w:hAnsi="Arial" w:cs="Arial"/>
                <w:color w:val="000000"/>
                <w:sz w:val="18"/>
                <w:szCs w:val="18"/>
              </w:rPr>
              <w:t>n/a</w:t>
            </w:r>
            <w:r w:rsidRPr="005F4E55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51" w:type="dxa"/>
            <w:tcBorders>
              <w:bottom w:val="double" w:sz="4" w:space="0" w:color="auto"/>
            </w:tcBorders>
            <w:vAlign w:val="center"/>
          </w:tcPr>
          <w:p w:rsidR="00944A6B" w:rsidRPr="005F4E55" w:rsidRDefault="004841AA" w:rsidP="008B61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E55">
              <w:rPr>
                <w:rFonts w:ascii="Arial" w:hAnsi="Arial" w:cs="Arial"/>
                <w:color w:val="000000"/>
                <w:sz w:val="18"/>
                <w:szCs w:val="18"/>
              </w:rPr>
              <w:t xml:space="preserve">  4.8 (- 0.3)</w:t>
            </w:r>
          </w:p>
        </w:tc>
        <w:tc>
          <w:tcPr>
            <w:tcW w:w="1252" w:type="dxa"/>
            <w:tcBorders>
              <w:bottom w:val="double" w:sz="4" w:space="0" w:color="auto"/>
            </w:tcBorders>
            <w:vAlign w:val="center"/>
          </w:tcPr>
          <w:p w:rsidR="00944A6B" w:rsidRPr="005F4E55" w:rsidRDefault="004841AA" w:rsidP="008B61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E55">
              <w:rPr>
                <w:rFonts w:ascii="Arial" w:hAnsi="Arial" w:cs="Arial"/>
                <w:color w:val="000000"/>
                <w:sz w:val="18"/>
                <w:szCs w:val="18"/>
              </w:rPr>
              <w:t xml:space="preserve">  5.0 (+ 0.2)</w:t>
            </w:r>
          </w:p>
        </w:tc>
        <w:tc>
          <w:tcPr>
            <w:tcW w:w="1253" w:type="dxa"/>
            <w:tcBorders>
              <w:bottom w:val="double" w:sz="4" w:space="0" w:color="auto"/>
            </w:tcBorders>
            <w:vAlign w:val="center"/>
          </w:tcPr>
          <w:p w:rsidR="00944A6B" w:rsidRPr="005F4E55" w:rsidRDefault="00751843" w:rsidP="008B61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E55">
              <w:rPr>
                <w:rFonts w:ascii="Arial" w:hAnsi="Arial" w:cs="Arial"/>
                <w:color w:val="000000"/>
                <w:sz w:val="18"/>
                <w:szCs w:val="18"/>
              </w:rPr>
              <w:t xml:space="preserve">  6.1 (+ 1.1)</w:t>
            </w:r>
          </w:p>
        </w:tc>
        <w:tc>
          <w:tcPr>
            <w:tcW w:w="1252" w:type="dxa"/>
            <w:tcBorders>
              <w:bottom w:val="double" w:sz="4" w:space="0" w:color="auto"/>
            </w:tcBorders>
            <w:vAlign w:val="center"/>
          </w:tcPr>
          <w:p w:rsidR="00944A6B" w:rsidRPr="005F4E55" w:rsidRDefault="00F253B6" w:rsidP="008B61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E55">
              <w:rPr>
                <w:rFonts w:ascii="Arial" w:hAnsi="Arial" w:cs="Arial"/>
                <w:color w:val="000000"/>
                <w:sz w:val="18"/>
                <w:szCs w:val="18"/>
              </w:rPr>
              <w:t xml:space="preserve">  6.4 (+ 0.3)</w:t>
            </w:r>
          </w:p>
        </w:tc>
        <w:tc>
          <w:tcPr>
            <w:tcW w:w="1252" w:type="dxa"/>
            <w:tcBorders>
              <w:bottom w:val="double" w:sz="4" w:space="0" w:color="auto"/>
            </w:tcBorders>
            <w:vAlign w:val="center"/>
          </w:tcPr>
          <w:p w:rsidR="00944A6B" w:rsidRPr="005F4E55" w:rsidRDefault="00F253B6" w:rsidP="008B61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E55">
              <w:rPr>
                <w:rFonts w:ascii="Arial" w:hAnsi="Arial" w:cs="Arial"/>
                <w:color w:val="000000"/>
                <w:sz w:val="18"/>
                <w:szCs w:val="18"/>
              </w:rPr>
              <w:t xml:space="preserve">  7.0 (+ 0.7)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44A6B" w:rsidRPr="005F4E55" w:rsidRDefault="004E05E8" w:rsidP="000F07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E55">
              <w:rPr>
                <w:rFonts w:ascii="Arial" w:hAnsi="Arial" w:cs="Arial"/>
                <w:color w:val="000000"/>
                <w:sz w:val="18"/>
                <w:szCs w:val="18"/>
              </w:rPr>
              <w:t xml:space="preserve">+ </w:t>
            </w:r>
            <w:r w:rsidR="0089516E" w:rsidRPr="005F4E5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5F4E55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="00310663" w:rsidRPr="005F4E5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5F4E55">
              <w:rPr>
                <w:rFonts w:ascii="Arial" w:hAnsi="Arial" w:cs="Arial"/>
                <w:color w:val="000000"/>
                <w:sz w:val="18"/>
                <w:szCs w:val="18"/>
              </w:rPr>
              <w:t xml:space="preserve"> % </w:t>
            </w:r>
            <w:r w:rsidR="00FA28AA">
              <w:rPr>
                <w:rFonts w:ascii="Arial" w:hAnsi="Arial" w:cs="Arial"/>
                <w:color w:val="000000"/>
                <w:sz w:val="18"/>
                <w:szCs w:val="18"/>
              </w:rPr>
              <w:t>(p&lt;.01)</w:t>
            </w:r>
          </w:p>
        </w:tc>
        <w:tc>
          <w:tcPr>
            <w:tcW w:w="915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44A6B" w:rsidRPr="005F4E55" w:rsidRDefault="00944A6B" w:rsidP="008B61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33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44A6B" w:rsidRPr="005F4E55" w:rsidRDefault="00944A6B" w:rsidP="008B61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22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44A6B" w:rsidRPr="005F4E55" w:rsidRDefault="00944A6B" w:rsidP="008B61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E85308" w:rsidRPr="00EE1360" w:rsidTr="000F07D2">
        <w:trPr>
          <w:trHeight w:hRule="exact" w:val="288"/>
        </w:trPr>
        <w:tc>
          <w:tcPr>
            <w:tcW w:w="657" w:type="dxa"/>
            <w:vMerge w:val="restart"/>
            <w:vAlign w:val="center"/>
          </w:tcPr>
          <w:p w:rsidR="00E85308" w:rsidRPr="005F4E55" w:rsidRDefault="00E85308" w:rsidP="008B6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4E55">
              <w:rPr>
                <w:rFonts w:ascii="Arial" w:hAnsi="Arial" w:cs="Arial"/>
                <w:sz w:val="18"/>
                <w:szCs w:val="18"/>
              </w:rPr>
              <w:t>AK</w:t>
            </w:r>
          </w:p>
        </w:tc>
        <w:tc>
          <w:tcPr>
            <w:tcW w:w="8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85308" w:rsidRPr="005F4E55" w:rsidRDefault="00E85308" w:rsidP="008B6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4E55">
              <w:rPr>
                <w:rFonts w:ascii="Arial" w:hAnsi="Arial" w:cs="Arial"/>
                <w:sz w:val="18"/>
                <w:szCs w:val="18"/>
              </w:rPr>
              <w:t>Both</w:t>
            </w:r>
          </w:p>
        </w:tc>
        <w:tc>
          <w:tcPr>
            <w:tcW w:w="123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85308" w:rsidRPr="005F4E55" w:rsidRDefault="00E85308" w:rsidP="008B61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E55">
              <w:rPr>
                <w:rFonts w:ascii="Arial" w:hAnsi="Arial" w:cs="Arial"/>
                <w:color w:val="000000"/>
                <w:sz w:val="18"/>
                <w:szCs w:val="18"/>
              </w:rPr>
              <w:t>21.0 (</w:t>
            </w:r>
            <w:r w:rsidR="0089516E" w:rsidRPr="005F4E55">
              <w:rPr>
                <w:rFonts w:ascii="Arial" w:hAnsi="Arial" w:cs="Arial"/>
                <w:color w:val="000000"/>
                <w:sz w:val="18"/>
                <w:szCs w:val="18"/>
              </w:rPr>
              <w:t>n/a</w:t>
            </w:r>
            <w:r w:rsidRPr="005F4E55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5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85308" w:rsidRPr="005F4E55" w:rsidRDefault="00E85308" w:rsidP="008B61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E55">
              <w:rPr>
                <w:rFonts w:ascii="Arial" w:hAnsi="Arial" w:cs="Arial"/>
                <w:color w:val="000000"/>
                <w:sz w:val="18"/>
                <w:szCs w:val="18"/>
              </w:rPr>
              <w:t>24.8 (+ 3.8)</w:t>
            </w:r>
          </w:p>
        </w:tc>
        <w:tc>
          <w:tcPr>
            <w:tcW w:w="125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85308" w:rsidRPr="005F4E55" w:rsidRDefault="00E85308" w:rsidP="008B61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E55">
              <w:rPr>
                <w:rFonts w:ascii="Arial" w:hAnsi="Arial" w:cs="Arial"/>
                <w:color w:val="000000"/>
                <w:sz w:val="18"/>
                <w:szCs w:val="18"/>
              </w:rPr>
              <w:t>24.2 (- 0.6)</w:t>
            </w:r>
          </w:p>
        </w:tc>
        <w:tc>
          <w:tcPr>
            <w:tcW w:w="125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85308" w:rsidRPr="005F4E55" w:rsidRDefault="00E85308" w:rsidP="008B61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E55">
              <w:rPr>
                <w:rFonts w:ascii="Arial" w:hAnsi="Arial" w:cs="Arial"/>
                <w:color w:val="000000"/>
                <w:sz w:val="18"/>
                <w:szCs w:val="18"/>
              </w:rPr>
              <w:t>26.0 (+ 1.7)</w:t>
            </w:r>
          </w:p>
        </w:tc>
        <w:tc>
          <w:tcPr>
            <w:tcW w:w="125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85308" w:rsidRPr="005F4E55" w:rsidRDefault="00E85308" w:rsidP="008B61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E55">
              <w:rPr>
                <w:rFonts w:ascii="Arial" w:hAnsi="Arial" w:cs="Arial"/>
                <w:color w:val="000000"/>
                <w:sz w:val="18"/>
                <w:szCs w:val="18"/>
              </w:rPr>
              <w:t>25.4 (- 0.5)</w:t>
            </w:r>
          </w:p>
        </w:tc>
        <w:tc>
          <w:tcPr>
            <w:tcW w:w="125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85308" w:rsidRPr="005F4E55" w:rsidRDefault="00E85308" w:rsidP="008B61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E55">
              <w:rPr>
                <w:rFonts w:ascii="Arial" w:hAnsi="Arial" w:cs="Arial"/>
                <w:color w:val="000000"/>
                <w:sz w:val="18"/>
                <w:szCs w:val="18"/>
              </w:rPr>
              <w:t>28.8 (+ 3.4)</w:t>
            </w:r>
          </w:p>
        </w:tc>
        <w:tc>
          <w:tcPr>
            <w:tcW w:w="156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5308" w:rsidRPr="005F4E55" w:rsidRDefault="00E85308" w:rsidP="000F07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E55">
              <w:rPr>
                <w:rFonts w:ascii="Arial" w:hAnsi="Arial" w:cs="Arial"/>
                <w:color w:val="000000"/>
                <w:sz w:val="18"/>
                <w:szCs w:val="18"/>
              </w:rPr>
              <w:t>+ 1.</w:t>
            </w:r>
            <w:r w:rsidR="0018474E" w:rsidRPr="005F4E55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5F4E55">
              <w:rPr>
                <w:rFonts w:ascii="Arial" w:hAnsi="Arial" w:cs="Arial"/>
                <w:color w:val="000000"/>
                <w:sz w:val="18"/>
                <w:szCs w:val="18"/>
              </w:rPr>
              <w:t xml:space="preserve"> % </w:t>
            </w:r>
            <w:r w:rsidR="00FA28AA">
              <w:rPr>
                <w:rFonts w:ascii="Arial" w:hAnsi="Arial" w:cs="Arial"/>
                <w:color w:val="000000"/>
                <w:sz w:val="18"/>
                <w:szCs w:val="18"/>
              </w:rPr>
              <w:t>(p&lt;.05)</w:t>
            </w:r>
          </w:p>
        </w:tc>
        <w:tc>
          <w:tcPr>
            <w:tcW w:w="91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5308" w:rsidRPr="005F4E55" w:rsidRDefault="00E85308" w:rsidP="008B61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E55">
              <w:rPr>
                <w:rFonts w:ascii="Arial" w:hAnsi="Arial" w:cs="Arial"/>
                <w:color w:val="000000"/>
                <w:sz w:val="18"/>
                <w:szCs w:val="18"/>
              </w:rPr>
              <w:t xml:space="preserve">  2</w:t>
            </w:r>
          </w:p>
        </w:tc>
        <w:tc>
          <w:tcPr>
            <w:tcW w:w="143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5308" w:rsidRPr="005F4E55" w:rsidRDefault="00E85308" w:rsidP="008B61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E55">
              <w:rPr>
                <w:rFonts w:ascii="Arial" w:hAnsi="Arial" w:cs="Arial"/>
                <w:color w:val="000000"/>
                <w:sz w:val="18"/>
                <w:szCs w:val="18"/>
              </w:rPr>
              <w:t>+ 7.8 (  4)</w:t>
            </w:r>
          </w:p>
        </w:tc>
        <w:tc>
          <w:tcPr>
            <w:tcW w:w="152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5308" w:rsidRPr="005F4E55" w:rsidRDefault="00E85308" w:rsidP="008B61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E55">
              <w:rPr>
                <w:rFonts w:ascii="Arial" w:hAnsi="Arial" w:cs="Arial"/>
                <w:color w:val="000000"/>
                <w:sz w:val="18"/>
                <w:szCs w:val="18"/>
              </w:rPr>
              <w:t>+ 37.4 % (13)</w:t>
            </w:r>
          </w:p>
        </w:tc>
      </w:tr>
      <w:tr w:rsidR="00E85308" w:rsidRPr="00EE1360" w:rsidTr="000F07D2">
        <w:trPr>
          <w:trHeight w:hRule="exact" w:val="288"/>
        </w:trPr>
        <w:tc>
          <w:tcPr>
            <w:tcW w:w="657" w:type="dxa"/>
            <w:vMerge/>
            <w:vAlign w:val="center"/>
          </w:tcPr>
          <w:p w:rsidR="00E85308" w:rsidRPr="005F4E55" w:rsidRDefault="00E85308" w:rsidP="008B6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8" w:type="dxa"/>
            <w:tcBorders>
              <w:bottom w:val="single" w:sz="4" w:space="0" w:color="auto"/>
            </w:tcBorders>
            <w:vAlign w:val="center"/>
          </w:tcPr>
          <w:p w:rsidR="00E85308" w:rsidRPr="005F4E55" w:rsidRDefault="00E85308" w:rsidP="008B6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4E55">
              <w:rPr>
                <w:rFonts w:ascii="Arial" w:hAnsi="Arial" w:cs="Arial"/>
                <w:sz w:val="18"/>
                <w:szCs w:val="18"/>
              </w:rPr>
              <w:t>Male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:rsidR="00E85308" w:rsidRPr="005F4E55" w:rsidRDefault="00E85308" w:rsidP="008B61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E55">
              <w:rPr>
                <w:rFonts w:ascii="Arial" w:hAnsi="Arial" w:cs="Arial"/>
                <w:color w:val="000000"/>
                <w:sz w:val="18"/>
                <w:szCs w:val="18"/>
              </w:rPr>
              <w:t>33.2 (</w:t>
            </w:r>
            <w:r w:rsidR="0089516E" w:rsidRPr="005F4E55">
              <w:rPr>
                <w:rFonts w:ascii="Arial" w:hAnsi="Arial" w:cs="Arial"/>
                <w:color w:val="000000"/>
                <w:sz w:val="18"/>
                <w:szCs w:val="18"/>
              </w:rPr>
              <w:t>n/a</w:t>
            </w:r>
            <w:r w:rsidRPr="005F4E55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51" w:type="dxa"/>
            <w:tcBorders>
              <w:bottom w:val="single" w:sz="4" w:space="0" w:color="auto"/>
            </w:tcBorders>
            <w:vAlign w:val="center"/>
          </w:tcPr>
          <w:p w:rsidR="00E85308" w:rsidRPr="005F4E55" w:rsidRDefault="00E85308" w:rsidP="008B61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E55">
              <w:rPr>
                <w:rFonts w:ascii="Arial" w:hAnsi="Arial" w:cs="Arial"/>
                <w:color w:val="000000"/>
                <w:sz w:val="18"/>
                <w:szCs w:val="18"/>
              </w:rPr>
              <w:t>38.1 (+ 4.9)</w:t>
            </w:r>
          </w:p>
        </w:tc>
        <w:tc>
          <w:tcPr>
            <w:tcW w:w="1252" w:type="dxa"/>
            <w:tcBorders>
              <w:bottom w:val="single" w:sz="4" w:space="0" w:color="auto"/>
            </w:tcBorders>
            <w:vAlign w:val="center"/>
          </w:tcPr>
          <w:p w:rsidR="00E85308" w:rsidRPr="005F4E55" w:rsidRDefault="00E85308" w:rsidP="008B61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E55">
              <w:rPr>
                <w:rFonts w:ascii="Arial" w:hAnsi="Arial" w:cs="Arial"/>
                <w:color w:val="000000"/>
                <w:sz w:val="18"/>
                <w:szCs w:val="18"/>
              </w:rPr>
              <w:t>38.9 (+ 0.8)</w:t>
            </w:r>
          </w:p>
        </w:tc>
        <w:tc>
          <w:tcPr>
            <w:tcW w:w="1253" w:type="dxa"/>
            <w:tcBorders>
              <w:bottom w:val="single" w:sz="4" w:space="0" w:color="auto"/>
            </w:tcBorders>
            <w:vAlign w:val="center"/>
          </w:tcPr>
          <w:p w:rsidR="00E85308" w:rsidRPr="005F4E55" w:rsidRDefault="00E85308" w:rsidP="008B61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E55">
              <w:rPr>
                <w:rFonts w:ascii="Arial" w:hAnsi="Arial" w:cs="Arial"/>
                <w:color w:val="000000"/>
                <w:sz w:val="18"/>
                <w:szCs w:val="18"/>
              </w:rPr>
              <w:t>40.1 (+ 1.2)</w:t>
            </w:r>
          </w:p>
        </w:tc>
        <w:tc>
          <w:tcPr>
            <w:tcW w:w="1252" w:type="dxa"/>
            <w:tcBorders>
              <w:bottom w:val="single" w:sz="4" w:space="0" w:color="auto"/>
            </w:tcBorders>
            <w:vAlign w:val="center"/>
          </w:tcPr>
          <w:p w:rsidR="00E85308" w:rsidRPr="005F4E55" w:rsidRDefault="00E85308" w:rsidP="008B61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E55">
              <w:rPr>
                <w:rFonts w:ascii="Arial" w:hAnsi="Arial" w:cs="Arial"/>
                <w:color w:val="000000"/>
                <w:sz w:val="18"/>
                <w:szCs w:val="18"/>
              </w:rPr>
              <w:t>40.1 (- 0.1)</w:t>
            </w:r>
          </w:p>
        </w:tc>
        <w:tc>
          <w:tcPr>
            <w:tcW w:w="1252" w:type="dxa"/>
            <w:tcBorders>
              <w:bottom w:val="single" w:sz="4" w:space="0" w:color="auto"/>
            </w:tcBorders>
            <w:vAlign w:val="center"/>
          </w:tcPr>
          <w:p w:rsidR="00E85308" w:rsidRPr="005F4E55" w:rsidRDefault="00E85308" w:rsidP="008B61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E55">
              <w:rPr>
                <w:rFonts w:ascii="Arial" w:hAnsi="Arial" w:cs="Arial"/>
                <w:color w:val="000000"/>
                <w:sz w:val="18"/>
                <w:szCs w:val="18"/>
              </w:rPr>
              <w:t>42.9 (+ 2.8)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308" w:rsidRPr="005F4E55" w:rsidRDefault="00E85308" w:rsidP="000F07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E55">
              <w:rPr>
                <w:rFonts w:ascii="Arial" w:hAnsi="Arial" w:cs="Arial"/>
                <w:color w:val="000000"/>
                <w:sz w:val="18"/>
                <w:szCs w:val="18"/>
              </w:rPr>
              <w:t xml:space="preserve">+ 1.4 % </w:t>
            </w:r>
            <w:r w:rsidR="00FA28AA">
              <w:rPr>
                <w:rFonts w:ascii="Arial" w:hAnsi="Arial" w:cs="Arial"/>
                <w:color w:val="000000"/>
                <w:sz w:val="18"/>
                <w:szCs w:val="18"/>
              </w:rPr>
              <w:t>(p&lt;.01)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5308" w:rsidRPr="005F4E55" w:rsidRDefault="00E85308" w:rsidP="008B61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3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5308" w:rsidRPr="005F4E55" w:rsidRDefault="00E85308" w:rsidP="008B61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2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5308" w:rsidRPr="005F4E55" w:rsidRDefault="00E85308" w:rsidP="008B61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E85308" w:rsidRPr="00EE1360" w:rsidTr="000F07D2">
        <w:trPr>
          <w:trHeight w:hRule="exact" w:val="288"/>
        </w:trPr>
        <w:tc>
          <w:tcPr>
            <w:tcW w:w="657" w:type="dxa"/>
            <w:vMerge/>
            <w:tcBorders>
              <w:bottom w:val="double" w:sz="4" w:space="0" w:color="auto"/>
            </w:tcBorders>
            <w:vAlign w:val="center"/>
          </w:tcPr>
          <w:p w:rsidR="00E85308" w:rsidRPr="005F4E55" w:rsidRDefault="00E85308" w:rsidP="008B6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85308" w:rsidRPr="005F4E55" w:rsidRDefault="00E85308" w:rsidP="008B6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4E55">
              <w:rPr>
                <w:rFonts w:ascii="Arial" w:hAnsi="Arial" w:cs="Arial"/>
                <w:sz w:val="18"/>
                <w:szCs w:val="18"/>
              </w:rPr>
              <w:t>Female</w:t>
            </w:r>
          </w:p>
        </w:tc>
        <w:tc>
          <w:tcPr>
            <w:tcW w:w="123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85308" w:rsidRPr="005F4E55" w:rsidRDefault="00E85308" w:rsidP="008B61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E55">
              <w:rPr>
                <w:rFonts w:ascii="Arial" w:hAnsi="Arial" w:cs="Arial"/>
                <w:color w:val="000000"/>
                <w:sz w:val="18"/>
                <w:szCs w:val="18"/>
              </w:rPr>
              <w:t xml:space="preserve">  8.6 (</w:t>
            </w:r>
            <w:r w:rsidR="0089516E" w:rsidRPr="005F4E55">
              <w:rPr>
                <w:rFonts w:ascii="Arial" w:hAnsi="Arial" w:cs="Arial"/>
                <w:color w:val="000000"/>
                <w:sz w:val="18"/>
                <w:szCs w:val="18"/>
              </w:rPr>
              <w:t>n/a</w:t>
            </w:r>
            <w:r w:rsidRPr="005F4E55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5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85308" w:rsidRPr="005F4E55" w:rsidRDefault="00E85308" w:rsidP="008B61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E55">
              <w:rPr>
                <w:rFonts w:ascii="Arial" w:hAnsi="Arial" w:cs="Arial"/>
                <w:color w:val="000000"/>
                <w:sz w:val="18"/>
                <w:szCs w:val="18"/>
              </w:rPr>
              <w:t>11.4 (+ 2.9)</w:t>
            </w:r>
          </w:p>
        </w:tc>
        <w:tc>
          <w:tcPr>
            <w:tcW w:w="125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85308" w:rsidRPr="005F4E55" w:rsidRDefault="00E85308" w:rsidP="008B61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E55">
              <w:rPr>
                <w:rFonts w:ascii="Arial" w:hAnsi="Arial" w:cs="Arial"/>
                <w:color w:val="000000"/>
                <w:sz w:val="18"/>
                <w:szCs w:val="18"/>
              </w:rPr>
              <w:t xml:space="preserve">  9.8 (- 1.6)</w:t>
            </w:r>
          </w:p>
        </w:tc>
        <w:tc>
          <w:tcPr>
            <w:tcW w:w="125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85308" w:rsidRPr="005F4E55" w:rsidRDefault="00E85308" w:rsidP="008B61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E55">
              <w:rPr>
                <w:rFonts w:ascii="Arial" w:hAnsi="Arial" w:cs="Arial"/>
                <w:color w:val="000000"/>
                <w:sz w:val="18"/>
                <w:szCs w:val="18"/>
              </w:rPr>
              <w:t>11.1 (+ 1.2)</w:t>
            </w:r>
          </w:p>
        </w:tc>
        <w:tc>
          <w:tcPr>
            <w:tcW w:w="125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85308" w:rsidRPr="005F4E55" w:rsidRDefault="00E85308" w:rsidP="008B61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E55">
              <w:rPr>
                <w:rFonts w:ascii="Arial" w:hAnsi="Arial" w:cs="Arial"/>
                <w:color w:val="000000"/>
                <w:sz w:val="18"/>
                <w:szCs w:val="18"/>
              </w:rPr>
              <w:t xml:space="preserve">  9.9 (- 1.2)</w:t>
            </w:r>
          </w:p>
        </w:tc>
        <w:tc>
          <w:tcPr>
            <w:tcW w:w="125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85308" w:rsidRPr="005F4E55" w:rsidRDefault="00E85308" w:rsidP="008B61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E55">
              <w:rPr>
                <w:rFonts w:ascii="Arial" w:hAnsi="Arial" w:cs="Arial"/>
                <w:color w:val="000000"/>
                <w:sz w:val="18"/>
                <w:szCs w:val="18"/>
              </w:rPr>
              <w:t>13.2 (+ 3.4)</w:t>
            </w:r>
          </w:p>
        </w:tc>
        <w:tc>
          <w:tcPr>
            <w:tcW w:w="15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85308" w:rsidRPr="005F4E55" w:rsidRDefault="00E85308" w:rsidP="000F07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E55">
              <w:rPr>
                <w:rFonts w:ascii="Arial" w:hAnsi="Arial" w:cs="Arial"/>
                <w:color w:val="000000"/>
                <w:sz w:val="18"/>
                <w:szCs w:val="18"/>
              </w:rPr>
              <w:t>+ 1.</w:t>
            </w:r>
            <w:r w:rsidR="0018474E" w:rsidRPr="005F4E55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5F4E55">
              <w:rPr>
                <w:rFonts w:ascii="Arial" w:hAnsi="Arial" w:cs="Arial"/>
                <w:color w:val="000000"/>
                <w:sz w:val="18"/>
                <w:szCs w:val="18"/>
              </w:rPr>
              <w:t xml:space="preserve"> %</w:t>
            </w:r>
            <w:r w:rsidR="00FA28A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0F07D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F4E55">
              <w:rPr>
                <w:rFonts w:ascii="Arial" w:hAnsi="Arial" w:cs="Arial"/>
                <w:color w:val="000000"/>
                <w:sz w:val="18"/>
                <w:szCs w:val="18"/>
              </w:rPr>
              <w:t>n/s</w:t>
            </w:r>
          </w:p>
        </w:tc>
        <w:tc>
          <w:tcPr>
            <w:tcW w:w="915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85308" w:rsidRPr="005F4E55" w:rsidRDefault="00E85308" w:rsidP="008B61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33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85308" w:rsidRPr="005F4E55" w:rsidRDefault="00E85308" w:rsidP="008B61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22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85308" w:rsidRPr="005F4E55" w:rsidRDefault="00E85308" w:rsidP="008B61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884CD6" w:rsidRPr="00EE1360" w:rsidTr="000F07D2">
        <w:trPr>
          <w:trHeight w:hRule="exact" w:val="288"/>
        </w:trPr>
        <w:tc>
          <w:tcPr>
            <w:tcW w:w="657" w:type="dxa"/>
            <w:vMerge w:val="restart"/>
            <w:tcBorders>
              <w:bottom w:val="double" w:sz="4" w:space="0" w:color="auto"/>
            </w:tcBorders>
            <w:vAlign w:val="center"/>
          </w:tcPr>
          <w:p w:rsidR="00884CD6" w:rsidRPr="005F4E55" w:rsidRDefault="00884CD6" w:rsidP="008B6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4E55">
              <w:rPr>
                <w:rFonts w:ascii="Arial" w:hAnsi="Arial" w:cs="Arial"/>
                <w:sz w:val="18"/>
                <w:szCs w:val="18"/>
              </w:rPr>
              <w:t>AZ</w:t>
            </w:r>
          </w:p>
        </w:tc>
        <w:tc>
          <w:tcPr>
            <w:tcW w:w="818" w:type="dxa"/>
            <w:tcBorders>
              <w:top w:val="double" w:sz="4" w:space="0" w:color="auto"/>
            </w:tcBorders>
            <w:vAlign w:val="center"/>
          </w:tcPr>
          <w:p w:rsidR="00884CD6" w:rsidRPr="005F4E55" w:rsidRDefault="00884CD6" w:rsidP="008B6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4E55">
              <w:rPr>
                <w:rFonts w:ascii="Arial" w:hAnsi="Arial" w:cs="Arial"/>
                <w:sz w:val="18"/>
                <w:szCs w:val="18"/>
              </w:rPr>
              <w:t>Both</w:t>
            </w:r>
          </w:p>
        </w:tc>
        <w:tc>
          <w:tcPr>
            <w:tcW w:w="1230" w:type="dxa"/>
            <w:tcBorders>
              <w:top w:val="double" w:sz="4" w:space="0" w:color="auto"/>
            </w:tcBorders>
            <w:vAlign w:val="center"/>
          </w:tcPr>
          <w:p w:rsidR="00884CD6" w:rsidRPr="005F4E55" w:rsidRDefault="00884CD6" w:rsidP="008B61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E55">
              <w:rPr>
                <w:rFonts w:ascii="Arial" w:hAnsi="Arial" w:cs="Arial"/>
                <w:color w:val="000000"/>
                <w:sz w:val="18"/>
                <w:szCs w:val="18"/>
              </w:rPr>
              <w:t>17.8</w:t>
            </w:r>
            <w:r w:rsidR="00404E81" w:rsidRPr="005F4E55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r w:rsidR="0089516E" w:rsidRPr="005F4E55">
              <w:rPr>
                <w:rFonts w:ascii="Arial" w:hAnsi="Arial" w:cs="Arial"/>
                <w:color w:val="000000"/>
                <w:sz w:val="18"/>
                <w:szCs w:val="18"/>
              </w:rPr>
              <w:t>n/a</w:t>
            </w:r>
            <w:r w:rsidR="00404E81" w:rsidRPr="005F4E55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51" w:type="dxa"/>
            <w:tcBorders>
              <w:top w:val="double" w:sz="4" w:space="0" w:color="auto"/>
            </w:tcBorders>
            <w:vAlign w:val="center"/>
          </w:tcPr>
          <w:p w:rsidR="00884CD6" w:rsidRPr="005F4E55" w:rsidRDefault="00884CD6" w:rsidP="008B61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E55">
              <w:rPr>
                <w:rFonts w:ascii="Arial" w:hAnsi="Arial" w:cs="Arial"/>
                <w:color w:val="000000"/>
                <w:sz w:val="18"/>
                <w:szCs w:val="18"/>
              </w:rPr>
              <w:t>18.5</w:t>
            </w:r>
            <w:r w:rsidR="00404E81" w:rsidRPr="005F4E55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r w:rsidR="000A0612" w:rsidRPr="005F4E55">
              <w:rPr>
                <w:rFonts w:ascii="Arial" w:hAnsi="Arial" w:cs="Arial"/>
                <w:color w:val="000000"/>
                <w:sz w:val="18"/>
                <w:szCs w:val="18"/>
              </w:rPr>
              <w:t>+ 0.7</w:t>
            </w:r>
            <w:r w:rsidR="00404E81" w:rsidRPr="005F4E55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52" w:type="dxa"/>
            <w:tcBorders>
              <w:top w:val="double" w:sz="4" w:space="0" w:color="auto"/>
            </w:tcBorders>
            <w:vAlign w:val="center"/>
          </w:tcPr>
          <w:p w:rsidR="00884CD6" w:rsidRPr="005F4E55" w:rsidRDefault="00884CD6" w:rsidP="008B61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E55">
              <w:rPr>
                <w:rFonts w:ascii="Arial" w:hAnsi="Arial" w:cs="Arial"/>
                <w:color w:val="000000"/>
                <w:sz w:val="18"/>
                <w:szCs w:val="18"/>
              </w:rPr>
              <w:t>19.1</w:t>
            </w:r>
            <w:r w:rsidR="00404E81" w:rsidRPr="005F4E55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r w:rsidR="000A0612" w:rsidRPr="005F4E55">
              <w:rPr>
                <w:rFonts w:ascii="Arial" w:hAnsi="Arial" w:cs="Arial"/>
                <w:color w:val="000000"/>
                <w:sz w:val="18"/>
                <w:szCs w:val="18"/>
              </w:rPr>
              <w:t>+ 0.5</w:t>
            </w:r>
            <w:r w:rsidR="00404E81" w:rsidRPr="005F4E55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53" w:type="dxa"/>
            <w:tcBorders>
              <w:top w:val="double" w:sz="4" w:space="0" w:color="auto"/>
            </w:tcBorders>
            <w:vAlign w:val="center"/>
          </w:tcPr>
          <w:p w:rsidR="00884CD6" w:rsidRPr="005F4E55" w:rsidRDefault="00884CD6" w:rsidP="008B61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E55">
              <w:rPr>
                <w:rFonts w:ascii="Arial" w:hAnsi="Arial" w:cs="Arial"/>
                <w:color w:val="000000"/>
                <w:sz w:val="18"/>
                <w:szCs w:val="18"/>
              </w:rPr>
              <w:t>19.1</w:t>
            </w:r>
            <w:r w:rsidR="00404E81" w:rsidRPr="005F4E55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r w:rsidR="000A0612" w:rsidRPr="005F4E55">
              <w:rPr>
                <w:rFonts w:ascii="Arial" w:hAnsi="Arial" w:cs="Arial"/>
                <w:color w:val="000000"/>
                <w:sz w:val="18"/>
                <w:szCs w:val="18"/>
              </w:rPr>
              <w:t>- 0.0</w:t>
            </w:r>
            <w:r w:rsidR="00404E81" w:rsidRPr="005F4E55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52" w:type="dxa"/>
            <w:tcBorders>
              <w:top w:val="double" w:sz="4" w:space="0" w:color="auto"/>
            </w:tcBorders>
            <w:vAlign w:val="center"/>
          </w:tcPr>
          <w:p w:rsidR="00884CD6" w:rsidRPr="005F4E55" w:rsidRDefault="00884CD6" w:rsidP="008B61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E55">
              <w:rPr>
                <w:rFonts w:ascii="Arial" w:hAnsi="Arial" w:cs="Arial"/>
                <w:color w:val="000000"/>
                <w:sz w:val="18"/>
                <w:szCs w:val="18"/>
              </w:rPr>
              <w:t>20.4</w:t>
            </w:r>
            <w:r w:rsidR="00404E81" w:rsidRPr="005F4E55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r w:rsidR="000A0612" w:rsidRPr="005F4E55">
              <w:rPr>
                <w:rFonts w:ascii="Arial" w:hAnsi="Arial" w:cs="Arial"/>
                <w:color w:val="000000"/>
                <w:sz w:val="18"/>
                <w:szCs w:val="18"/>
              </w:rPr>
              <w:t>+ 1.3</w:t>
            </w:r>
            <w:r w:rsidR="00404E81" w:rsidRPr="005F4E55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52" w:type="dxa"/>
            <w:tcBorders>
              <w:top w:val="double" w:sz="4" w:space="0" w:color="auto"/>
            </w:tcBorders>
            <w:vAlign w:val="center"/>
          </w:tcPr>
          <w:p w:rsidR="00884CD6" w:rsidRPr="005F4E55" w:rsidRDefault="00884CD6" w:rsidP="008B61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E55">
              <w:rPr>
                <w:rFonts w:ascii="Arial" w:hAnsi="Arial" w:cs="Arial"/>
                <w:color w:val="000000"/>
                <w:sz w:val="18"/>
                <w:szCs w:val="18"/>
              </w:rPr>
              <w:t>20.9</w:t>
            </w:r>
            <w:r w:rsidR="00404E81" w:rsidRPr="005F4E55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r w:rsidR="000A0612" w:rsidRPr="005F4E55">
              <w:rPr>
                <w:rFonts w:ascii="Arial" w:hAnsi="Arial" w:cs="Arial"/>
                <w:color w:val="000000"/>
                <w:sz w:val="18"/>
                <w:szCs w:val="18"/>
              </w:rPr>
              <w:t>+ 0.5</w:t>
            </w:r>
            <w:r w:rsidR="00404E81" w:rsidRPr="005F4E55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84CD6" w:rsidRPr="005F4E55" w:rsidRDefault="001A74C9" w:rsidP="000F07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E55">
              <w:rPr>
                <w:rFonts w:ascii="Arial" w:hAnsi="Arial" w:cs="Arial"/>
                <w:color w:val="000000"/>
                <w:sz w:val="18"/>
                <w:szCs w:val="18"/>
              </w:rPr>
              <w:t xml:space="preserve">+ 1.0 % </w:t>
            </w:r>
            <w:r w:rsidR="00FA28AA">
              <w:rPr>
                <w:rFonts w:ascii="Arial" w:hAnsi="Arial" w:cs="Arial"/>
                <w:color w:val="000000"/>
                <w:sz w:val="18"/>
                <w:szCs w:val="18"/>
              </w:rPr>
              <w:t>(p&lt;.01)</w:t>
            </w:r>
          </w:p>
        </w:tc>
        <w:tc>
          <w:tcPr>
            <w:tcW w:w="915" w:type="dxa"/>
            <w:tcBorders>
              <w:top w:val="double" w:sz="4" w:space="0" w:color="auto"/>
            </w:tcBorders>
            <w:vAlign w:val="center"/>
          </w:tcPr>
          <w:p w:rsidR="00884CD6" w:rsidRPr="005F4E55" w:rsidRDefault="00E3631A" w:rsidP="008B61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E55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33" w:type="dxa"/>
            <w:tcBorders>
              <w:top w:val="double" w:sz="4" w:space="0" w:color="auto"/>
            </w:tcBorders>
            <w:vAlign w:val="center"/>
          </w:tcPr>
          <w:p w:rsidR="00884CD6" w:rsidRPr="005F4E55" w:rsidRDefault="00E3631A" w:rsidP="008B61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E55">
              <w:rPr>
                <w:rFonts w:ascii="Arial" w:hAnsi="Arial" w:cs="Arial"/>
                <w:color w:val="000000"/>
                <w:sz w:val="18"/>
                <w:szCs w:val="18"/>
              </w:rPr>
              <w:t>+ 3.1 (32)</w:t>
            </w:r>
          </w:p>
        </w:tc>
        <w:tc>
          <w:tcPr>
            <w:tcW w:w="1522" w:type="dxa"/>
            <w:tcBorders>
              <w:top w:val="double" w:sz="4" w:space="0" w:color="auto"/>
            </w:tcBorders>
            <w:vAlign w:val="center"/>
          </w:tcPr>
          <w:p w:rsidR="00884CD6" w:rsidRPr="005F4E55" w:rsidRDefault="00E3631A" w:rsidP="008B61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E55">
              <w:rPr>
                <w:rFonts w:ascii="Arial" w:hAnsi="Arial" w:cs="Arial"/>
                <w:color w:val="000000"/>
                <w:sz w:val="18"/>
                <w:szCs w:val="18"/>
              </w:rPr>
              <w:t>+ 17.3 % (42)</w:t>
            </w:r>
          </w:p>
        </w:tc>
      </w:tr>
      <w:tr w:rsidR="00884CD6" w:rsidRPr="00EE1360" w:rsidTr="000F07D2">
        <w:trPr>
          <w:trHeight w:hRule="exact" w:val="288"/>
        </w:trPr>
        <w:tc>
          <w:tcPr>
            <w:tcW w:w="657" w:type="dxa"/>
            <w:vMerge/>
            <w:tcBorders>
              <w:bottom w:val="double" w:sz="4" w:space="0" w:color="auto"/>
            </w:tcBorders>
            <w:vAlign w:val="center"/>
          </w:tcPr>
          <w:p w:rsidR="00884CD6" w:rsidRPr="005F4E55" w:rsidRDefault="00884CD6" w:rsidP="008B6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8" w:type="dxa"/>
            <w:tcBorders>
              <w:bottom w:val="single" w:sz="4" w:space="0" w:color="auto"/>
            </w:tcBorders>
            <w:vAlign w:val="center"/>
          </w:tcPr>
          <w:p w:rsidR="00884CD6" w:rsidRPr="005F4E55" w:rsidRDefault="00884CD6" w:rsidP="008B6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4E55">
              <w:rPr>
                <w:rFonts w:ascii="Arial" w:hAnsi="Arial" w:cs="Arial"/>
                <w:sz w:val="18"/>
                <w:szCs w:val="18"/>
              </w:rPr>
              <w:t>Male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:rsidR="00884CD6" w:rsidRPr="005F4E55" w:rsidRDefault="00884CD6" w:rsidP="008B61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E55">
              <w:rPr>
                <w:rFonts w:ascii="Arial" w:hAnsi="Arial" w:cs="Arial"/>
                <w:color w:val="000000"/>
                <w:sz w:val="18"/>
                <w:szCs w:val="18"/>
              </w:rPr>
              <w:t>29.3</w:t>
            </w:r>
            <w:r w:rsidR="00404E81" w:rsidRPr="005F4E55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r w:rsidR="0089516E" w:rsidRPr="005F4E55">
              <w:rPr>
                <w:rFonts w:ascii="Arial" w:hAnsi="Arial" w:cs="Arial"/>
                <w:color w:val="000000"/>
                <w:sz w:val="18"/>
                <w:szCs w:val="18"/>
              </w:rPr>
              <w:t>n/a</w:t>
            </w:r>
            <w:r w:rsidR="00404E81" w:rsidRPr="005F4E55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51" w:type="dxa"/>
            <w:tcBorders>
              <w:bottom w:val="single" w:sz="4" w:space="0" w:color="auto"/>
            </w:tcBorders>
            <w:vAlign w:val="center"/>
          </w:tcPr>
          <w:p w:rsidR="00884CD6" w:rsidRPr="005F4E55" w:rsidRDefault="00884CD6" w:rsidP="008B61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E55">
              <w:rPr>
                <w:rFonts w:ascii="Arial" w:hAnsi="Arial" w:cs="Arial"/>
                <w:color w:val="000000"/>
                <w:sz w:val="18"/>
                <w:szCs w:val="18"/>
              </w:rPr>
              <w:t>30.2</w:t>
            </w:r>
            <w:r w:rsidR="00404E81" w:rsidRPr="005F4E55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r w:rsidR="00B965B4" w:rsidRPr="005F4E55">
              <w:rPr>
                <w:rFonts w:ascii="Arial" w:hAnsi="Arial" w:cs="Arial"/>
                <w:color w:val="000000"/>
                <w:sz w:val="18"/>
                <w:szCs w:val="18"/>
              </w:rPr>
              <w:t>+ 1.0</w:t>
            </w:r>
            <w:r w:rsidR="00404E81" w:rsidRPr="005F4E55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52" w:type="dxa"/>
            <w:tcBorders>
              <w:bottom w:val="single" w:sz="4" w:space="0" w:color="auto"/>
            </w:tcBorders>
            <w:vAlign w:val="center"/>
          </w:tcPr>
          <w:p w:rsidR="00884CD6" w:rsidRPr="005F4E55" w:rsidRDefault="00884CD6" w:rsidP="008B61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E55">
              <w:rPr>
                <w:rFonts w:ascii="Arial" w:hAnsi="Arial" w:cs="Arial"/>
                <w:color w:val="000000"/>
                <w:sz w:val="18"/>
                <w:szCs w:val="18"/>
              </w:rPr>
              <w:t>30.6</w:t>
            </w:r>
            <w:r w:rsidR="00404E81" w:rsidRPr="005F4E55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r w:rsidR="00B965B4" w:rsidRPr="005F4E55">
              <w:rPr>
                <w:rFonts w:ascii="Arial" w:hAnsi="Arial" w:cs="Arial"/>
                <w:color w:val="000000"/>
                <w:sz w:val="18"/>
                <w:szCs w:val="18"/>
              </w:rPr>
              <w:t>+ 0.4</w:t>
            </w:r>
            <w:r w:rsidR="00404E81" w:rsidRPr="005F4E55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53" w:type="dxa"/>
            <w:tcBorders>
              <w:bottom w:val="single" w:sz="4" w:space="0" w:color="auto"/>
            </w:tcBorders>
            <w:vAlign w:val="center"/>
          </w:tcPr>
          <w:p w:rsidR="00884CD6" w:rsidRPr="005F4E55" w:rsidRDefault="00884CD6" w:rsidP="008B61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E55">
              <w:rPr>
                <w:rFonts w:ascii="Arial" w:hAnsi="Arial" w:cs="Arial"/>
                <w:color w:val="000000"/>
                <w:sz w:val="18"/>
                <w:szCs w:val="18"/>
              </w:rPr>
              <w:t>30.2</w:t>
            </w:r>
            <w:r w:rsidR="00404E81" w:rsidRPr="005F4E55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r w:rsidR="00B965B4" w:rsidRPr="005F4E55">
              <w:rPr>
                <w:rFonts w:ascii="Arial" w:hAnsi="Arial" w:cs="Arial"/>
                <w:color w:val="000000"/>
                <w:sz w:val="18"/>
                <w:szCs w:val="18"/>
              </w:rPr>
              <w:t>- 0.5</w:t>
            </w:r>
            <w:r w:rsidR="00404E81" w:rsidRPr="005F4E55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52" w:type="dxa"/>
            <w:tcBorders>
              <w:bottom w:val="single" w:sz="4" w:space="0" w:color="auto"/>
            </w:tcBorders>
            <w:vAlign w:val="center"/>
          </w:tcPr>
          <w:p w:rsidR="00884CD6" w:rsidRPr="005F4E55" w:rsidRDefault="00884CD6" w:rsidP="008B61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E55">
              <w:rPr>
                <w:rFonts w:ascii="Arial" w:hAnsi="Arial" w:cs="Arial"/>
                <w:color w:val="000000"/>
                <w:sz w:val="18"/>
                <w:szCs w:val="18"/>
              </w:rPr>
              <w:t>32.0</w:t>
            </w:r>
            <w:r w:rsidR="00404E81" w:rsidRPr="005F4E55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r w:rsidR="00B965B4" w:rsidRPr="005F4E55">
              <w:rPr>
                <w:rFonts w:ascii="Arial" w:hAnsi="Arial" w:cs="Arial"/>
                <w:color w:val="000000"/>
                <w:sz w:val="18"/>
                <w:szCs w:val="18"/>
              </w:rPr>
              <w:t>+ 1.9</w:t>
            </w:r>
            <w:r w:rsidR="00404E81" w:rsidRPr="005F4E55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52" w:type="dxa"/>
            <w:tcBorders>
              <w:bottom w:val="single" w:sz="4" w:space="0" w:color="auto"/>
            </w:tcBorders>
            <w:vAlign w:val="center"/>
          </w:tcPr>
          <w:p w:rsidR="00884CD6" w:rsidRPr="005F4E55" w:rsidRDefault="00884CD6" w:rsidP="008B61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E55">
              <w:rPr>
                <w:rFonts w:ascii="Arial" w:hAnsi="Arial" w:cs="Arial"/>
                <w:color w:val="000000"/>
                <w:sz w:val="18"/>
                <w:szCs w:val="18"/>
              </w:rPr>
              <w:t>32.4</w:t>
            </w:r>
            <w:r w:rsidR="00404E81" w:rsidRPr="005F4E55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r w:rsidR="00B965B4" w:rsidRPr="005F4E55">
              <w:rPr>
                <w:rFonts w:ascii="Arial" w:hAnsi="Arial" w:cs="Arial"/>
                <w:color w:val="000000"/>
                <w:sz w:val="18"/>
                <w:szCs w:val="18"/>
              </w:rPr>
              <w:t>+ 0.4</w:t>
            </w:r>
            <w:r w:rsidR="00404E81" w:rsidRPr="005F4E55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4CD6" w:rsidRPr="005F4E55" w:rsidRDefault="001A74C9" w:rsidP="000F07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E55">
              <w:rPr>
                <w:rFonts w:ascii="Arial" w:hAnsi="Arial" w:cs="Arial"/>
                <w:color w:val="000000"/>
                <w:sz w:val="18"/>
                <w:szCs w:val="18"/>
              </w:rPr>
              <w:t xml:space="preserve">+ 0.6 % </w:t>
            </w:r>
            <w:r w:rsidR="00FA28AA">
              <w:rPr>
                <w:rFonts w:ascii="Arial" w:hAnsi="Arial" w:cs="Arial"/>
                <w:color w:val="000000"/>
                <w:sz w:val="18"/>
                <w:szCs w:val="18"/>
              </w:rPr>
              <w:t>(p&lt;.05)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4CD6" w:rsidRPr="005F4E55" w:rsidRDefault="00884CD6" w:rsidP="008B61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4CD6" w:rsidRPr="005F4E55" w:rsidRDefault="00884CD6" w:rsidP="008B61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4CD6" w:rsidRPr="005F4E55" w:rsidRDefault="00884CD6" w:rsidP="008B61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84CD6" w:rsidRPr="00EE1360" w:rsidTr="000F07D2">
        <w:trPr>
          <w:trHeight w:hRule="exact" w:val="288"/>
        </w:trPr>
        <w:tc>
          <w:tcPr>
            <w:tcW w:w="657" w:type="dxa"/>
            <w:vMerge/>
            <w:tcBorders>
              <w:bottom w:val="double" w:sz="4" w:space="0" w:color="auto"/>
            </w:tcBorders>
            <w:vAlign w:val="center"/>
          </w:tcPr>
          <w:p w:rsidR="00884CD6" w:rsidRPr="005F4E55" w:rsidRDefault="00884CD6" w:rsidP="008B6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8" w:type="dxa"/>
            <w:tcBorders>
              <w:bottom w:val="double" w:sz="4" w:space="0" w:color="auto"/>
            </w:tcBorders>
            <w:vAlign w:val="center"/>
          </w:tcPr>
          <w:p w:rsidR="00884CD6" w:rsidRPr="005F4E55" w:rsidRDefault="00884CD6" w:rsidP="008B6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4E55">
              <w:rPr>
                <w:rFonts w:ascii="Arial" w:hAnsi="Arial" w:cs="Arial"/>
                <w:sz w:val="18"/>
                <w:szCs w:val="18"/>
              </w:rPr>
              <w:t>Female</w:t>
            </w:r>
          </w:p>
        </w:tc>
        <w:tc>
          <w:tcPr>
            <w:tcW w:w="1230" w:type="dxa"/>
            <w:tcBorders>
              <w:bottom w:val="double" w:sz="4" w:space="0" w:color="auto"/>
            </w:tcBorders>
            <w:vAlign w:val="center"/>
          </w:tcPr>
          <w:p w:rsidR="00884CD6" w:rsidRPr="005F4E55" w:rsidRDefault="00DC48B1" w:rsidP="008B61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E55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884CD6" w:rsidRPr="005F4E55">
              <w:rPr>
                <w:rFonts w:ascii="Arial" w:hAnsi="Arial" w:cs="Arial"/>
                <w:color w:val="000000"/>
                <w:sz w:val="18"/>
                <w:szCs w:val="18"/>
              </w:rPr>
              <w:t>7.1</w:t>
            </w:r>
            <w:r w:rsidR="00404E81" w:rsidRPr="005F4E55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r w:rsidR="0089516E" w:rsidRPr="005F4E55">
              <w:rPr>
                <w:rFonts w:ascii="Arial" w:hAnsi="Arial" w:cs="Arial"/>
                <w:color w:val="000000"/>
                <w:sz w:val="18"/>
                <w:szCs w:val="18"/>
              </w:rPr>
              <w:t>n/a</w:t>
            </w:r>
            <w:r w:rsidR="00404E81" w:rsidRPr="005F4E55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51" w:type="dxa"/>
            <w:tcBorders>
              <w:bottom w:val="double" w:sz="4" w:space="0" w:color="auto"/>
            </w:tcBorders>
            <w:vAlign w:val="center"/>
          </w:tcPr>
          <w:p w:rsidR="00884CD6" w:rsidRPr="005F4E55" w:rsidRDefault="00DC48B1" w:rsidP="008B61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E55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884CD6" w:rsidRPr="005F4E55">
              <w:rPr>
                <w:rFonts w:ascii="Arial" w:hAnsi="Arial" w:cs="Arial"/>
                <w:color w:val="000000"/>
                <w:sz w:val="18"/>
                <w:szCs w:val="18"/>
              </w:rPr>
              <w:t>7.5</w:t>
            </w:r>
            <w:r w:rsidR="00404E81" w:rsidRPr="005F4E55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r w:rsidR="00BC2530" w:rsidRPr="005F4E55">
              <w:rPr>
                <w:rFonts w:ascii="Arial" w:hAnsi="Arial" w:cs="Arial"/>
                <w:color w:val="000000"/>
                <w:sz w:val="18"/>
                <w:szCs w:val="18"/>
              </w:rPr>
              <w:t>+ 0.4</w:t>
            </w:r>
            <w:r w:rsidR="00404E81" w:rsidRPr="005F4E55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52" w:type="dxa"/>
            <w:tcBorders>
              <w:bottom w:val="double" w:sz="4" w:space="0" w:color="auto"/>
            </w:tcBorders>
            <w:vAlign w:val="center"/>
          </w:tcPr>
          <w:p w:rsidR="00884CD6" w:rsidRPr="005F4E55" w:rsidRDefault="00DC48B1" w:rsidP="008B61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E55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884CD6" w:rsidRPr="005F4E55">
              <w:rPr>
                <w:rFonts w:ascii="Arial" w:hAnsi="Arial" w:cs="Arial"/>
                <w:color w:val="000000"/>
                <w:sz w:val="18"/>
                <w:szCs w:val="18"/>
              </w:rPr>
              <w:t>8.2</w:t>
            </w:r>
            <w:r w:rsidR="00404E81" w:rsidRPr="005F4E55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r w:rsidR="00BC2530" w:rsidRPr="005F4E55">
              <w:rPr>
                <w:rFonts w:ascii="Arial" w:hAnsi="Arial" w:cs="Arial"/>
                <w:color w:val="000000"/>
                <w:sz w:val="18"/>
                <w:szCs w:val="18"/>
              </w:rPr>
              <w:t>+ 0.7</w:t>
            </w:r>
            <w:r w:rsidR="00404E81" w:rsidRPr="005F4E55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53" w:type="dxa"/>
            <w:tcBorders>
              <w:bottom w:val="double" w:sz="4" w:space="0" w:color="auto"/>
            </w:tcBorders>
            <w:vAlign w:val="center"/>
          </w:tcPr>
          <w:p w:rsidR="00884CD6" w:rsidRPr="005F4E55" w:rsidRDefault="00DC48B1" w:rsidP="008B61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E55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884CD6" w:rsidRPr="005F4E55">
              <w:rPr>
                <w:rFonts w:ascii="Arial" w:hAnsi="Arial" w:cs="Arial"/>
                <w:color w:val="000000"/>
                <w:sz w:val="18"/>
                <w:szCs w:val="18"/>
              </w:rPr>
              <w:t>8.6</w:t>
            </w:r>
            <w:r w:rsidR="00404E81" w:rsidRPr="005F4E55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r w:rsidR="00BC2530" w:rsidRPr="005F4E55">
              <w:rPr>
                <w:rFonts w:ascii="Arial" w:hAnsi="Arial" w:cs="Arial"/>
                <w:color w:val="000000"/>
                <w:sz w:val="18"/>
                <w:szCs w:val="18"/>
              </w:rPr>
              <w:t>+ 0.5</w:t>
            </w:r>
            <w:r w:rsidR="00404E81" w:rsidRPr="005F4E55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52" w:type="dxa"/>
            <w:tcBorders>
              <w:bottom w:val="double" w:sz="4" w:space="0" w:color="auto"/>
            </w:tcBorders>
            <w:vAlign w:val="center"/>
          </w:tcPr>
          <w:p w:rsidR="00884CD6" w:rsidRPr="005F4E55" w:rsidRDefault="00DC48B1" w:rsidP="008B61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E55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884CD6" w:rsidRPr="005F4E55">
              <w:rPr>
                <w:rFonts w:ascii="Arial" w:hAnsi="Arial" w:cs="Arial"/>
                <w:color w:val="000000"/>
                <w:sz w:val="18"/>
                <w:szCs w:val="18"/>
              </w:rPr>
              <w:t>9.2</w:t>
            </w:r>
            <w:r w:rsidR="00404E81" w:rsidRPr="005F4E55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r w:rsidR="00BC2530" w:rsidRPr="005F4E55">
              <w:rPr>
                <w:rFonts w:ascii="Arial" w:hAnsi="Arial" w:cs="Arial"/>
                <w:color w:val="000000"/>
                <w:sz w:val="18"/>
                <w:szCs w:val="18"/>
              </w:rPr>
              <w:t>+ 0.6</w:t>
            </w:r>
            <w:r w:rsidR="00404E81" w:rsidRPr="005F4E55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52" w:type="dxa"/>
            <w:tcBorders>
              <w:bottom w:val="double" w:sz="4" w:space="0" w:color="auto"/>
            </w:tcBorders>
            <w:vAlign w:val="center"/>
          </w:tcPr>
          <w:p w:rsidR="00884CD6" w:rsidRPr="005F4E55" w:rsidRDefault="00DC48B1" w:rsidP="008B61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E55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884CD6" w:rsidRPr="005F4E55">
              <w:rPr>
                <w:rFonts w:ascii="Arial" w:hAnsi="Arial" w:cs="Arial"/>
                <w:color w:val="000000"/>
                <w:sz w:val="18"/>
                <w:szCs w:val="18"/>
              </w:rPr>
              <w:t>9.9</w:t>
            </w:r>
            <w:r w:rsidR="00404E81" w:rsidRPr="005F4E55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r w:rsidR="00BC2530" w:rsidRPr="005F4E55">
              <w:rPr>
                <w:rFonts w:ascii="Arial" w:hAnsi="Arial" w:cs="Arial"/>
                <w:color w:val="000000"/>
                <w:sz w:val="18"/>
                <w:szCs w:val="18"/>
              </w:rPr>
              <w:t>+ 0.6</w:t>
            </w:r>
            <w:r w:rsidR="00404E81" w:rsidRPr="005F4E55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84CD6" w:rsidRPr="005F4E55" w:rsidRDefault="001A74C9" w:rsidP="000F07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E55">
              <w:rPr>
                <w:rFonts w:ascii="Arial" w:hAnsi="Arial" w:cs="Arial"/>
                <w:color w:val="000000"/>
                <w:sz w:val="18"/>
                <w:szCs w:val="18"/>
              </w:rPr>
              <w:t xml:space="preserve">+ 2.2 % </w:t>
            </w:r>
            <w:r w:rsidR="00FA28AA">
              <w:rPr>
                <w:rFonts w:ascii="Arial" w:hAnsi="Arial" w:cs="Arial"/>
                <w:color w:val="000000"/>
                <w:sz w:val="18"/>
                <w:szCs w:val="18"/>
              </w:rPr>
              <w:t>(p&lt;.01)</w:t>
            </w:r>
          </w:p>
        </w:tc>
        <w:tc>
          <w:tcPr>
            <w:tcW w:w="915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84CD6" w:rsidRPr="005F4E55" w:rsidRDefault="00884CD6" w:rsidP="008B61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3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84CD6" w:rsidRPr="005F4E55" w:rsidRDefault="00884CD6" w:rsidP="008B61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2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84CD6" w:rsidRPr="005F4E55" w:rsidRDefault="00884CD6" w:rsidP="008B61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22FC7" w:rsidRPr="00EE1360" w:rsidTr="000F07D2">
        <w:trPr>
          <w:trHeight w:hRule="exact" w:val="288"/>
        </w:trPr>
        <w:tc>
          <w:tcPr>
            <w:tcW w:w="657" w:type="dxa"/>
            <w:vMerge w:val="restar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22FC7" w:rsidRPr="005F4E55" w:rsidRDefault="00622FC7" w:rsidP="008B6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4E55">
              <w:rPr>
                <w:rFonts w:ascii="Arial" w:hAnsi="Arial" w:cs="Arial"/>
                <w:sz w:val="18"/>
                <w:szCs w:val="18"/>
              </w:rPr>
              <w:t>AR</w:t>
            </w:r>
          </w:p>
        </w:tc>
        <w:tc>
          <w:tcPr>
            <w:tcW w:w="818" w:type="dxa"/>
            <w:vAlign w:val="center"/>
          </w:tcPr>
          <w:p w:rsidR="00622FC7" w:rsidRPr="005F4E55" w:rsidRDefault="00622FC7" w:rsidP="008B6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4E55">
              <w:rPr>
                <w:rFonts w:ascii="Arial" w:hAnsi="Arial" w:cs="Arial"/>
                <w:sz w:val="18"/>
                <w:szCs w:val="18"/>
              </w:rPr>
              <w:t>Both</w:t>
            </w:r>
          </w:p>
        </w:tc>
        <w:tc>
          <w:tcPr>
            <w:tcW w:w="1230" w:type="dxa"/>
            <w:vAlign w:val="center"/>
          </w:tcPr>
          <w:p w:rsidR="00622FC7" w:rsidRPr="005F4E55" w:rsidRDefault="00622FC7" w:rsidP="008B61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E55">
              <w:rPr>
                <w:rFonts w:ascii="Arial" w:hAnsi="Arial" w:cs="Arial"/>
                <w:color w:val="000000"/>
                <w:sz w:val="18"/>
                <w:szCs w:val="18"/>
              </w:rPr>
              <w:t>15.5</w:t>
            </w:r>
            <w:r w:rsidR="00404E81" w:rsidRPr="005F4E55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r w:rsidR="0089516E" w:rsidRPr="005F4E55">
              <w:rPr>
                <w:rFonts w:ascii="Arial" w:hAnsi="Arial" w:cs="Arial"/>
                <w:color w:val="000000"/>
                <w:sz w:val="18"/>
                <w:szCs w:val="18"/>
              </w:rPr>
              <w:t>n/a</w:t>
            </w:r>
            <w:r w:rsidR="00404E81" w:rsidRPr="005F4E55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51" w:type="dxa"/>
            <w:vAlign w:val="center"/>
          </w:tcPr>
          <w:p w:rsidR="00622FC7" w:rsidRPr="005F4E55" w:rsidRDefault="00622FC7" w:rsidP="008B61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E55">
              <w:rPr>
                <w:rFonts w:ascii="Arial" w:hAnsi="Arial" w:cs="Arial"/>
                <w:color w:val="000000"/>
                <w:sz w:val="18"/>
                <w:szCs w:val="18"/>
              </w:rPr>
              <w:t>15.8</w:t>
            </w:r>
            <w:r w:rsidR="00404E81" w:rsidRPr="005F4E55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r w:rsidR="00197E94" w:rsidRPr="005F4E55">
              <w:rPr>
                <w:rFonts w:ascii="Arial" w:hAnsi="Arial" w:cs="Arial"/>
                <w:color w:val="000000"/>
                <w:sz w:val="18"/>
                <w:szCs w:val="18"/>
              </w:rPr>
              <w:t>+ 0.3</w:t>
            </w:r>
            <w:r w:rsidR="00404E81" w:rsidRPr="005F4E55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52" w:type="dxa"/>
            <w:vAlign w:val="center"/>
          </w:tcPr>
          <w:p w:rsidR="00622FC7" w:rsidRPr="005F4E55" w:rsidRDefault="00622FC7" w:rsidP="008B61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E55">
              <w:rPr>
                <w:rFonts w:ascii="Arial" w:hAnsi="Arial" w:cs="Arial"/>
                <w:color w:val="000000"/>
                <w:sz w:val="18"/>
                <w:szCs w:val="18"/>
              </w:rPr>
              <w:t>16.2</w:t>
            </w:r>
            <w:r w:rsidR="00404E81" w:rsidRPr="005F4E55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r w:rsidR="00197E94" w:rsidRPr="005F4E55">
              <w:rPr>
                <w:rFonts w:ascii="Arial" w:hAnsi="Arial" w:cs="Arial"/>
                <w:color w:val="000000"/>
                <w:sz w:val="18"/>
                <w:szCs w:val="18"/>
              </w:rPr>
              <w:t>+ 0.5</w:t>
            </w:r>
            <w:r w:rsidR="00404E81" w:rsidRPr="005F4E55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53" w:type="dxa"/>
            <w:vAlign w:val="center"/>
          </w:tcPr>
          <w:p w:rsidR="00622FC7" w:rsidRPr="005F4E55" w:rsidRDefault="00622FC7" w:rsidP="008B61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E55">
              <w:rPr>
                <w:rFonts w:ascii="Arial" w:hAnsi="Arial" w:cs="Arial"/>
                <w:color w:val="000000"/>
                <w:sz w:val="18"/>
                <w:szCs w:val="18"/>
              </w:rPr>
              <w:t>17.6</w:t>
            </w:r>
            <w:r w:rsidR="00404E81" w:rsidRPr="005F4E55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r w:rsidR="009B2929" w:rsidRPr="005F4E55">
              <w:rPr>
                <w:rFonts w:ascii="Arial" w:hAnsi="Arial" w:cs="Arial"/>
                <w:color w:val="000000"/>
                <w:sz w:val="18"/>
                <w:szCs w:val="18"/>
              </w:rPr>
              <w:t>+ 1.4</w:t>
            </w:r>
            <w:r w:rsidR="00404E81" w:rsidRPr="005F4E55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52" w:type="dxa"/>
            <w:vAlign w:val="center"/>
          </w:tcPr>
          <w:p w:rsidR="00622FC7" w:rsidRPr="005F4E55" w:rsidRDefault="00622FC7" w:rsidP="008B61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E55">
              <w:rPr>
                <w:rFonts w:ascii="Arial" w:hAnsi="Arial" w:cs="Arial"/>
                <w:color w:val="000000"/>
                <w:sz w:val="18"/>
                <w:szCs w:val="18"/>
              </w:rPr>
              <w:t>19.2</w:t>
            </w:r>
            <w:r w:rsidR="00404E81" w:rsidRPr="005F4E55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r w:rsidR="009B2929" w:rsidRPr="005F4E55">
              <w:rPr>
                <w:rFonts w:ascii="Arial" w:hAnsi="Arial" w:cs="Arial"/>
                <w:color w:val="000000"/>
                <w:sz w:val="18"/>
                <w:szCs w:val="18"/>
              </w:rPr>
              <w:t>+ 1.6</w:t>
            </w:r>
            <w:r w:rsidR="00404E81" w:rsidRPr="005F4E55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52" w:type="dxa"/>
            <w:vAlign w:val="center"/>
          </w:tcPr>
          <w:p w:rsidR="00622FC7" w:rsidRPr="005F4E55" w:rsidRDefault="00622FC7" w:rsidP="008B61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E55">
              <w:rPr>
                <w:rFonts w:ascii="Arial" w:hAnsi="Arial" w:cs="Arial"/>
                <w:color w:val="000000"/>
                <w:sz w:val="18"/>
                <w:szCs w:val="18"/>
              </w:rPr>
              <w:t>21.2</w:t>
            </w:r>
            <w:r w:rsidR="00404E81" w:rsidRPr="005F4E55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r w:rsidR="009B2929" w:rsidRPr="005F4E55">
              <w:rPr>
                <w:rFonts w:ascii="Arial" w:hAnsi="Arial" w:cs="Arial"/>
                <w:color w:val="000000"/>
                <w:sz w:val="18"/>
                <w:szCs w:val="18"/>
              </w:rPr>
              <w:t>+ 2.0</w:t>
            </w:r>
            <w:r w:rsidR="00404E81" w:rsidRPr="005F4E55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22FC7" w:rsidRPr="005F4E55" w:rsidRDefault="001A74C9" w:rsidP="000F07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E55">
              <w:rPr>
                <w:rFonts w:ascii="Arial" w:hAnsi="Arial" w:cs="Arial"/>
                <w:color w:val="000000"/>
                <w:sz w:val="18"/>
                <w:szCs w:val="18"/>
              </w:rPr>
              <w:t xml:space="preserve">+ 2.2 % </w:t>
            </w:r>
            <w:r w:rsidR="00FA28AA">
              <w:rPr>
                <w:rFonts w:ascii="Arial" w:hAnsi="Arial" w:cs="Arial"/>
                <w:color w:val="000000"/>
                <w:sz w:val="18"/>
                <w:szCs w:val="18"/>
              </w:rPr>
              <w:t>(p&lt;.01)</w:t>
            </w:r>
          </w:p>
        </w:tc>
        <w:tc>
          <w:tcPr>
            <w:tcW w:w="915" w:type="dxa"/>
            <w:vAlign w:val="center"/>
          </w:tcPr>
          <w:p w:rsidR="00622FC7" w:rsidRPr="005F4E55" w:rsidRDefault="002B5F8C" w:rsidP="008B61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E55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33" w:type="dxa"/>
            <w:vAlign w:val="center"/>
          </w:tcPr>
          <w:p w:rsidR="00622FC7" w:rsidRPr="005F4E55" w:rsidRDefault="002B5F8C" w:rsidP="008B61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E55">
              <w:rPr>
                <w:rFonts w:ascii="Arial" w:hAnsi="Arial" w:cs="Arial"/>
                <w:color w:val="000000"/>
                <w:sz w:val="18"/>
                <w:szCs w:val="18"/>
              </w:rPr>
              <w:t>+ 5.7 (14)</w:t>
            </w:r>
          </w:p>
        </w:tc>
        <w:tc>
          <w:tcPr>
            <w:tcW w:w="1522" w:type="dxa"/>
            <w:vAlign w:val="center"/>
          </w:tcPr>
          <w:p w:rsidR="00622FC7" w:rsidRPr="005F4E55" w:rsidRDefault="00404E81" w:rsidP="008B61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E55">
              <w:rPr>
                <w:rFonts w:ascii="Arial" w:hAnsi="Arial" w:cs="Arial"/>
                <w:color w:val="000000"/>
                <w:sz w:val="18"/>
                <w:szCs w:val="18"/>
              </w:rPr>
              <w:t>+ 36.8 % (15)</w:t>
            </w:r>
          </w:p>
        </w:tc>
      </w:tr>
      <w:tr w:rsidR="00622FC7" w:rsidRPr="00EE1360" w:rsidTr="000F07D2">
        <w:trPr>
          <w:trHeight w:hRule="exact" w:val="288"/>
        </w:trPr>
        <w:tc>
          <w:tcPr>
            <w:tcW w:w="657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22FC7" w:rsidRPr="005F4E55" w:rsidRDefault="00622FC7" w:rsidP="008B6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8" w:type="dxa"/>
            <w:tcBorders>
              <w:bottom w:val="single" w:sz="4" w:space="0" w:color="auto"/>
            </w:tcBorders>
            <w:vAlign w:val="center"/>
          </w:tcPr>
          <w:p w:rsidR="00622FC7" w:rsidRPr="005F4E55" w:rsidRDefault="00622FC7" w:rsidP="008B6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4E55">
              <w:rPr>
                <w:rFonts w:ascii="Arial" w:hAnsi="Arial" w:cs="Arial"/>
                <w:sz w:val="18"/>
                <w:szCs w:val="18"/>
              </w:rPr>
              <w:t>Male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:rsidR="00622FC7" w:rsidRPr="005F4E55" w:rsidRDefault="00622FC7" w:rsidP="008B61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E55">
              <w:rPr>
                <w:rFonts w:ascii="Arial" w:hAnsi="Arial" w:cs="Arial"/>
                <w:color w:val="000000"/>
                <w:sz w:val="18"/>
                <w:szCs w:val="18"/>
              </w:rPr>
              <w:t>26.7</w:t>
            </w:r>
            <w:r w:rsidR="00404E81" w:rsidRPr="005F4E55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r w:rsidR="0089516E" w:rsidRPr="005F4E55">
              <w:rPr>
                <w:rFonts w:ascii="Arial" w:hAnsi="Arial" w:cs="Arial"/>
                <w:color w:val="000000"/>
                <w:sz w:val="18"/>
                <w:szCs w:val="18"/>
              </w:rPr>
              <w:t>n/a</w:t>
            </w:r>
            <w:r w:rsidR="00404E81" w:rsidRPr="005F4E55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51" w:type="dxa"/>
            <w:tcBorders>
              <w:bottom w:val="single" w:sz="4" w:space="0" w:color="auto"/>
            </w:tcBorders>
            <w:vAlign w:val="center"/>
          </w:tcPr>
          <w:p w:rsidR="00622FC7" w:rsidRPr="005F4E55" w:rsidRDefault="00622FC7" w:rsidP="008B61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E55">
              <w:rPr>
                <w:rFonts w:ascii="Arial" w:hAnsi="Arial" w:cs="Arial"/>
                <w:color w:val="000000"/>
                <w:sz w:val="18"/>
                <w:szCs w:val="18"/>
              </w:rPr>
              <w:t>26.7</w:t>
            </w:r>
            <w:r w:rsidR="00404E81" w:rsidRPr="005F4E55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r w:rsidR="00BC734D" w:rsidRPr="005F4E55">
              <w:rPr>
                <w:rFonts w:ascii="Arial" w:hAnsi="Arial" w:cs="Arial"/>
                <w:color w:val="000000"/>
                <w:sz w:val="18"/>
                <w:szCs w:val="18"/>
              </w:rPr>
              <w:t>+ 0.0</w:t>
            </w:r>
            <w:r w:rsidR="00404E81" w:rsidRPr="005F4E55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52" w:type="dxa"/>
            <w:tcBorders>
              <w:bottom w:val="single" w:sz="4" w:space="0" w:color="auto"/>
            </w:tcBorders>
            <w:vAlign w:val="center"/>
          </w:tcPr>
          <w:p w:rsidR="00622FC7" w:rsidRPr="005F4E55" w:rsidRDefault="00622FC7" w:rsidP="008B61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E55">
              <w:rPr>
                <w:rFonts w:ascii="Arial" w:hAnsi="Arial" w:cs="Arial"/>
                <w:color w:val="000000"/>
                <w:sz w:val="18"/>
                <w:szCs w:val="18"/>
              </w:rPr>
              <w:t>27.2</w:t>
            </w:r>
            <w:r w:rsidR="00404E81" w:rsidRPr="005F4E55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r w:rsidR="00BC734D" w:rsidRPr="005F4E55">
              <w:rPr>
                <w:rFonts w:ascii="Arial" w:hAnsi="Arial" w:cs="Arial"/>
                <w:color w:val="000000"/>
                <w:sz w:val="18"/>
                <w:szCs w:val="18"/>
              </w:rPr>
              <w:t>+ 0.5</w:t>
            </w:r>
            <w:r w:rsidR="00404E81" w:rsidRPr="005F4E55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53" w:type="dxa"/>
            <w:tcBorders>
              <w:bottom w:val="single" w:sz="4" w:space="0" w:color="auto"/>
            </w:tcBorders>
            <w:vAlign w:val="center"/>
          </w:tcPr>
          <w:p w:rsidR="00622FC7" w:rsidRPr="005F4E55" w:rsidRDefault="00622FC7" w:rsidP="008B61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E55">
              <w:rPr>
                <w:rFonts w:ascii="Arial" w:hAnsi="Arial" w:cs="Arial"/>
                <w:color w:val="000000"/>
                <w:sz w:val="18"/>
                <w:szCs w:val="18"/>
              </w:rPr>
              <w:t>28.2</w:t>
            </w:r>
            <w:r w:rsidR="00404E81" w:rsidRPr="005F4E55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r w:rsidR="00BC734D" w:rsidRPr="005F4E55">
              <w:rPr>
                <w:rFonts w:ascii="Arial" w:hAnsi="Arial" w:cs="Arial"/>
                <w:color w:val="000000"/>
                <w:sz w:val="18"/>
                <w:szCs w:val="18"/>
              </w:rPr>
              <w:t>+ 1.0</w:t>
            </w:r>
            <w:r w:rsidR="00404E81" w:rsidRPr="005F4E55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52" w:type="dxa"/>
            <w:tcBorders>
              <w:bottom w:val="single" w:sz="4" w:space="0" w:color="auto"/>
            </w:tcBorders>
            <w:vAlign w:val="center"/>
          </w:tcPr>
          <w:p w:rsidR="00622FC7" w:rsidRPr="005F4E55" w:rsidRDefault="00622FC7" w:rsidP="008B61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E55">
              <w:rPr>
                <w:rFonts w:ascii="Arial" w:hAnsi="Arial" w:cs="Arial"/>
                <w:color w:val="000000"/>
                <w:sz w:val="18"/>
                <w:szCs w:val="18"/>
              </w:rPr>
              <w:t>31.7</w:t>
            </w:r>
            <w:r w:rsidR="00404E81" w:rsidRPr="005F4E55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r w:rsidR="00BC734D" w:rsidRPr="005F4E55">
              <w:rPr>
                <w:rFonts w:ascii="Arial" w:hAnsi="Arial" w:cs="Arial"/>
                <w:color w:val="000000"/>
                <w:sz w:val="18"/>
                <w:szCs w:val="18"/>
              </w:rPr>
              <w:t>+ 3.5</w:t>
            </w:r>
            <w:r w:rsidR="00404E81" w:rsidRPr="005F4E55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52" w:type="dxa"/>
            <w:tcBorders>
              <w:bottom w:val="single" w:sz="4" w:space="0" w:color="auto"/>
            </w:tcBorders>
            <w:vAlign w:val="center"/>
          </w:tcPr>
          <w:p w:rsidR="00622FC7" w:rsidRPr="005F4E55" w:rsidRDefault="00622FC7" w:rsidP="008B61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E55">
              <w:rPr>
                <w:rFonts w:ascii="Arial" w:hAnsi="Arial" w:cs="Arial"/>
                <w:color w:val="000000"/>
                <w:sz w:val="18"/>
                <w:szCs w:val="18"/>
              </w:rPr>
              <w:t>33.5</w:t>
            </w:r>
            <w:r w:rsidR="00404E81" w:rsidRPr="005F4E55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r w:rsidR="00BC734D" w:rsidRPr="005F4E55">
              <w:rPr>
                <w:rFonts w:ascii="Arial" w:hAnsi="Arial" w:cs="Arial"/>
                <w:color w:val="000000"/>
                <w:sz w:val="18"/>
                <w:szCs w:val="18"/>
              </w:rPr>
              <w:t>+ 1.9</w:t>
            </w:r>
            <w:r w:rsidR="00404E81" w:rsidRPr="005F4E55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2FC7" w:rsidRPr="005F4E55" w:rsidRDefault="001A74C9" w:rsidP="000F07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E55">
              <w:rPr>
                <w:rFonts w:ascii="Arial" w:hAnsi="Arial" w:cs="Arial"/>
                <w:color w:val="000000"/>
                <w:sz w:val="18"/>
                <w:szCs w:val="18"/>
              </w:rPr>
              <w:t>+ 1.</w:t>
            </w:r>
            <w:r w:rsidR="00FA3ED0" w:rsidRPr="005F4E5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5F4E55">
              <w:rPr>
                <w:rFonts w:ascii="Arial" w:hAnsi="Arial" w:cs="Arial"/>
                <w:color w:val="000000"/>
                <w:sz w:val="18"/>
                <w:szCs w:val="18"/>
              </w:rPr>
              <w:t xml:space="preserve"> % </w:t>
            </w:r>
            <w:r w:rsidR="00FA28AA">
              <w:rPr>
                <w:rFonts w:ascii="Arial" w:hAnsi="Arial" w:cs="Arial"/>
                <w:color w:val="000000"/>
                <w:sz w:val="18"/>
                <w:szCs w:val="18"/>
              </w:rPr>
              <w:t>(p&lt;.05)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2FC7" w:rsidRPr="005F4E55" w:rsidRDefault="00622FC7" w:rsidP="008B61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2FC7" w:rsidRPr="005F4E55" w:rsidRDefault="00622FC7" w:rsidP="008B61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2FC7" w:rsidRPr="005F4E55" w:rsidRDefault="00622FC7" w:rsidP="008B61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22FC7" w:rsidRPr="00EE1360" w:rsidTr="000F07D2">
        <w:trPr>
          <w:trHeight w:hRule="exact" w:val="288"/>
        </w:trPr>
        <w:tc>
          <w:tcPr>
            <w:tcW w:w="657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22FC7" w:rsidRPr="005F4E55" w:rsidRDefault="00622FC7" w:rsidP="008B6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8" w:type="dxa"/>
            <w:tcBorders>
              <w:bottom w:val="double" w:sz="4" w:space="0" w:color="auto"/>
            </w:tcBorders>
            <w:vAlign w:val="center"/>
          </w:tcPr>
          <w:p w:rsidR="00622FC7" w:rsidRPr="005F4E55" w:rsidRDefault="00622FC7" w:rsidP="008B6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4E55">
              <w:rPr>
                <w:rFonts w:ascii="Arial" w:hAnsi="Arial" w:cs="Arial"/>
                <w:sz w:val="18"/>
                <w:szCs w:val="18"/>
              </w:rPr>
              <w:t>Female</w:t>
            </w:r>
          </w:p>
        </w:tc>
        <w:tc>
          <w:tcPr>
            <w:tcW w:w="1230" w:type="dxa"/>
            <w:tcBorders>
              <w:bottom w:val="double" w:sz="4" w:space="0" w:color="auto"/>
            </w:tcBorders>
            <w:vAlign w:val="center"/>
          </w:tcPr>
          <w:p w:rsidR="00622FC7" w:rsidRPr="005F4E55" w:rsidRDefault="00DC48B1" w:rsidP="008B61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E55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622FC7" w:rsidRPr="005F4E55">
              <w:rPr>
                <w:rFonts w:ascii="Arial" w:hAnsi="Arial" w:cs="Arial"/>
                <w:color w:val="000000"/>
                <w:sz w:val="18"/>
                <w:szCs w:val="18"/>
              </w:rPr>
              <w:t>5.6</w:t>
            </w:r>
            <w:r w:rsidR="00404E81" w:rsidRPr="005F4E55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r w:rsidR="0089516E" w:rsidRPr="005F4E55">
              <w:rPr>
                <w:rFonts w:ascii="Arial" w:hAnsi="Arial" w:cs="Arial"/>
                <w:color w:val="000000"/>
                <w:sz w:val="18"/>
                <w:szCs w:val="18"/>
              </w:rPr>
              <w:t>n/a</w:t>
            </w:r>
            <w:r w:rsidR="00404E81" w:rsidRPr="005F4E55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51" w:type="dxa"/>
            <w:tcBorders>
              <w:bottom w:val="double" w:sz="4" w:space="0" w:color="auto"/>
            </w:tcBorders>
            <w:vAlign w:val="center"/>
          </w:tcPr>
          <w:p w:rsidR="00622FC7" w:rsidRPr="005F4E55" w:rsidRDefault="00DC48B1" w:rsidP="008B61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E55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622FC7" w:rsidRPr="005F4E55">
              <w:rPr>
                <w:rFonts w:ascii="Arial" w:hAnsi="Arial" w:cs="Arial"/>
                <w:color w:val="000000"/>
                <w:sz w:val="18"/>
                <w:szCs w:val="18"/>
              </w:rPr>
              <w:t>5.9</w:t>
            </w:r>
            <w:r w:rsidR="00404E81" w:rsidRPr="005F4E55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r w:rsidR="00FC2AF4" w:rsidRPr="005F4E55">
              <w:rPr>
                <w:rFonts w:ascii="Arial" w:hAnsi="Arial" w:cs="Arial"/>
                <w:color w:val="000000"/>
                <w:sz w:val="18"/>
                <w:szCs w:val="18"/>
              </w:rPr>
              <w:t>+ 0.3</w:t>
            </w:r>
            <w:r w:rsidR="00404E81" w:rsidRPr="005F4E55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52" w:type="dxa"/>
            <w:tcBorders>
              <w:bottom w:val="double" w:sz="4" w:space="0" w:color="auto"/>
            </w:tcBorders>
            <w:vAlign w:val="center"/>
          </w:tcPr>
          <w:p w:rsidR="00622FC7" w:rsidRPr="005F4E55" w:rsidRDefault="00DC48B1" w:rsidP="008B61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E55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622FC7" w:rsidRPr="005F4E55">
              <w:rPr>
                <w:rFonts w:ascii="Arial" w:hAnsi="Arial" w:cs="Arial"/>
                <w:color w:val="000000"/>
                <w:sz w:val="18"/>
                <w:szCs w:val="18"/>
              </w:rPr>
              <w:t>6.2</w:t>
            </w:r>
            <w:r w:rsidR="00404E81" w:rsidRPr="005F4E55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r w:rsidR="00FC2AF4" w:rsidRPr="005F4E55">
              <w:rPr>
                <w:rFonts w:ascii="Arial" w:hAnsi="Arial" w:cs="Arial"/>
                <w:color w:val="000000"/>
                <w:sz w:val="18"/>
                <w:szCs w:val="18"/>
              </w:rPr>
              <w:t>+ 0.4</w:t>
            </w:r>
            <w:r w:rsidR="00404E81" w:rsidRPr="005F4E55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53" w:type="dxa"/>
            <w:tcBorders>
              <w:bottom w:val="double" w:sz="4" w:space="0" w:color="auto"/>
            </w:tcBorders>
            <w:vAlign w:val="center"/>
          </w:tcPr>
          <w:p w:rsidR="00622FC7" w:rsidRPr="005F4E55" w:rsidRDefault="00DC48B1" w:rsidP="008B61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E55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622FC7" w:rsidRPr="005F4E55">
              <w:rPr>
                <w:rFonts w:ascii="Arial" w:hAnsi="Arial" w:cs="Arial"/>
                <w:color w:val="000000"/>
                <w:sz w:val="18"/>
                <w:szCs w:val="18"/>
              </w:rPr>
              <w:t>7.9</w:t>
            </w:r>
            <w:r w:rsidR="00404E81" w:rsidRPr="005F4E55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r w:rsidR="00FC2AF4" w:rsidRPr="005F4E55">
              <w:rPr>
                <w:rFonts w:ascii="Arial" w:hAnsi="Arial" w:cs="Arial"/>
                <w:color w:val="000000"/>
                <w:sz w:val="18"/>
                <w:szCs w:val="18"/>
              </w:rPr>
              <w:t>+ 1.7</w:t>
            </w:r>
            <w:r w:rsidR="00404E81" w:rsidRPr="005F4E55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52" w:type="dxa"/>
            <w:tcBorders>
              <w:bottom w:val="double" w:sz="4" w:space="0" w:color="auto"/>
            </w:tcBorders>
            <w:vAlign w:val="center"/>
          </w:tcPr>
          <w:p w:rsidR="00622FC7" w:rsidRPr="005F4E55" w:rsidRDefault="00DC48B1" w:rsidP="008B61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E55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622FC7" w:rsidRPr="005F4E55">
              <w:rPr>
                <w:rFonts w:ascii="Arial" w:hAnsi="Arial" w:cs="Arial"/>
                <w:color w:val="000000"/>
                <w:sz w:val="18"/>
                <w:szCs w:val="18"/>
              </w:rPr>
              <w:t>7.5</w:t>
            </w:r>
            <w:r w:rsidR="00404E81" w:rsidRPr="005F4E55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r w:rsidR="00FC2AF4" w:rsidRPr="005F4E55">
              <w:rPr>
                <w:rFonts w:ascii="Arial" w:hAnsi="Arial" w:cs="Arial"/>
                <w:color w:val="000000"/>
                <w:sz w:val="18"/>
                <w:szCs w:val="18"/>
              </w:rPr>
              <w:t>- 0.4</w:t>
            </w:r>
            <w:r w:rsidR="00404E81" w:rsidRPr="005F4E55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52" w:type="dxa"/>
            <w:tcBorders>
              <w:bottom w:val="double" w:sz="4" w:space="0" w:color="auto"/>
            </w:tcBorders>
            <w:vAlign w:val="center"/>
          </w:tcPr>
          <w:p w:rsidR="00622FC7" w:rsidRPr="005F4E55" w:rsidRDefault="00DC48B1" w:rsidP="008B61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E55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622FC7" w:rsidRPr="005F4E55">
              <w:rPr>
                <w:rFonts w:ascii="Arial" w:hAnsi="Arial" w:cs="Arial"/>
                <w:color w:val="000000"/>
                <w:sz w:val="18"/>
                <w:szCs w:val="18"/>
              </w:rPr>
              <w:t>9.6</w:t>
            </w:r>
            <w:r w:rsidR="00404E81" w:rsidRPr="005F4E55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r w:rsidR="008053FD" w:rsidRPr="005F4E55">
              <w:rPr>
                <w:rFonts w:ascii="Arial" w:hAnsi="Arial" w:cs="Arial"/>
                <w:color w:val="000000"/>
                <w:sz w:val="18"/>
                <w:szCs w:val="18"/>
              </w:rPr>
              <w:t>+ 2.1</w:t>
            </w:r>
            <w:r w:rsidR="00404E81" w:rsidRPr="005F4E55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22FC7" w:rsidRPr="005F4E55" w:rsidRDefault="001A74C9" w:rsidP="000F07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E55">
              <w:rPr>
                <w:rFonts w:ascii="Arial" w:hAnsi="Arial" w:cs="Arial"/>
                <w:color w:val="000000"/>
                <w:sz w:val="18"/>
                <w:szCs w:val="18"/>
              </w:rPr>
              <w:t>+ 3.</w:t>
            </w:r>
            <w:r w:rsidR="006A6A85" w:rsidRPr="005F4E5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5F4E55">
              <w:rPr>
                <w:rFonts w:ascii="Arial" w:hAnsi="Arial" w:cs="Arial"/>
                <w:color w:val="000000"/>
                <w:sz w:val="18"/>
                <w:szCs w:val="18"/>
              </w:rPr>
              <w:t xml:space="preserve"> % </w:t>
            </w:r>
            <w:r w:rsidR="00FA28AA">
              <w:rPr>
                <w:rFonts w:ascii="Arial" w:hAnsi="Arial" w:cs="Arial"/>
                <w:color w:val="000000"/>
                <w:sz w:val="18"/>
                <w:szCs w:val="18"/>
              </w:rPr>
              <w:t>(p&lt;.01)</w:t>
            </w:r>
          </w:p>
        </w:tc>
        <w:tc>
          <w:tcPr>
            <w:tcW w:w="915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22FC7" w:rsidRPr="005F4E55" w:rsidRDefault="00622FC7" w:rsidP="008B61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3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22FC7" w:rsidRPr="005F4E55" w:rsidRDefault="00622FC7" w:rsidP="008B61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2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22FC7" w:rsidRPr="005F4E55" w:rsidRDefault="00622FC7" w:rsidP="008B61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91640" w:rsidRPr="00EE1360" w:rsidTr="000F07D2">
        <w:trPr>
          <w:trHeight w:hRule="exact" w:val="288"/>
        </w:trPr>
        <w:tc>
          <w:tcPr>
            <w:tcW w:w="657" w:type="dxa"/>
            <w:vMerge w:val="restar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1640" w:rsidRPr="005F4E55" w:rsidRDefault="00291640" w:rsidP="008B6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4E55">
              <w:rPr>
                <w:rFonts w:ascii="Arial" w:hAnsi="Arial" w:cs="Arial"/>
                <w:sz w:val="18"/>
                <w:szCs w:val="18"/>
              </w:rPr>
              <w:t>CA</w:t>
            </w:r>
          </w:p>
        </w:tc>
        <w:tc>
          <w:tcPr>
            <w:tcW w:w="818" w:type="dxa"/>
            <w:tcBorders>
              <w:top w:val="double" w:sz="4" w:space="0" w:color="auto"/>
            </w:tcBorders>
            <w:vAlign w:val="center"/>
          </w:tcPr>
          <w:p w:rsidR="00291640" w:rsidRPr="005F4E55" w:rsidRDefault="00291640" w:rsidP="008B6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4E55">
              <w:rPr>
                <w:rFonts w:ascii="Arial" w:hAnsi="Arial" w:cs="Arial"/>
                <w:sz w:val="18"/>
                <w:szCs w:val="18"/>
              </w:rPr>
              <w:t>Both</w:t>
            </w:r>
          </w:p>
        </w:tc>
        <w:tc>
          <w:tcPr>
            <w:tcW w:w="1230" w:type="dxa"/>
            <w:tcBorders>
              <w:top w:val="double" w:sz="4" w:space="0" w:color="auto"/>
            </w:tcBorders>
            <w:vAlign w:val="center"/>
          </w:tcPr>
          <w:p w:rsidR="00291640" w:rsidRPr="005F4E55" w:rsidRDefault="00291640" w:rsidP="008B61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E55">
              <w:rPr>
                <w:rFonts w:ascii="Arial" w:hAnsi="Arial" w:cs="Arial"/>
                <w:color w:val="000000"/>
                <w:sz w:val="18"/>
                <w:szCs w:val="18"/>
              </w:rPr>
              <w:t>10.6</w:t>
            </w:r>
            <w:r w:rsidR="00480815" w:rsidRPr="005F4E55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r w:rsidR="0089516E" w:rsidRPr="005F4E55">
              <w:rPr>
                <w:rFonts w:ascii="Arial" w:hAnsi="Arial" w:cs="Arial"/>
                <w:color w:val="000000"/>
                <w:sz w:val="18"/>
                <w:szCs w:val="18"/>
              </w:rPr>
              <w:t>n/a</w:t>
            </w:r>
            <w:r w:rsidR="00480815" w:rsidRPr="005F4E55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51" w:type="dxa"/>
            <w:tcBorders>
              <w:top w:val="double" w:sz="4" w:space="0" w:color="auto"/>
            </w:tcBorders>
            <w:vAlign w:val="center"/>
          </w:tcPr>
          <w:p w:rsidR="00291640" w:rsidRPr="005F4E55" w:rsidRDefault="00291640" w:rsidP="008B61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E55">
              <w:rPr>
                <w:rFonts w:ascii="Arial" w:hAnsi="Arial" w:cs="Arial"/>
                <w:color w:val="000000"/>
                <w:sz w:val="18"/>
                <w:szCs w:val="18"/>
              </w:rPr>
              <w:t>11.3</w:t>
            </w:r>
            <w:r w:rsidR="00480815" w:rsidRPr="005F4E55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r w:rsidR="00E553E0" w:rsidRPr="005F4E55">
              <w:rPr>
                <w:rFonts w:ascii="Arial" w:hAnsi="Arial" w:cs="Arial"/>
                <w:color w:val="000000"/>
                <w:sz w:val="18"/>
                <w:szCs w:val="18"/>
              </w:rPr>
              <w:t>+ 0.7</w:t>
            </w:r>
            <w:r w:rsidR="00480815" w:rsidRPr="005F4E55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52" w:type="dxa"/>
            <w:tcBorders>
              <w:top w:val="double" w:sz="4" w:space="0" w:color="auto"/>
            </w:tcBorders>
            <w:vAlign w:val="center"/>
          </w:tcPr>
          <w:p w:rsidR="00291640" w:rsidRPr="005F4E55" w:rsidRDefault="00291640" w:rsidP="008B61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E55">
              <w:rPr>
                <w:rFonts w:ascii="Arial" w:hAnsi="Arial" w:cs="Arial"/>
                <w:color w:val="000000"/>
                <w:sz w:val="18"/>
                <w:szCs w:val="18"/>
              </w:rPr>
              <w:t>11.0</w:t>
            </w:r>
            <w:r w:rsidR="00480815" w:rsidRPr="005F4E55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r w:rsidR="00E553E0" w:rsidRPr="005F4E55">
              <w:rPr>
                <w:rFonts w:ascii="Arial" w:hAnsi="Arial" w:cs="Arial"/>
                <w:color w:val="000000"/>
                <w:sz w:val="18"/>
                <w:szCs w:val="18"/>
              </w:rPr>
              <w:t>- 0.3</w:t>
            </w:r>
            <w:r w:rsidR="00480815" w:rsidRPr="005F4E55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53" w:type="dxa"/>
            <w:tcBorders>
              <w:top w:val="double" w:sz="4" w:space="0" w:color="auto"/>
            </w:tcBorders>
            <w:vAlign w:val="center"/>
          </w:tcPr>
          <w:p w:rsidR="00291640" w:rsidRPr="005F4E55" w:rsidRDefault="00291640" w:rsidP="008B61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E55">
              <w:rPr>
                <w:rFonts w:ascii="Arial" w:hAnsi="Arial" w:cs="Arial"/>
                <w:color w:val="000000"/>
                <w:sz w:val="18"/>
                <w:szCs w:val="18"/>
              </w:rPr>
              <w:t>12.0</w:t>
            </w:r>
            <w:r w:rsidR="00480815" w:rsidRPr="005F4E55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r w:rsidR="00E553E0" w:rsidRPr="005F4E55">
              <w:rPr>
                <w:rFonts w:ascii="Arial" w:hAnsi="Arial" w:cs="Arial"/>
                <w:color w:val="000000"/>
                <w:sz w:val="18"/>
                <w:szCs w:val="18"/>
              </w:rPr>
              <w:t>+ 1.0</w:t>
            </w:r>
            <w:r w:rsidR="00480815" w:rsidRPr="005F4E55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52" w:type="dxa"/>
            <w:tcBorders>
              <w:top w:val="double" w:sz="4" w:space="0" w:color="auto"/>
            </w:tcBorders>
            <w:vAlign w:val="center"/>
          </w:tcPr>
          <w:p w:rsidR="00291640" w:rsidRPr="005F4E55" w:rsidRDefault="00291640" w:rsidP="008B61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E55">
              <w:rPr>
                <w:rFonts w:ascii="Arial" w:hAnsi="Arial" w:cs="Arial"/>
                <w:color w:val="000000"/>
                <w:sz w:val="18"/>
                <w:szCs w:val="18"/>
              </w:rPr>
              <w:t>11.8</w:t>
            </w:r>
            <w:r w:rsidR="00D61C2F" w:rsidRPr="005F4E55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r w:rsidR="00E553E0" w:rsidRPr="005F4E55">
              <w:rPr>
                <w:rFonts w:ascii="Arial" w:hAnsi="Arial" w:cs="Arial"/>
                <w:color w:val="000000"/>
                <w:sz w:val="18"/>
                <w:szCs w:val="18"/>
              </w:rPr>
              <w:t>- 0.1</w:t>
            </w:r>
            <w:r w:rsidR="00D61C2F" w:rsidRPr="005F4E55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52" w:type="dxa"/>
            <w:tcBorders>
              <w:top w:val="double" w:sz="4" w:space="0" w:color="auto"/>
            </w:tcBorders>
            <w:vAlign w:val="center"/>
          </w:tcPr>
          <w:p w:rsidR="00291640" w:rsidRPr="005F4E55" w:rsidRDefault="00291640" w:rsidP="008B61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E55">
              <w:rPr>
                <w:rFonts w:ascii="Arial" w:hAnsi="Arial" w:cs="Arial"/>
                <w:color w:val="000000"/>
                <w:sz w:val="18"/>
                <w:szCs w:val="18"/>
              </w:rPr>
              <w:t>12.1</w:t>
            </w:r>
            <w:r w:rsidR="00D61C2F" w:rsidRPr="005F4E55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r w:rsidR="00C8511A" w:rsidRPr="005F4E55">
              <w:rPr>
                <w:rFonts w:ascii="Arial" w:hAnsi="Arial" w:cs="Arial"/>
                <w:color w:val="000000"/>
                <w:sz w:val="18"/>
                <w:szCs w:val="18"/>
              </w:rPr>
              <w:t>+ 0.3</w:t>
            </w:r>
            <w:r w:rsidR="00D61C2F" w:rsidRPr="005F4E55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91640" w:rsidRPr="005F4E55" w:rsidRDefault="004E700D" w:rsidP="000F07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E55">
              <w:rPr>
                <w:rFonts w:ascii="Arial" w:hAnsi="Arial" w:cs="Arial"/>
                <w:color w:val="000000"/>
                <w:sz w:val="18"/>
                <w:szCs w:val="18"/>
              </w:rPr>
              <w:t xml:space="preserve">+ 0.9 % </w:t>
            </w:r>
            <w:r w:rsidR="00FA28AA">
              <w:rPr>
                <w:rFonts w:ascii="Arial" w:hAnsi="Arial" w:cs="Arial"/>
                <w:color w:val="000000"/>
                <w:sz w:val="18"/>
                <w:szCs w:val="18"/>
              </w:rPr>
              <w:t>(p&lt;.05)</w:t>
            </w:r>
          </w:p>
        </w:tc>
        <w:tc>
          <w:tcPr>
            <w:tcW w:w="915" w:type="dxa"/>
            <w:tcBorders>
              <w:top w:val="double" w:sz="4" w:space="0" w:color="auto"/>
            </w:tcBorders>
            <w:vAlign w:val="center"/>
          </w:tcPr>
          <w:p w:rsidR="00291640" w:rsidRPr="005F4E55" w:rsidRDefault="00B273EB" w:rsidP="008B61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E55"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433" w:type="dxa"/>
            <w:tcBorders>
              <w:top w:val="double" w:sz="4" w:space="0" w:color="auto"/>
            </w:tcBorders>
            <w:vAlign w:val="center"/>
          </w:tcPr>
          <w:p w:rsidR="00291640" w:rsidRPr="005F4E55" w:rsidRDefault="00B273EB" w:rsidP="008B61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E55">
              <w:rPr>
                <w:rFonts w:ascii="Arial" w:hAnsi="Arial" w:cs="Arial"/>
                <w:color w:val="000000"/>
                <w:sz w:val="18"/>
                <w:szCs w:val="18"/>
              </w:rPr>
              <w:t>+ 1.6 (46)</w:t>
            </w:r>
          </w:p>
        </w:tc>
        <w:tc>
          <w:tcPr>
            <w:tcW w:w="1522" w:type="dxa"/>
            <w:tcBorders>
              <w:top w:val="double" w:sz="4" w:space="0" w:color="auto"/>
            </w:tcBorders>
            <w:vAlign w:val="center"/>
          </w:tcPr>
          <w:p w:rsidR="00291640" w:rsidRPr="005F4E55" w:rsidRDefault="00B273EB" w:rsidP="008B61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E55">
              <w:rPr>
                <w:rFonts w:ascii="Arial" w:hAnsi="Arial" w:cs="Arial"/>
                <w:color w:val="000000"/>
                <w:sz w:val="18"/>
                <w:szCs w:val="18"/>
              </w:rPr>
              <w:t>+ 14.8 % (46)</w:t>
            </w:r>
          </w:p>
        </w:tc>
      </w:tr>
      <w:tr w:rsidR="00291640" w:rsidRPr="00EE1360" w:rsidTr="000F07D2">
        <w:trPr>
          <w:trHeight w:hRule="exact" w:val="288"/>
        </w:trPr>
        <w:tc>
          <w:tcPr>
            <w:tcW w:w="657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1640" w:rsidRPr="005F4E55" w:rsidRDefault="00291640" w:rsidP="008B6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8" w:type="dxa"/>
            <w:tcBorders>
              <w:bottom w:val="single" w:sz="4" w:space="0" w:color="auto"/>
            </w:tcBorders>
            <w:vAlign w:val="center"/>
          </w:tcPr>
          <w:p w:rsidR="00291640" w:rsidRPr="005F4E55" w:rsidRDefault="00291640" w:rsidP="008B6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4E55">
              <w:rPr>
                <w:rFonts w:ascii="Arial" w:hAnsi="Arial" w:cs="Arial"/>
                <w:sz w:val="18"/>
                <w:szCs w:val="18"/>
              </w:rPr>
              <w:t>Male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:rsidR="00291640" w:rsidRPr="005F4E55" w:rsidRDefault="00291640" w:rsidP="008B61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E55">
              <w:rPr>
                <w:rFonts w:ascii="Arial" w:hAnsi="Arial" w:cs="Arial"/>
                <w:color w:val="000000"/>
                <w:sz w:val="18"/>
                <w:szCs w:val="18"/>
              </w:rPr>
              <w:t>17.9</w:t>
            </w:r>
            <w:r w:rsidR="00480815" w:rsidRPr="005F4E55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r w:rsidR="0089516E" w:rsidRPr="005F4E55">
              <w:rPr>
                <w:rFonts w:ascii="Arial" w:hAnsi="Arial" w:cs="Arial"/>
                <w:color w:val="000000"/>
                <w:sz w:val="18"/>
                <w:szCs w:val="18"/>
              </w:rPr>
              <w:t>n/a</w:t>
            </w:r>
            <w:r w:rsidR="00480815" w:rsidRPr="005F4E55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51" w:type="dxa"/>
            <w:tcBorders>
              <w:bottom w:val="single" w:sz="4" w:space="0" w:color="auto"/>
            </w:tcBorders>
            <w:vAlign w:val="center"/>
          </w:tcPr>
          <w:p w:rsidR="00291640" w:rsidRPr="005F4E55" w:rsidRDefault="00291640" w:rsidP="008B61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E55">
              <w:rPr>
                <w:rFonts w:ascii="Arial" w:hAnsi="Arial" w:cs="Arial"/>
                <w:color w:val="000000"/>
                <w:sz w:val="18"/>
                <w:szCs w:val="18"/>
              </w:rPr>
              <w:t>18.4</w:t>
            </w:r>
            <w:r w:rsidR="00480815" w:rsidRPr="005F4E55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r w:rsidR="00B365EE" w:rsidRPr="005F4E55">
              <w:rPr>
                <w:rFonts w:ascii="Arial" w:hAnsi="Arial" w:cs="Arial"/>
                <w:color w:val="000000"/>
                <w:sz w:val="18"/>
                <w:szCs w:val="18"/>
              </w:rPr>
              <w:t>+ 0.5</w:t>
            </w:r>
            <w:r w:rsidR="00480815" w:rsidRPr="005F4E55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52" w:type="dxa"/>
            <w:tcBorders>
              <w:bottom w:val="single" w:sz="4" w:space="0" w:color="auto"/>
            </w:tcBorders>
            <w:vAlign w:val="center"/>
          </w:tcPr>
          <w:p w:rsidR="00291640" w:rsidRPr="005F4E55" w:rsidRDefault="00291640" w:rsidP="008B61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E55">
              <w:rPr>
                <w:rFonts w:ascii="Arial" w:hAnsi="Arial" w:cs="Arial"/>
                <w:color w:val="000000"/>
                <w:sz w:val="18"/>
                <w:szCs w:val="18"/>
              </w:rPr>
              <w:t>17.7</w:t>
            </w:r>
            <w:r w:rsidR="00480815" w:rsidRPr="005F4E55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r w:rsidR="00B365EE" w:rsidRPr="005F4E55">
              <w:rPr>
                <w:rFonts w:ascii="Arial" w:hAnsi="Arial" w:cs="Arial"/>
                <w:color w:val="000000"/>
                <w:sz w:val="18"/>
                <w:szCs w:val="18"/>
              </w:rPr>
              <w:t>- 0.7</w:t>
            </w:r>
            <w:r w:rsidR="00480815" w:rsidRPr="005F4E55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53" w:type="dxa"/>
            <w:tcBorders>
              <w:bottom w:val="single" w:sz="4" w:space="0" w:color="auto"/>
            </w:tcBorders>
            <w:vAlign w:val="center"/>
          </w:tcPr>
          <w:p w:rsidR="00291640" w:rsidRPr="005F4E55" w:rsidRDefault="00291640" w:rsidP="008B61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E55">
              <w:rPr>
                <w:rFonts w:ascii="Arial" w:hAnsi="Arial" w:cs="Arial"/>
                <w:color w:val="000000"/>
                <w:sz w:val="18"/>
                <w:szCs w:val="18"/>
              </w:rPr>
              <w:t>19.1</w:t>
            </w:r>
            <w:r w:rsidR="00480815" w:rsidRPr="005F4E55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r w:rsidR="00B365EE" w:rsidRPr="005F4E55">
              <w:rPr>
                <w:rFonts w:ascii="Arial" w:hAnsi="Arial" w:cs="Arial"/>
                <w:color w:val="000000"/>
                <w:sz w:val="18"/>
                <w:szCs w:val="18"/>
              </w:rPr>
              <w:t>+ 1.4</w:t>
            </w:r>
            <w:r w:rsidR="00480815" w:rsidRPr="005F4E55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52" w:type="dxa"/>
            <w:tcBorders>
              <w:bottom w:val="single" w:sz="4" w:space="0" w:color="auto"/>
            </w:tcBorders>
            <w:vAlign w:val="center"/>
          </w:tcPr>
          <w:p w:rsidR="00291640" w:rsidRPr="005F4E55" w:rsidRDefault="00291640" w:rsidP="008B61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E55">
              <w:rPr>
                <w:rFonts w:ascii="Arial" w:hAnsi="Arial" w:cs="Arial"/>
                <w:color w:val="000000"/>
                <w:sz w:val="18"/>
                <w:szCs w:val="18"/>
              </w:rPr>
              <w:t>18.9</w:t>
            </w:r>
            <w:r w:rsidR="00D61C2F" w:rsidRPr="005F4E55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r w:rsidR="00B365EE" w:rsidRPr="005F4E55">
              <w:rPr>
                <w:rFonts w:ascii="Arial" w:hAnsi="Arial" w:cs="Arial"/>
                <w:color w:val="000000"/>
                <w:sz w:val="18"/>
                <w:szCs w:val="18"/>
              </w:rPr>
              <w:t>- 0.2</w:t>
            </w:r>
            <w:r w:rsidR="00D61C2F" w:rsidRPr="005F4E55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52" w:type="dxa"/>
            <w:tcBorders>
              <w:bottom w:val="single" w:sz="4" w:space="0" w:color="auto"/>
            </w:tcBorders>
            <w:vAlign w:val="center"/>
          </w:tcPr>
          <w:p w:rsidR="00291640" w:rsidRPr="005F4E55" w:rsidRDefault="00291640" w:rsidP="008B61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E55">
              <w:rPr>
                <w:rFonts w:ascii="Arial" w:hAnsi="Arial" w:cs="Arial"/>
                <w:color w:val="000000"/>
                <w:sz w:val="18"/>
                <w:szCs w:val="18"/>
              </w:rPr>
              <w:t>19.2</w:t>
            </w:r>
            <w:r w:rsidR="00D61C2F" w:rsidRPr="005F4E55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r w:rsidR="00B365EE" w:rsidRPr="005F4E55">
              <w:rPr>
                <w:rFonts w:ascii="Arial" w:hAnsi="Arial" w:cs="Arial"/>
                <w:color w:val="000000"/>
                <w:sz w:val="18"/>
                <w:szCs w:val="18"/>
              </w:rPr>
              <w:t>+ 0.3</w:t>
            </w:r>
            <w:r w:rsidR="00D61C2F" w:rsidRPr="005F4E55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640" w:rsidRPr="005F4E55" w:rsidRDefault="004E700D" w:rsidP="000F07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E55">
              <w:rPr>
                <w:rFonts w:ascii="Arial" w:hAnsi="Arial" w:cs="Arial"/>
                <w:color w:val="000000"/>
                <w:sz w:val="18"/>
                <w:szCs w:val="18"/>
              </w:rPr>
              <w:t>+ 0.5 %</w:t>
            </w:r>
            <w:r w:rsidR="002B3CD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0F07D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95F49" w:rsidRPr="005F4E55">
              <w:rPr>
                <w:rFonts w:ascii="Arial" w:hAnsi="Arial" w:cs="Arial"/>
                <w:color w:val="000000"/>
                <w:sz w:val="18"/>
                <w:szCs w:val="18"/>
              </w:rPr>
              <w:t>n/s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1640" w:rsidRPr="005F4E55" w:rsidRDefault="00291640" w:rsidP="008B61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1640" w:rsidRPr="005F4E55" w:rsidRDefault="00291640" w:rsidP="008B61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1640" w:rsidRPr="005F4E55" w:rsidRDefault="00291640" w:rsidP="008B61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91640" w:rsidRPr="00EE1360" w:rsidTr="000F07D2">
        <w:trPr>
          <w:trHeight w:hRule="exact" w:val="288"/>
        </w:trPr>
        <w:tc>
          <w:tcPr>
            <w:tcW w:w="657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1640" w:rsidRPr="005F4E55" w:rsidRDefault="00291640" w:rsidP="008B6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8" w:type="dxa"/>
            <w:tcBorders>
              <w:bottom w:val="double" w:sz="4" w:space="0" w:color="auto"/>
            </w:tcBorders>
            <w:vAlign w:val="center"/>
          </w:tcPr>
          <w:p w:rsidR="00291640" w:rsidRPr="005F4E55" w:rsidRDefault="00291640" w:rsidP="008B6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4E55">
              <w:rPr>
                <w:rFonts w:ascii="Arial" w:hAnsi="Arial" w:cs="Arial"/>
                <w:sz w:val="18"/>
                <w:szCs w:val="18"/>
              </w:rPr>
              <w:t>Female</w:t>
            </w:r>
          </w:p>
        </w:tc>
        <w:tc>
          <w:tcPr>
            <w:tcW w:w="1230" w:type="dxa"/>
            <w:tcBorders>
              <w:bottom w:val="double" w:sz="4" w:space="0" w:color="auto"/>
            </w:tcBorders>
            <w:vAlign w:val="center"/>
          </w:tcPr>
          <w:p w:rsidR="00291640" w:rsidRPr="005F4E55" w:rsidRDefault="00DC48B1" w:rsidP="008B61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E55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291640" w:rsidRPr="005F4E55">
              <w:rPr>
                <w:rFonts w:ascii="Arial" w:hAnsi="Arial" w:cs="Arial"/>
                <w:color w:val="000000"/>
                <w:sz w:val="18"/>
                <w:szCs w:val="18"/>
              </w:rPr>
              <w:t>4.1</w:t>
            </w:r>
            <w:r w:rsidR="00480815" w:rsidRPr="005F4E55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r w:rsidR="0089516E" w:rsidRPr="005F4E55">
              <w:rPr>
                <w:rFonts w:ascii="Arial" w:hAnsi="Arial" w:cs="Arial"/>
                <w:color w:val="000000"/>
                <w:sz w:val="18"/>
                <w:szCs w:val="18"/>
              </w:rPr>
              <w:t>n/a</w:t>
            </w:r>
            <w:r w:rsidR="00480815" w:rsidRPr="005F4E55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51" w:type="dxa"/>
            <w:tcBorders>
              <w:bottom w:val="double" w:sz="4" w:space="0" w:color="auto"/>
            </w:tcBorders>
            <w:vAlign w:val="center"/>
          </w:tcPr>
          <w:p w:rsidR="00291640" w:rsidRPr="005F4E55" w:rsidRDefault="00DC48B1" w:rsidP="008B61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E55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291640" w:rsidRPr="005F4E55">
              <w:rPr>
                <w:rFonts w:ascii="Arial" w:hAnsi="Arial" w:cs="Arial"/>
                <w:color w:val="000000"/>
                <w:sz w:val="18"/>
                <w:szCs w:val="18"/>
              </w:rPr>
              <w:t>5.0</w:t>
            </w:r>
            <w:r w:rsidR="00480815" w:rsidRPr="005F4E55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r w:rsidR="00C8511A" w:rsidRPr="005F4E55">
              <w:rPr>
                <w:rFonts w:ascii="Arial" w:hAnsi="Arial" w:cs="Arial"/>
                <w:color w:val="000000"/>
                <w:sz w:val="18"/>
                <w:szCs w:val="18"/>
              </w:rPr>
              <w:t>+ 0.9</w:t>
            </w:r>
            <w:r w:rsidR="00480815" w:rsidRPr="005F4E55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52" w:type="dxa"/>
            <w:tcBorders>
              <w:bottom w:val="double" w:sz="4" w:space="0" w:color="auto"/>
            </w:tcBorders>
            <w:vAlign w:val="center"/>
          </w:tcPr>
          <w:p w:rsidR="00291640" w:rsidRPr="005F4E55" w:rsidRDefault="00DC48B1" w:rsidP="008B61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E55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291640" w:rsidRPr="005F4E55">
              <w:rPr>
                <w:rFonts w:ascii="Arial" w:hAnsi="Arial" w:cs="Arial"/>
                <w:color w:val="000000"/>
                <w:sz w:val="18"/>
                <w:szCs w:val="18"/>
              </w:rPr>
              <w:t>4.9</w:t>
            </w:r>
            <w:r w:rsidR="00480815" w:rsidRPr="005F4E55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r w:rsidR="00C8511A" w:rsidRPr="005F4E55">
              <w:rPr>
                <w:rFonts w:ascii="Arial" w:hAnsi="Arial" w:cs="Arial"/>
                <w:color w:val="000000"/>
                <w:sz w:val="18"/>
                <w:szCs w:val="18"/>
              </w:rPr>
              <w:t>- 0.1</w:t>
            </w:r>
            <w:r w:rsidR="00480815" w:rsidRPr="005F4E55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53" w:type="dxa"/>
            <w:tcBorders>
              <w:bottom w:val="double" w:sz="4" w:space="0" w:color="auto"/>
            </w:tcBorders>
            <w:vAlign w:val="center"/>
          </w:tcPr>
          <w:p w:rsidR="00291640" w:rsidRPr="005F4E55" w:rsidRDefault="00DC48B1" w:rsidP="008B61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E55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291640" w:rsidRPr="005F4E55">
              <w:rPr>
                <w:rFonts w:ascii="Arial" w:hAnsi="Arial" w:cs="Arial"/>
                <w:color w:val="000000"/>
                <w:sz w:val="18"/>
                <w:szCs w:val="18"/>
              </w:rPr>
              <w:t>5.4</w:t>
            </w:r>
            <w:r w:rsidR="00480815" w:rsidRPr="005F4E55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r w:rsidR="00C8511A" w:rsidRPr="005F4E55">
              <w:rPr>
                <w:rFonts w:ascii="Arial" w:hAnsi="Arial" w:cs="Arial"/>
                <w:color w:val="000000"/>
                <w:sz w:val="18"/>
                <w:szCs w:val="18"/>
              </w:rPr>
              <w:t>+ 0.5</w:t>
            </w:r>
            <w:r w:rsidR="00480815" w:rsidRPr="005F4E55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52" w:type="dxa"/>
            <w:tcBorders>
              <w:bottom w:val="double" w:sz="4" w:space="0" w:color="auto"/>
            </w:tcBorders>
            <w:vAlign w:val="center"/>
          </w:tcPr>
          <w:p w:rsidR="00291640" w:rsidRPr="005F4E55" w:rsidRDefault="00DC48B1" w:rsidP="008B61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E55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291640" w:rsidRPr="005F4E55">
              <w:rPr>
                <w:rFonts w:ascii="Arial" w:hAnsi="Arial" w:cs="Arial"/>
                <w:color w:val="000000"/>
                <w:sz w:val="18"/>
                <w:szCs w:val="18"/>
              </w:rPr>
              <w:t>5.3</w:t>
            </w:r>
            <w:r w:rsidR="00D61C2F" w:rsidRPr="005F4E55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r w:rsidR="00C8511A" w:rsidRPr="005F4E55">
              <w:rPr>
                <w:rFonts w:ascii="Arial" w:hAnsi="Arial" w:cs="Arial"/>
                <w:color w:val="000000"/>
                <w:sz w:val="18"/>
                <w:szCs w:val="18"/>
              </w:rPr>
              <w:t>- 0.1</w:t>
            </w:r>
            <w:r w:rsidR="00D61C2F" w:rsidRPr="005F4E55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52" w:type="dxa"/>
            <w:tcBorders>
              <w:bottom w:val="double" w:sz="4" w:space="0" w:color="auto"/>
            </w:tcBorders>
            <w:vAlign w:val="center"/>
          </w:tcPr>
          <w:p w:rsidR="00291640" w:rsidRPr="005F4E55" w:rsidRDefault="00DC48B1" w:rsidP="008B61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E55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291640" w:rsidRPr="005F4E55">
              <w:rPr>
                <w:rFonts w:ascii="Arial" w:hAnsi="Arial" w:cs="Arial"/>
                <w:color w:val="000000"/>
                <w:sz w:val="18"/>
                <w:szCs w:val="18"/>
              </w:rPr>
              <w:t>5.6</w:t>
            </w:r>
            <w:r w:rsidR="00D61C2F" w:rsidRPr="005F4E55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r w:rsidR="00C8511A" w:rsidRPr="005F4E55">
              <w:rPr>
                <w:rFonts w:ascii="Arial" w:hAnsi="Arial" w:cs="Arial"/>
                <w:color w:val="000000"/>
                <w:sz w:val="18"/>
                <w:szCs w:val="18"/>
              </w:rPr>
              <w:t>+ 0.3</w:t>
            </w:r>
            <w:r w:rsidR="00D61C2F" w:rsidRPr="005F4E55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91640" w:rsidRPr="005F4E55" w:rsidRDefault="004E700D" w:rsidP="000F07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E55">
              <w:rPr>
                <w:rFonts w:ascii="Arial" w:hAnsi="Arial" w:cs="Arial"/>
                <w:color w:val="000000"/>
                <w:sz w:val="18"/>
                <w:szCs w:val="18"/>
              </w:rPr>
              <w:t>+ 1.</w:t>
            </w:r>
            <w:r w:rsidR="00795F49" w:rsidRPr="005F4E55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5F4E55">
              <w:rPr>
                <w:rFonts w:ascii="Arial" w:hAnsi="Arial" w:cs="Arial"/>
                <w:color w:val="000000"/>
                <w:sz w:val="18"/>
                <w:szCs w:val="18"/>
              </w:rPr>
              <w:t xml:space="preserve"> % </w:t>
            </w:r>
            <w:r w:rsidR="00FA28AA">
              <w:rPr>
                <w:rFonts w:ascii="Arial" w:hAnsi="Arial" w:cs="Arial"/>
                <w:color w:val="000000"/>
                <w:sz w:val="18"/>
                <w:szCs w:val="18"/>
              </w:rPr>
              <w:t>(p&lt;.05)</w:t>
            </w:r>
          </w:p>
        </w:tc>
        <w:tc>
          <w:tcPr>
            <w:tcW w:w="915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91640" w:rsidRPr="005F4E55" w:rsidRDefault="00291640" w:rsidP="008B61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3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91640" w:rsidRPr="005F4E55" w:rsidRDefault="00291640" w:rsidP="008B61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2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91640" w:rsidRPr="005F4E55" w:rsidRDefault="00291640" w:rsidP="008B61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F2292" w:rsidRPr="00EE1360" w:rsidTr="000F07D2">
        <w:trPr>
          <w:trHeight w:hRule="exact" w:val="288"/>
        </w:trPr>
        <w:tc>
          <w:tcPr>
            <w:tcW w:w="657" w:type="dxa"/>
            <w:vMerge w:val="restar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F2292" w:rsidRPr="005F4E55" w:rsidRDefault="002F2292" w:rsidP="008B6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4E55">
              <w:rPr>
                <w:rFonts w:ascii="Arial" w:hAnsi="Arial" w:cs="Arial"/>
                <w:sz w:val="18"/>
                <w:szCs w:val="18"/>
              </w:rPr>
              <w:t>CO</w:t>
            </w:r>
          </w:p>
        </w:tc>
        <w:tc>
          <w:tcPr>
            <w:tcW w:w="818" w:type="dxa"/>
            <w:tcBorders>
              <w:top w:val="double" w:sz="4" w:space="0" w:color="auto"/>
            </w:tcBorders>
            <w:vAlign w:val="center"/>
          </w:tcPr>
          <w:p w:rsidR="002F2292" w:rsidRPr="005F4E55" w:rsidRDefault="002F2292" w:rsidP="008B6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4E55">
              <w:rPr>
                <w:rFonts w:ascii="Arial" w:hAnsi="Arial" w:cs="Arial"/>
                <w:sz w:val="18"/>
                <w:szCs w:val="18"/>
              </w:rPr>
              <w:t>Both</w:t>
            </w:r>
          </w:p>
        </w:tc>
        <w:tc>
          <w:tcPr>
            <w:tcW w:w="1230" w:type="dxa"/>
            <w:tcBorders>
              <w:top w:val="double" w:sz="4" w:space="0" w:color="auto"/>
            </w:tcBorders>
            <w:vAlign w:val="center"/>
          </w:tcPr>
          <w:p w:rsidR="002F2292" w:rsidRPr="005F4E55" w:rsidRDefault="002F2292" w:rsidP="008B61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E55">
              <w:rPr>
                <w:rFonts w:ascii="Arial" w:hAnsi="Arial" w:cs="Arial"/>
                <w:color w:val="000000"/>
                <w:sz w:val="18"/>
                <w:szCs w:val="18"/>
              </w:rPr>
              <w:t>17.3</w:t>
            </w:r>
            <w:r w:rsidR="00480815" w:rsidRPr="005F4E55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r w:rsidR="0089516E" w:rsidRPr="005F4E55">
              <w:rPr>
                <w:rFonts w:ascii="Arial" w:hAnsi="Arial" w:cs="Arial"/>
                <w:color w:val="000000"/>
                <w:sz w:val="18"/>
                <w:szCs w:val="18"/>
              </w:rPr>
              <w:t>n/a</w:t>
            </w:r>
            <w:r w:rsidR="00480815" w:rsidRPr="005F4E55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51" w:type="dxa"/>
            <w:tcBorders>
              <w:top w:val="double" w:sz="4" w:space="0" w:color="auto"/>
            </w:tcBorders>
            <w:vAlign w:val="center"/>
          </w:tcPr>
          <w:p w:rsidR="002F2292" w:rsidRPr="005F4E55" w:rsidRDefault="002F2292" w:rsidP="008B61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E55">
              <w:rPr>
                <w:rFonts w:ascii="Arial" w:hAnsi="Arial" w:cs="Arial"/>
                <w:color w:val="000000"/>
                <w:sz w:val="18"/>
                <w:szCs w:val="18"/>
              </w:rPr>
              <w:t>19.2</w:t>
            </w:r>
            <w:r w:rsidR="00480815" w:rsidRPr="005F4E55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r w:rsidR="00F549A6" w:rsidRPr="005F4E55">
              <w:rPr>
                <w:rFonts w:ascii="Arial" w:hAnsi="Arial" w:cs="Arial"/>
                <w:color w:val="000000"/>
                <w:sz w:val="18"/>
                <w:szCs w:val="18"/>
              </w:rPr>
              <w:t>+ 1.9</w:t>
            </w:r>
            <w:r w:rsidR="00480815" w:rsidRPr="005F4E55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52" w:type="dxa"/>
            <w:tcBorders>
              <w:top w:val="double" w:sz="4" w:space="0" w:color="auto"/>
            </w:tcBorders>
            <w:vAlign w:val="center"/>
          </w:tcPr>
          <w:p w:rsidR="002F2292" w:rsidRPr="005F4E55" w:rsidRDefault="002F2292" w:rsidP="008B61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E55">
              <w:rPr>
                <w:rFonts w:ascii="Arial" w:hAnsi="Arial" w:cs="Arial"/>
                <w:color w:val="000000"/>
                <w:sz w:val="18"/>
                <w:szCs w:val="18"/>
              </w:rPr>
              <w:t>19.0</w:t>
            </w:r>
            <w:r w:rsidR="00480815" w:rsidRPr="005F4E55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r w:rsidR="00F549A6" w:rsidRPr="005F4E55">
              <w:rPr>
                <w:rFonts w:ascii="Arial" w:hAnsi="Arial" w:cs="Arial"/>
                <w:color w:val="000000"/>
                <w:sz w:val="18"/>
                <w:szCs w:val="18"/>
              </w:rPr>
              <w:t>- 0.2</w:t>
            </w:r>
            <w:r w:rsidR="00480815" w:rsidRPr="005F4E55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53" w:type="dxa"/>
            <w:tcBorders>
              <w:top w:val="double" w:sz="4" w:space="0" w:color="auto"/>
            </w:tcBorders>
            <w:vAlign w:val="center"/>
          </w:tcPr>
          <w:p w:rsidR="002F2292" w:rsidRPr="005F4E55" w:rsidRDefault="002F2292" w:rsidP="008B61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E55">
              <w:rPr>
                <w:rFonts w:ascii="Arial" w:hAnsi="Arial" w:cs="Arial"/>
                <w:color w:val="000000"/>
                <w:sz w:val="18"/>
                <w:szCs w:val="18"/>
              </w:rPr>
              <w:t>20.0</w:t>
            </w:r>
            <w:r w:rsidR="00480815" w:rsidRPr="005F4E55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r w:rsidR="00F549A6" w:rsidRPr="005F4E55">
              <w:rPr>
                <w:rFonts w:ascii="Arial" w:hAnsi="Arial" w:cs="Arial"/>
                <w:color w:val="000000"/>
                <w:sz w:val="18"/>
                <w:szCs w:val="18"/>
              </w:rPr>
              <w:t>+ 1.0</w:t>
            </w:r>
            <w:r w:rsidR="00480815" w:rsidRPr="005F4E55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52" w:type="dxa"/>
            <w:tcBorders>
              <w:top w:val="double" w:sz="4" w:space="0" w:color="auto"/>
            </w:tcBorders>
            <w:vAlign w:val="center"/>
          </w:tcPr>
          <w:p w:rsidR="002F2292" w:rsidRPr="005F4E55" w:rsidRDefault="002F2292" w:rsidP="008B61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E55">
              <w:rPr>
                <w:rFonts w:ascii="Arial" w:hAnsi="Arial" w:cs="Arial"/>
                <w:color w:val="000000"/>
                <w:sz w:val="18"/>
                <w:szCs w:val="18"/>
              </w:rPr>
              <w:t>21.6</w:t>
            </w:r>
            <w:r w:rsidR="00D61C2F" w:rsidRPr="005F4E55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r w:rsidR="00F549A6" w:rsidRPr="005F4E55">
              <w:rPr>
                <w:rFonts w:ascii="Arial" w:hAnsi="Arial" w:cs="Arial"/>
                <w:color w:val="000000"/>
                <w:sz w:val="18"/>
                <w:szCs w:val="18"/>
              </w:rPr>
              <w:t>+ 1.5</w:t>
            </w:r>
            <w:r w:rsidR="00D61C2F" w:rsidRPr="005F4E55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52" w:type="dxa"/>
            <w:tcBorders>
              <w:top w:val="double" w:sz="4" w:space="0" w:color="auto"/>
            </w:tcBorders>
            <w:vAlign w:val="center"/>
          </w:tcPr>
          <w:p w:rsidR="002F2292" w:rsidRPr="005F4E55" w:rsidRDefault="002F2292" w:rsidP="008B61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E55">
              <w:rPr>
                <w:rFonts w:ascii="Arial" w:hAnsi="Arial" w:cs="Arial"/>
                <w:color w:val="000000"/>
                <w:sz w:val="18"/>
                <w:szCs w:val="18"/>
              </w:rPr>
              <w:t>23.2</w:t>
            </w:r>
            <w:r w:rsidR="00D61C2F" w:rsidRPr="005F4E55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r w:rsidR="00F549A6" w:rsidRPr="005F4E55">
              <w:rPr>
                <w:rFonts w:ascii="Arial" w:hAnsi="Arial" w:cs="Arial"/>
                <w:color w:val="000000"/>
                <w:sz w:val="18"/>
                <w:szCs w:val="18"/>
              </w:rPr>
              <w:t>+ 1.6</w:t>
            </w:r>
            <w:r w:rsidR="00D61C2F" w:rsidRPr="005F4E55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F2292" w:rsidRPr="005F4E55" w:rsidRDefault="006E1B76" w:rsidP="000F07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E55">
              <w:rPr>
                <w:rFonts w:ascii="Arial" w:hAnsi="Arial" w:cs="Arial"/>
                <w:color w:val="000000"/>
                <w:sz w:val="18"/>
                <w:szCs w:val="18"/>
              </w:rPr>
              <w:t xml:space="preserve">+ 1.8 % </w:t>
            </w:r>
            <w:r w:rsidR="00FA28AA">
              <w:rPr>
                <w:rFonts w:ascii="Arial" w:hAnsi="Arial" w:cs="Arial"/>
                <w:color w:val="000000"/>
                <w:sz w:val="18"/>
                <w:szCs w:val="18"/>
              </w:rPr>
              <w:t>(p&lt;.01)</w:t>
            </w:r>
          </w:p>
        </w:tc>
        <w:tc>
          <w:tcPr>
            <w:tcW w:w="915" w:type="dxa"/>
            <w:tcBorders>
              <w:top w:val="double" w:sz="4" w:space="0" w:color="auto"/>
            </w:tcBorders>
            <w:vAlign w:val="center"/>
          </w:tcPr>
          <w:p w:rsidR="002F2292" w:rsidRPr="005F4E55" w:rsidRDefault="00F16358" w:rsidP="008B61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E55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2F2292" w:rsidRPr="005F4E55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33" w:type="dxa"/>
            <w:tcBorders>
              <w:top w:val="double" w:sz="4" w:space="0" w:color="auto"/>
            </w:tcBorders>
            <w:vAlign w:val="center"/>
          </w:tcPr>
          <w:p w:rsidR="002F2292" w:rsidRPr="005F4E55" w:rsidRDefault="002F2292" w:rsidP="008B61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E55">
              <w:rPr>
                <w:rFonts w:ascii="Arial" w:hAnsi="Arial" w:cs="Arial"/>
                <w:color w:val="000000"/>
                <w:sz w:val="18"/>
                <w:szCs w:val="18"/>
              </w:rPr>
              <w:t>+ 5.9 (12)</w:t>
            </w:r>
          </w:p>
        </w:tc>
        <w:tc>
          <w:tcPr>
            <w:tcW w:w="1522" w:type="dxa"/>
            <w:tcBorders>
              <w:top w:val="double" w:sz="4" w:space="0" w:color="auto"/>
            </w:tcBorders>
            <w:vAlign w:val="center"/>
          </w:tcPr>
          <w:p w:rsidR="002F2292" w:rsidRPr="005F4E55" w:rsidRDefault="00160778" w:rsidP="008B61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E55">
              <w:rPr>
                <w:rFonts w:ascii="Arial" w:hAnsi="Arial" w:cs="Arial"/>
                <w:color w:val="000000"/>
                <w:sz w:val="18"/>
                <w:szCs w:val="18"/>
              </w:rPr>
              <w:t>+ 34.1 % (22)</w:t>
            </w:r>
          </w:p>
        </w:tc>
      </w:tr>
      <w:tr w:rsidR="002F2292" w:rsidRPr="00EE1360" w:rsidTr="000F07D2">
        <w:trPr>
          <w:trHeight w:hRule="exact" w:val="288"/>
        </w:trPr>
        <w:tc>
          <w:tcPr>
            <w:tcW w:w="657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F2292" w:rsidRPr="005F4E55" w:rsidRDefault="002F2292" w:rsidP="008B6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8" w:type="dxa"/>
            <w:tcBorders>
              <w:bottom w:val="single" w:sz="4" w:space="0" w:color="auto"/>
            </w:tcBorders>
            <w:vAlign w:val="center"/>
          </w:tcPr>
          <w:p w:rsidR="002F2292" w:rsidRPr="005F4E55" w:rsidRDefault="002F2292" w:rsidP="008B6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4E55">
              <w:rPr>
                <w:rFonts w:ascii="Arial" w:hAnsi="Arial" w:cs="Arial"/>
                <w:sz w:val="18"/>
                <w:szCs w:val="18"/>
              </w:rPr>
              <w:t>Male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:rsidR="002F2292" w:rsidRPr="005F4E55" w:rsidRDefault="002F2292" w:rsidP="008B61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E55">
              <w:rPr>
                <w:rFonts w:ascii="Arial" w:hAnsi="Arial" w:cs="Arial"/>
                <w:color w:val="000000"/>
                <w:sz w:val="18"/>
                <w:szCs w:val="18"/>
              </w:rPr>
              <w:t>28.6</w:t>
            </w:r>
            <w:r w:rsidR="00480815" w:rsidRPr="005F4E55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r w:rsidR="0089516E" w:rsidRPr="005F4E55">
              <w:rPr>
                <w:rFonts w:ascii="Arial" w:hAnsi="Arial" w:cs="Arial"/>
                <w:color w:val="000000"/>
                <w:sz w:val="18"/>
                <w:szCs w:val="18"/>
              </w:rPr>
              <w:t>n/a</w:t>
            </w:r>
            <w:r w:rsidR="00480815" w:rsidRPr="005F4E55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51" w:type="dxa"/>
            <w:tcBorders>
              <w:bottom w:val="single" w:sz="4" w:space="0" w:color="auto"/>
            </w:tcBorders>
            <w:vAlign w:val="center"/>
          </w:tcPr>
          <w:p w:rsidR="002F2292" w:rsidRPr="005F4E55" w:rsidRDefault="002F2292" w:rsidP="008B61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E55">
              <w:rPr>
                <w:rFonts w:ascii="Arial" w:hAnsi="Arial" w:cs="Arial"/>
                <w:color w:val="000000"/>
                <w:sz w:val="18"/>
                <w:szCs w:val="18"/>
              </w:rPr>
              <w:t>30.9</w:t>
            </w:r>
            <w:r w:rsidR="00480815" w:rsidRPr="005F4E55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r w:rsidR="00050038" w:rsidRPr="005F4E55">
              <w:rPr>
                <w:rFonts w:ascii="Arial" w:hAnsi="Arial" w:cs="Arial"/>
                <w:color w:val="000000"/>
                <w:sz w:val="18"/>
                <w:szCs w:val="18"/>
              </w:rPr>
              <w:t>+ 2.3</w:t>
            </w:r>
            <w:r w:rsidR="00480815" w:rsidRPr="005F4E55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52" w:type="dxa"/>
            <w:tcBorders>
              <w:bottom w:val="single" w:sz="4" w:space="0" w:color="auto"/>
            </w:tcBorders>
            <w:vAlign w:val="center"/>
          </w:tcPr>
          <w:p w:rsidR="002F2292" w:rsidRPr="005F4E55" w:rsidRDefault="002F2292" w:rsidP="008B61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E55">
              <w:rPr>
                <w:rFonts w:ascii="Arial" w:hAnsi="Arial" w:cs="Arial"/>
                <w:color w:val="000000"/>
                <w:sz w:val="18"/>
                <w:szCs w:val="18"/>
              </w:rPr>
              <w:t>30.5</w:t>
            </w:r>
            <w:r w:rsidR="00480815" w:rsidRPr="005F4E55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r w:rsidR="00050038" w:rsidRPr="005F4E55">
              <w:rPr>
                <w:rFonts w:ascii="Arial" w:hAnsi="Arial" w:cs="Arial"/>
                <w:color w:val="000000"/>
                <w:sz w:val="18"/>
                <w:szCs w:val="18"/>
              </w:rPr>
              <w:t>- 0.4</w:t>
            </w:r>
            <w:r w:rsidR="00480815" w:rsidRPr="005F4E55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53" w:type="dxa"/>
            <w:tcBorders>
              <w:bottom w:val="single" w:sz="4" w:space="0" w:color="auto"/>
            </w:tcBorders>
            <w:vAlign w:val="center"/>
          </w:tcPr>
          <w:p w:rsidR="002F2292" w:rsidRPr="005F4E55" w:rsidRDefault="002F2292" w:rsidP="008B61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E55">
              <w:rPr>
                <w:rFonts w:ascii="Arial" w:hAnsi="Arial" w:cs="Arial"/>
                <w:color w:val="000000"/>
                <w:sz w:val="18"/>
                <w:szCs w:val="18"/>
              </w:rPr>
              <w:t>31.5</w:t>
            </w:r>
            <w:r w:rsidR="00480815" w:rsidRPr="005F4E55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r w:rsidR="00746711" w:rsidRPr="005F4E55">
              <w:rPr>
                <w:rFonts w:ascii="Arial" w:hAnsi="Arial" w:cs="Arial"/>
                <w:color w:val="000000"/>
                <w:sz w:val="18"/>
                <w:szCs w:val="18"/>
              </w:rPr>
              <w:t>+ 1.0</w:t>
            </w:r>
            <w:r w:rsidR="00480815" w:rsidRPr="005F4E55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52" w:type="dxa"/>
            <w:tcBorders>
              <w:bottom w:val="single" w:sz="4" w:space="0" w:color="auto"/>
            </w:tcBorders>
            <w:vAlign w:val="center"/>
          </w:tcPr>
          <w:p w:rsidR="002F2292" w:rsidRPr="005F4E55" w:rsidRDefault="002F2292" w:rsidP="008B61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E55">
              <w:rPr>
                <w:rFonts w:ascii="Arial" w:hAnsi="Arial" w:cs="Arial"/>
                <w:color w:val="000000"/>
                <w:sz w:val="18"/>
                <w:szCs w:val="18"/>
              </w:rPr>
              <w:t>33.4</w:t>
            </w:r>
            <w:r w:rsidR="00D61C2F" w:rsidRPr="005F4E55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r w:rsidR="00746711" w:rsidRPr="005F4E55">
              <w:rPr>
                <w:rFonts w:ascii="Arial" w:hAnsi="Arial" w:cs="Arial"/>
                <w:color w:val="000000"/>
                <w:sz w:val="18"/>
                <w:szCs w:val="18"/>
              </w:rPr>
              <w:t>+ 1.9</w:t>
            </w:r>
            <w:r w:rsidR="00D61C2F" w:rsidRPr="005F4E55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52" w:type="dxa"/>
            <w:tcBorders>
              <w:bottom w:val="single" w:sz="4" w:space="0" w:color="auto"/>
            </w:tcBorders>
            <w:vAlign w:val="center"/>
          </w:tcPr>
          <w:p w:rsidR="002F2292" w:rsidRPr="005F4E55" w:rsidRDefault="002F2292" w:rsidP="008B61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E55">
              <w:rPr>
                <w:rFonts w:ascii="Arial" w:hAnsi="Arial" w:cs="Arial"/>
                <w:color w:val="000000"/>
                <w:sz w:val="18"/>
                <w:szCs w:val="18"/>
              </w:rPr>
              <w:t>36.3</w:t>
            </w:r>
            <w:r w:rsidR="00D61C2F" w:rsidRPr="005F4E55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r w:rsidR="00746711" w:rsidRPr="005F4E55">
              <w:rPr>
                <w:rFonts w:ascii="Arial" w:hAnsi="Arial" w:cs="Arial"/>
                <w:color w:val="000000"/>
                <w:sz w:val="18"/>
                <w:szCs w:val="18"/>
              </w:rPr>
              <w:t>+ 2.9</w:t>
            </w:r>
            <w:r w:rsidR="00D61C2F" w:rsidRPr="005F4E55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2292" w:rsidRPr="005F4E55" w:rsidRDefault="006E1B76" w:rsidP="000F07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E55">
              <w:rPr>
                <w:rFonts w:ascii="Arial" w:hAnsi="Arial" w:cs="Arial"/>
                <w:color w:val="000000"/>
                <w:sz w:val="18"/>
                <w:szCs w:val="18"/>
              </w:rPr>
              <w:t xml:space="preserve">+ 1.4 % </w:t>
            </w:r>
            <w:r w:rsidR="00FA28AA">
              <w:rPr>
                <w:rFonts w:ascii="Arial" w:hAnsi="Arial" w:cs="Arial"/>
                <w:color w:val="000000"/>
                <w:sz w:val="18"/>
                <w:szCs w:val="18"/>
              </w:rPr>
              <w:t>(p&lt;.01)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2292" w:rsidRPr="005F4E55" w:rsidRDefault="002F2292" w:rsidP="008B61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2292" w:rsidRPr="005F4E55" w:rsidRDefault="002F2292" w:rsidP="008B61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2292" w:rsidRPr="005F4E55" w:rsidRDefault="002F2292" w:rsidP="008B61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F2292" w:rsidRPr="00EE1360" w:rsidTr="000F07D2">
        <w:trPr>
          <w:trHeight w:hRule="exact" w:val="288"/>
        </w:trPr>
        <w:tc>
          <w:tcPr>
            <w:tcW w:w="657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F2292" w:rsidRPr="005F4E55" w:rsidRDefault="002F2292" w:rsidP="008B6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8" w:type="dxa"/>
            <w:tcBorders>
              <w:bottom w:val="double" w:sz="4" w:space="0" w:color="auto"/>
            </w:tcBorders>
            <w:vAlign w:val="center"/>
          </w:tcPr>
          <w:p w:rsidR="002F2292" w:rsidRPr="005F4E55" w:rsidRDefault="002F2292" w:rsidP="008B6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4E55">
              <w:rPr>
                <w:rFonts w:ascii="Arial" w:hAnsi="Arial" w:cs="Arial"/>
                <w:sz w:val="18"/>
                <w:szCs w:val="18"/>
              </w:rPr>
              <w:t>Female</w:t>
            </w:r>
          </w:p>
        </w:tc>
        <w:tc>
          <w:tcPr>
            <w:tcW w:w="1230" w:type="dxa"/>
            <w:tcBorders>
              <w:bottom w:val="double" w:sz="4" w:space="0" w:color="auto"/>
            </w:tcBorders>
            <w:vAlign w:val="center"/>
          </w:tcPr>
          <w:p w:rsidR="002F2292" w:rsidRPr="005F4E55" w:rsidRDefault="00DC48B1" w:rsidP="008B61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E55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2F2292" w:rsidRPr="005F4E55">
              <w:rPr>
                <w:rFonts w:ascii="Arial" w:hAnsi="Arial" w:cs="Arial"/>
                <w:color w:val="000000"/>
                <w:sz w:val="18"/>
                <w:szCs w:val="18"/>
              </w:rPr>
              <w:t>7.0</w:t>
            </w:r>
            <w:r w:rsidR="00480815" w:rsidRPr="005F4E55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r w:rsidR="0089516E" w:rsidRPr="005F4E55">
              <w:rPr>
                <w:rFonts w:ascii="Arial" w:hAnsi="Arial" w:cs="Arial"/>
                <w:color w:val="000000"/>
                <w:sz w:val="18"/>
                <w:szCs w:val="18"/>
              </w:rPr>
              <w:t>n/a</w:t>
            </w:r>
            <w:r w:rsidR="00480815" w:rsidRPr="005F4E55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51" w:type="dxa"/>
            <w:tcBorders>
              <w:bottom w:val="double" w:sz="4" w:space="0" w:color="auto"/>
            </w:tcBorders>
            <w:vAlign w:val="center"/>
          </w:tcPr>
          <w:p w:rsidR="002F2292" w:rsidRPr="005F4E55" w:rsidRDefault="00DC48B1" w:rsidP="008B61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E55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2F2292" w:rsidRPr="005F4E55">
              <w:rPr>
                <w:rFonts w:ascii="Arial" w:hAnsi="Arial" w:cs="Arial"/>
                <w:color w:val="000000"/>
                <w:sz w:val="18"/>
                <w:szCs w:val="18"/>
              </w:rPr>
              <w:t>8.2</w:t>
            </w:r>
            <w:r w:rsidR="00480815" w:rsidRPr="005F4E55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r w:rsidR="003F62EE" w:rsidRPr="005F4E55">
              <w:rPr>
                <w:rFonts w:ascii="Arial" w:hAnsi="Arial" w:cs="Arial"/>
                <w:color w:val="000000"/>
                <w:sz w:val="18"/>
                <w:szCs w:val="18"/>
              </w:rPr>
              <w:t>+ 1.3</w:t>
            </w:r>
            <w:r w:rsidR="00480815" w:rsidRPr="005F4E55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52" w:type="dxa"/>
            <w:tcBorders>
              <w:bottom w:val="double" w:sz="4" w:space="0" w:color="auto"/>
            </w:tcBorders>
            <w:vAlign w:val="center"/>
          </w:tcPr>
          <w:p w:rsidR="002F2292" w:rsidRPr="005F4E55" w:rsidRDefault="00DC48B1" w:rsidP="008B61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E55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2F2292" w:rsidRPr="005F4E55">
              <w:rPr>
                <w:rFonts w:ascii="Arial" w:hAnsi="Arial" w:cs="Arial"/>
                <w:color w:val="000000"/>
                <w:sz w:val="18"/>
                <w:szCs w:val="18"/>
              </w:rPr>
              <w:t>8.2</w:t>
            </w:r>
            <w:r w:rsidR="00480815" w:rsidRPr="005F4E55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r w:rsidR="003F62EE" w:rsidRPr="005F4E55">
              <w:rPr>
                <w:rFonts w:ascii="Arial" w:hAnsi="Arial" w:cs="Arial"/>
                <w:color w:val="000000"/>
                <w:sz w:val="18"/>
                <w:szCs w:val="18"/>
              </w:rPr>
              <w:t>+ 0.0</w:t>
            </w:r>
            <w:r w:rsidR="00480815" w:rsidRPr="005F4E55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53" w:type="dxa"/>
            <w:tcBorders>
              <w:bottom w:val="double" w:sz="4" w:space="0" w:color="auto"/>
            </w:tcBorders>
            <w:vAlign w:val="center"/>
          </w:tcPr>
          <w:p w:rsidR="002F2292" w:rsidRPr="005F4E55" w:rsidRDefault="00DC48B1" w:rsidP="008B61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E55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2F2292" w:rsidRPr="005F4E55">
              <w:rPr>
                <w:rFonts w:ascii="Arial" w:hAnsi="Arial" w:cs="Arial"/>
                <w:color w:val="000000"/>
                <w:sz w:val="18"/>
                <w:szCs w:val="18"/>
              </w:rPr>
              <w:t>9.1</w:t>
            </w:r>
            <w:r w:rsidR="00480815" w:rsidRPr="005F4E55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r w:rsidR="003F62EE" w:rsidRPr="005F4E55">
              <w:rPr>
                <w:rFonts w:ascii="Arial" w:hAnsi="Arial" w:cs="Arial"/>
                <w:color w:val="000000"/>
                <w:sz w:val="18"/>
                <w:szCs w:val="18"/>
              </w:rPr>
              <w:t>+ 0.9</w:t>
            </w:r>
            <w:r w:rsidR="00480815" w:rsidRPr="005F4E55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52" w:type="dxa"/>
            <w:tcBorders>
              <w:bottom w:val="double" w:sz="4" w:space="0" w:color="auto"/>
            </w:tcBorders>
            <w:vAlign w:val="center"/>
          </w:tcPr>
          <w:p w:rsidR="002F2292" w:rsidRPr="005F4E55" w:rsidRDefault="002F2292" w:rsidP="008B61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E55">
              <w:rPr>
                <w:rFonts w:ascii="Arial" w:hAnsi="Arial" w:cs="Arial"/>
                <w:color w:val="000000"/>
                <w:sz w:val="18"/>
                <w:szCs w:val="18"/>
              </w:rPr>
              <w:t>10.1</w:t>
            </w:r>
            <w:r w:rsidR="00D61C2F" w:rsidRPr="005F4E55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r w:rsidR="003F62EE" w:rsidRPr="005F4E55">
              <w:rPr>
                <w:rFonts w:ascii="Arial" w:hAnsi="Arial" w:cs="Arial"/>
                <w:color w:val="000000"/>
                <w:sz w:val="18"/>
                <w:szCs w:val="18"/>
              </w:rPr>
              <w:t>+ 1.0</w:t>
            </w:r>
            <w:r w:rsidR="00D61C2F" w:rsidRPr="005F4E55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52" w:type="dxa"/>
            <w:tcBorders>
              <w:bottom w:val="double" w:sz="4" w:space="0" w:color="auto"/>
            </w:tcBorders>
            <w:vAlign w:val="center"/>
          </w:tcPr>
          <w:p w:rsidR="002F2292" w:rsidRPr="005F4E55" w:rsidRDefault="002F2292" w:rsidP="008B61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E55">
              <w:rPr>
                <w:rFonts w:ascii="Arial" w:hAnsi="Arial" w:cs="Arial"/>
                <w:color w:val="000000"/>
                <w:sz w:val="18"/>
                <w:szCs w:val="18"/>
              </w:rPr>
              <w:t>10.4</w:t>
            </w:r>
            <w:r w:rsidR="00D61C2F" w:rsidRPr="005F4E55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r w:rsidR="003F62EE" w:rsidRPr="005F4E55">
              <w:rPr>
                <w:rFonts w:ascii="Arial" w:hAnsi="Arial" w:cs="Arial"/>
                <w:color w:val="000000"/>
                <w:sz w:val="18"/>
                <w:szCs w:val="18"/>
              </w:rPr>
              <w:t>+ 0.3</w:t>
            </w:r>
            <w:r w:rsidR="00D61C2F" w:rsidRPr="005F4E55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F2292" w:rsidRPr="005F4E55" w:rsidRDefault="006E1B76" w:rsidP="000F07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E55">
              <w:rPr>
                <w:rFonts w:ascii="Arial" w:hAnsi="Arial" w:cs="Arial"/>
                <w:color w:val="000000"/>
                <w:sz w:val="18"/>
                <w:szCs w:val="18"/>
              </w:rPr>
              <w:t xml:space="preserve">+ 2.6 % </w:t>
            </w:r>
            <w:r w:rsidR="00FA28AA">
              <w:rPr>
                <w:rFonts w:ascii="Arial" w:hAnsi="Arial" w:cs="Arial"/>
                <w:color w:val="000000"/>
                <w:sz w:val="18"/>
                <w:szCs w:val="18"/>
              </w:rPr>
              <w:t>(p&lt;.01)</w:t>
            </w:r>
          </w:p>
        </w:tc>
        <w:tc>
          <w:tcPr>
            <w:tcW w:w="915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F2292" w:rsidRPr="005F4E55" w:rsidRDefault="002F2292" w:rsidP="008B61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3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F2292" w:rsidRPr="005F4E55" w:rsidRDefault="002F2292" w:rsidP="008B61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2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F2292" w:rsidRPr="005F4E55" w:rsidRDefault="002F2292" w:rsidP="008B61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C3592" w:rsidRPr="00EE1360" w:rsidTr="000F07D2">
        <w:trPr>
          <w:trHeight w:hRule="exact" w:val="288"/>
        </w:trPr>
        <w:tc>
          <w:tcPr>
            <w:tcW w:w="657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C3592" w:rsidRPr="005F4E55" w:rsidRDefault="009C3592" w:rsidP="009C35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4E55">
              <w:rPr>
                <w:rFonts w:ascii="Arial" w:hAnsi="Arial" w:cs="Arial"/>
                <w:sz w:val="18"/>
                <w:szCs w:val="18"/>
              </w:rPr>
              <w:t>CT</w:t>
            </w:r>
          </w:p>
        </w:tc>
        <w:tc>
          <w:tcPr>
            <w:tcW w:w="818" w:type="dxa"/>
            <w:tcBorders>
              <w:top w:val="double" w:sz="4" w:space="0" w:color="auto"/>
            </w:tcBorders>
            <w:vAlign w:val="center"/>
          </w:tcPr>
          <w:p w:rsidR="009C3592" w:rsidRPr="005F4E55" w:rsidRDefault="009C3592" w:rsidP="009C35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4E55">
              <w:rPr>
                <w:rFonts w:ascii="Arial" w:hAnsi="Arial" w:cs="Arial"/>
                <w:sz w:val="18"/>
                <w:szCs w:val="18"/>
              </w:rPr>
              <w:t>Both</w:t>
            </w:r>
          </w:p>
        </w:tc>
        <w:tc>
          <w:tcPr>
            <w:tcW w:w="1230" w:type="dxa"/>
            <w:tcBorders>
              <w:top w:val="double" w:sz="4" w:space="0" w:color="auto"/>
            </w:tcBorders>
            <w:vAlign w:val="center"/>
          </w:tcPr>
          <w:p w:rsidR="009C3592" w:rsidRPr="005F4E55" w:rsidRDefault="009C3592" w:rsidP="009C359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E55">
              <w:rPr>
                <w:rFonts w:ascii="Arial" w:hAnsi="Arial" w:cs="Arial"/>
                <w:color w:val="000000"/>
                <w:sz w:val="18"/>
                <w:szCs w:val="18"/>
              </w:rPr>
              <w:t xml:space="preserve">  9.6 (n/a)</w:t>
            </w:r>
          </w:p>
        </w:tc>
        <w:tc>
          <w:tcPr>
            <w:tcW w:w="1251" w:type="dxa"/>
            <w:tcBorders>
              <w:top w:val="double" w:sz="4" w:space="0" w:color="auto"/>
            </w:tcBorders>
            <w:vAlign w:val="center"/>
          </w:tcPr>
          <w:p w:rsidR="009C3592" w:rsidRPr="005F4E55" w:rsidRDefault="009C3592" w:rsidP="009C359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E55">
              <w:rPr>
                <w:rFonts w:ascii="Arial" w:hAnsi="Arial" w:cs="Arial"/>
                <w:color w:val="000000"/>
                <w:sz w:val="18"/>
                <w:szCs w:val="18"/>
              </w:rPr>
              <w:t xml:space="preserve">  8.9 (- 0.7)</w:t>
            </w:r>
          </w:p>
        </w:tc>
        <w:tc>
          <w:tcPr>
            <w:tcW w:w="1252" w:type="dxa"/>
            <w:tcBorders>
              <w:top w:val="double" w:sz="4" w:space="0" w:color="auto"/>
            </w:tcBorders>
            <w:vAlign w:val="center"/>
          </w:tcPr>
          <w:p w:rsidR="009C3592" w:rsidRPr="005F4E55" w:rsidRDefault="009C3592" w:rsidP="009C359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E55">
              <w:rPr>
                <w:rFonts w:ascii="Arial" w:hAnsi="Arial" w:cs="Arial"/>
                <w:color w:val="000000"/>
                <w:sz w:val="18"/>
                <w:szCs w:val="18"/>
              </w:rPr>
              <w:t xml:space="preserve">  9.1 (+ 0.2)</w:t>
            </w:r>
          </w:p>
        </w:tc>
        <w:tc>
          <w:tcPr>
            <w:tcW w:w="1253" w:type="dxa"/>
            <w:tcBorders>
              <w:top w:val="double" w:sz="4" w:space="0" w:color="auto"/>
            </w:tcBorders>
            <w:vAlign w:val="center"/>
          </w:tcPr>
          <w:p w:rsidR="009C3592" w:rsidRPr="005F4E55" w:rsidRDefault="009C3592" w:rsidP="009C359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E55">
              <w:rPr>
                <w:rFonts w:ascii="Arial" w:hAnsi="Arial" w:cs="Arial"/>
                <w:color w:val="000000"/>
                <w:sz w:val="18"/>
                <w:szCs w:val="18"/>
              </w:rPr>
              <w:t>10.2 (+ 1.1)</w:t>
            </w:r>
          </w:p>
        </w:tc>
        <w:tc>
          <w:tcPr>
            <w:tcW w:w="1252" w:type="dxa"/>
            <w:tcBorders>
              <w:top w:val="double" w:sz="4" w:space="0" w:color="auto"/>
            </w:tcBorders>
            <w:vAlign w:val="center"/>
          </w:tcPr>
          <w:p w:rsidR="009C3592" w:rsidRPr="005F4E55" w:rsidRDefault="009C3592" w:rsidP="009C359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E55">
              <w:rPr>
                <w:rFonts w:ascii="Arial" w:hAnsi="Arial" w:cs="Arial"/>
                <w:color w:val="000000"/>
                <w:sz w:val="18"/>
                <w:szCs w:val="18"/>
              </w:rPr>
              <w:t>11.0 (+ 0.8)</w:t>
            </w:r>
          </w:p>
        </w:tc>
        <w:tc>
          <w:tcPr>
            <w:tcW w:w="1252" w:type="dxa"/>
            <w:tcBorders>
              <w:top w:val="double" w:sz="4" w:space="0" w:color="auto"/>
            </w:tcBorders>
            <w:vAlign w:val="center"/>
          </w:tcPr>
          <w:p w:rsidR="009C3592" w:rsidRPr="005F4E55" w:rsidRDefault="009C3592" w:rsidP="009C359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E55">
              <w:rPr>
                <w:rFonts w:ascii="Arial" w:hAnsi="Arial" w:cs="Arial"/>
                <w:color w:val="000000"/>
                <w:sz w:val="18"/>
                <w:szCs w:val="18"/>
              </w:rPr>
              <w:t>11.5 (+ 0.5)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C3592" w:rsidRPr="005F4E55" w:rsidRDefault="009C3592" w:rsidP="009C35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E55">
              <w:rPr>
                <w:rFonts w:ascii="Arial" w:hAnsi="Arial" w:cs="Arial"/>
                <w:color w:val="000000"/>
                <w:sz w:val="18"/>
                <w:szCs w:val="18"/>
              </w:rPr>
              <w:t xml:space="preserve">+ 1.6 %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(p&lt;.05)</w:t>
            </w:r>
          </w:p>
        </w:tc>
        <w:tc>
          <w:tcPr>
            <w:tcW w:w="915" w:type="dxa"/>
            <w:tcBorders>
              <w:top w:val="double" w:sz="4" w:space="0" w:color="auto"/>
            </w:tcBorders>
            <w:vAlign w:val="center"/>
          </w:tcPr>
          <w:p w:rsidR="009C3592" w:rsidRPr="005F4E55" w:rsidRDefault="009C3592" w:rsidP="009C359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E55"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433" w:type="dxa"/>
            <w:tcBorders>
              <w:top w:val="double" w:sz="4" w:space="0" w:color="auto"/>
            </w:tcBorders>
            <w:vAlign w:val="center"/>
          </w:tcPr>
          <w:p w:rsidR="009C3592" w:rsidRPr="005F4E55" w:rsidRDefault="009C3592" w:rsidP="009C359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E55">
              <w:rPr>
                <w:rFonts w:ascii="Arial" w:hAnsi="Arial" w:cs="Arial"/>
                <w:color w:val="000000"/>
                <w:sz w:val="18"/>
                <w:szCs w:val="18"/>
              </w:rPr>
              <w:t>+ 1.9 (43)</w:t>
            </w:r>
          </w:p>
        </w:tc>
        <w:tc>
          <w:tcPr>
            <w:tcW w:w="1522" w:type="dxa"/>
            <w:tcBorders>
              <w:top w:val="double" w:sz="4" w:space="0" w:color="auto"/>
            </w:tcBorders>
            <w:vAlign w:val="center"/>
          </w:tcPr>
          <w:p w:rsidR="009C3592" w:rsidRPr="005F4E55" w:rsidRDefault="009C3592" w:rsidP="009C359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E55">
              <w:rPr>
                <w:rFonts w:ascii="Arial" w:hAnsi="Arial" w:cs="Arial"/>
                <w:color w:val="000000"/>
                <w:sz w:val="18"/>
                <w:szCs w:val="18"/>
              </w:rPr>
              <w:t>+ 19.2 % (34)</w:t>
            </w:r>
          </w:p>
        </w:tc>
      </w:tr>
      <w:tr w:rsidR="009C3592" w:rsidRPr="00EE1360" w:rsidTr="000F07D2">
        <w:trPr>
          <w:trHeight w:hRule="exact" w:val="288"/>
        </w:trPr>
        <w:tc>
          <w:tcPr>
            <w:tcW w:w="657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C3592" w:rsidRPr="005F4E55" w:rsidRDefault="009C3592" w:rsidP="009C35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8" w:type="dxa"/>
            <w:vAlign w:val="center"/>
          </w:tcPr>
          <w:p w:rsidR="009C3592" w:rsidRPr="005F4E55" w:rsidRDefault="009C3592" w:rsidP="009C35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4E55">
              <w:rPr>
                <w:rFonts w:ascii="Arial" w:hAnsi="Arial" w:cs="Arial"/>
                <w:sz w:val="18"/>
                <w:szCs w:val="18"/>
              </w:rPr>
              <w:t>Male</w:t>
            </w:r>
          </w:p>
        </w:tc>
        <w:tc>
          <w:tcPr>
            <w:tcW w:w="1230" w:type="dxa"/>
            <w:vAlign w:val="center"/>
          </w:tcPr>
          <w:p w:rsidR="009C3592" w:rsidRPr="005F4E55" w:rsidRDefault="009C3592" w:rsidP="009C359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E55">
              <w:rPr>
                <w:rFonts w:ascii="Arial" w:hAnsi="Arial" w:cs="Arial"/>
                <w:color w:val="000000"/>
                <w:sz w:val="18"/>
                <w:szCs w:val="18"/>
              </w:rPr>
              <w:t>16.4 (n/a)</w:t>
            </w:r>
          </w:p>
        </w:tc>
        <w:tc>
          <w:tcPr>
            <w:tcW w:w="1251" w:type="dxa"/>
            <w:vAlign w:val="center"/>
          </w:tcPr>
          <w:p w:rsidR="009C3592" w:rsidRPr="005F4E55" w:rsidRDefault="009C3592" w:rsidP="009C359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E55">
              <w:rPr>
                <w:rFonts w:ascii="Arial" w:hAnsi="Arial" w:cs="Arial"/>
                <w:color w:val="000000"/>
                <w:sz w:val="18"/>
                <w:szCs w:val="18"/>
              </w:rPr>
              <w:t>14.6 (- 1.8)</w:t>
            </w:r>
          </w:p>
        </w:tc>
        <w:tc>
          <w:tcPr>
            <w:tcW w:w="1252" w:type="dxa"/>
            <w:vAlign w:val="center"/>
          </w:tcPr>
          <w:p w:rsidR="009C3592" w:rsidRPr="005F4E55" w:rsidRDefault="009C3592" w:rsidP="009C359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E55">
              <w:rPr>
                <w:rFonts w:ascii="Arial" w:hAnsi="Arial" w:cs="Arial"/>
                <w:color w:val="000000"/>
                <w:sz w:val="18"/>
                <w:szCs w:val="18"/>
              </w:rPr>
              <w:t>15.0 (+ 0.4)</w:t>
            </w:r>
          </w:p>
        </w:tc>
        <w:tc>
          <w:tcPr>
            <w:tcW w:w="1253" w:type="dxa"/>
            <w:vAlign w:val="center"/>
          </w:tcPr>
          <w:p w:rsidR="009C3592" w:rsidRPr="005F4E55" w:rsidRDefault="009C3592" w:rsidP="009C359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E55">
              <w:rPr>
                <w:rFonts w:ascii="Arial" w:hAnsi="Arial" w:cs="Arial"/>
                <w:color w:val="000000"/>
                <w:sz w:val="18"/>
                <w:szCs w:val="18"/>
              </w:rPr>
              <w:t>16.6 (+ 1.6)</w:t>
            </w:r>
          </w:p>
        </w:tc>
        <w:tc>
          <w:tcPr>
            <w:tcW w:w="1252" w:type="dxa"/>
            <w:vAlign w:val="center"/>
          </w:tcPr>
          <w:p w:rsidR="009C3592" w:rsidRPr="005F4E55" w:rsidRDefault="009C3592" w:rsidP="009C359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E55">
              <w:rPr>
                <w:rFonts w:ascii="Arial" w:hAnsi="Arial" w:cs="Arial"/>
                <w:color w:val="000000"/>
                <w:sz w:val="18"/>
                <w:szCs w:val="18"/>
              </w:rPr>
              <w:t>17.6 (+ 1.0)</w:t>
            </w:r>
          </w:p>
        </w:tc>
        <w:tc>
          <w:tcPr>
            <w:tcW w:w="1252" w:type="dxa"/>
            <w:vAlign w:val="center"/>
          </w:tcPr>
          <w:p w:rsidR="009C3592" w:rsidRPr="005F4E55" w:rsidRDefault="009C3592" w:rsidP="009C359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E55">
              <w:rPr>
                <w:rFonts w:ascii="Arial" w:hAnsi="Arial" w:cs="Arial"/>
                <w:color w:val="000000"/>
                <w:sz w:val="18"/>
                <w:szCs w:val="18"/>
              </w:rPr>
              <w:t>17.3 (- 0.3)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C3592" w:rsidRPr="005F4E55" w:rsidRDefault="009C3592" w:rsidP="009C35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E55">
              <w:rPr>
                <w:rFonts w:ascii="Arial" w:hAnsi="Arial" w:cs="Arial"/>
                <w:color w:val="000000"/>
                <w:sz w:val="18"/>
                <w:szCs w:val="18"/>
              </w:rPr>
              <w:t>+ 0.9 %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Pr="005F4E55">
              <w:rPr>
                <w:rFonts w:ascii="Arial" w:hAnsi="Arial" w:cs="Arial"/>
                <w:color w:val="000000"/>
                <w:sz w:val="18"/>
                <w:szCs w:val="18"/>
              </w:rPr>
              <w:t>n/s</w:t>
            </w:r>
          </w:p>
        </w:tc>
        <w:tc>
          <w:tcPr>
            <w:tcW w:w="915" w:type="dxa"/>
            <w:shd w:val="clear" w:color="auto" w:fill="D9D9D9" w:themeFill="background1" w:themeFillShade="D9"/>
            <w:vAlign w:val="center"/>
          </w:tcPr>
          <w:p w:rsidR="009C3592" w:rsidRPr="005F4E55" w:rsidRDefault="009C3592" w:rsidP="009C359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3" w:type="dxa"/>
            <w:shd w:val="clear" w:color="auto" w:fill="D9D9D9" w:themeFill="background1" w:themeFillShade="D9"/>
            <w:vAlign w:val="center"/>
          </w:tcPr>
          <w:p w:rsidR="009C3592" w:rsidRPr="005F4E55" w:rsidRDefault="009C3592" w:rsidP="009C359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2" w:type="dxa"/>
            <w:shd w:val="clear" w:color="auto" w:fill="D9D9D9" w:themeFill="background1" w:themeFillShade="D9"/>
            <w:vAlign w:val="center"/>
          </w:tcPr>
          <w:p w:rsidR="009C3592" w:rsidRPr="005F4E55" w:rsidRDefault="009C3592" w:rsidP="009C359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C3592" w:rsidRPr="00EE1360" w:rsidTr="000F07D2">
        <w:trPr>
          <w:trHeight w:hRule="exact" w:val="288"/>
        </w:trPr>
        <w:tc>
          <w:tcPr>
            <w:tcW w:w="657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C3592" w:rsidRPr="005F4E55" w:rsidRDefault="009C3592" w:rsidP="009C35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8" w:type="dxa"/>
            <w:vAlign w:val="center"/>
          </w:tcPr>
          <w:p w:rsidR="009C3592" w:rsidRPr="005F4E55" w:rsidRDefault="009C3592" w:rsidP="009C35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4E55">
              <w:rPr>
                <w:rFonts w:ascii="Arial" w:hAnsi="Arial" w:cs="Arial"/>
                <w:sz w:val="18"/>
                <w:szCs w:val="18"/>
              </w:rPr>
              <w:t>Female</w:t>
            </w:r>
          </w:p>
        </w:tc>
        <w:tc>
          <w:tcPr>
            <w:tcW w:w="1230" w:type="dxa"/>
            <w:vAlign w:val="center"/>
          </w:tcPr>
          <w:p w:rsidR="009C3592" w:rsidRPr="005F4E55" w:rsidRDefault="009C3592" w:rsidP="009C359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E55">
              <w:rPr>
                <w:rFonts w:ascii="Arial" w:hAnsi="Arial" w:cs="Arial"/>
                <w:color w:val="000000"/>
                <w:sz w:val="18"/>
                <w:szCs w:val="18"/>
              </w:rPr>
              <w:t xml:space="preserve">  3.6 (n/a)</w:t>
            </w:r>
          </w:p>
        </w:tc>
        <w:tc>
          <w:tcPr>
            <w:tcW w:w="1251" w:type="dxa"/>
            <w:vAlign w:val="center"/>
          </w:tcPr>
          <w:p w:rsidR="009C3592" w:rsidRPr="005F4E55" w:rsidRDefault="009C3592" w:rsidP="009C359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E55">
              <w:rPr>
                <w:rFonts w:ascii="Arial" w:hAnsi="Arial" w:cs="Arial"/>
                <w:color w:val="000000"/>
                <w:sz w:val="18"/>
                <w:szCs w:val="18"/>
              </w:rPr>
              <w:t xml:space="preserve">  3.8 (+ 0.2)</w:t>
            </w:r>
          </w:p>
        </w:tc>
        <w:tc>
          <w:tcPr>
            <w:tcW w:w="1252" w:type="dxa"/>
            <w:vAlign w:val="center"/>
          </w:tcPr>
          <w:p w:rsidR="009C3592" w:rsidRPr="005F4E55" w:rsidRDefault="009C3592" w:rsidP="009C359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E55">
              <w:rPr>
                <w:rFonts w:ascii="Arial" w:hAnsi="Arial" w:cs="Arial"/>
                <w:color w:val="000000"/>
                <w:sz w:val="18"/>
                <w:szCs w:val="18"/>
              </w:rPr>
              <w:t xml:space="preserve">  3.7 (- 0.2)</w:t>
            </w:r>
          </w:p>
        </w:tc>
        <w:tc>
          <w:tcPr>
            <w:tcW w:w="1253" w:type="dxa"/>
            <w:vAlign w:val="center"/>
          </w:tcPr>
          <w:p w:rsidR="009C3592" w:rsidRPr="005F4E55" w:rsidRDefault="009C3592" w:rsidP="009C359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E55">
              <w:rPr>
                <w:rFonts w:ascii="Arial" w:hAnsi="Arial" w:cs="Arial"/>
                <w:color w:val="000000"/>
                <w:sz w:val="18"/>
                <w:szCs w:val="18"/>
              </w:rPr>
              <w:t xml:space="preserve">  4.4 (+ 0.7)</w:t>
            </w:r>
          </w:p>
        </w:tc>
        <w:tc>
          <w:tcPr>
            <w:tcW w:w="1252" w:type="dxa"/>
            <w:vAlign w:val="center"/>
          </w:tcPr>
          <w:p w:rsidR="009C3592" w:rsidRPr="005F4E55" w:rsidRDefault="009C3592" w:rsidP="009C359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E55">
              <w:rPr>
                <w:rFonts w:ascii="Arial" w:hAnsi="Arial" w:cs="Arial"/>
                <w:color w:val="000000"/>
                <w:sz w:val="18"/>
                <w:szCs w:val="18"/>
              </w:rPr>
              <w:t xml:space="preserve">  4.9 (+ 0.5)</w:t>
            </w:r>
          </w:p>
        </w:tc>
        <w:tc>
          <w:tcPr>
            <w:tcW w:w="1252" w:type="dxa"/>
            <w:vAlign w:val="center"/>
          </w:tcPr>
          <w:p w:rsidR="009C3592" w:rsidRPr="005F4E55" w:rsidRDefault="009C3592" w:rsidP="009C359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E55">
              <w:rPr>
                <w:rFonts w:ascii="Arial" w:hAnsi="Arial" w:cs="Arial"/>
                <w:color w:val="000000"/>
                <w:sz w:val="18"/>
                <w:szCs w:val="18"/>
              </w:rPr>
              <w:t xml:space="preserve">  6.2 (+ 1.3)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C3592" w:rsidRPr="005F4E55" w:rsidRDefault="009C3592" w:rsidP="009C35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E55">
              <w:rPr>
                <w:rFonts w:ascii="Arial" w:hAnsi="Arial" w:cs="Arial"/>
                <w:color w:val="000000"/>
                <w:sz w:val="18"/>
                <w:szCs w:val="18"/>
              </w:rPr>
              <w:t xml:space="preserve">+ 3.5 %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(p&lt;.05)</w:t>
            </w:r>
          </w:p>
        </w:tc>
        <w:tc>
          <w:tcPr>
            <w:tcW w:w="915" w:type="dxa"/>
            <w:shd w:val="clear" w:color="auto" w:fill="D9D9D9" w:themeFill="background1" w:themeFillShade="D9"/>
            <w:vAlign w:val="center"/>
          </w:tcPr>
          <w:p w:rsidR="009C3592" w:rsidRPr="005F4E55" w:rsidRDefault="009C3592" w:rsidP="009C359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3" w:type="dxa"/>
            <w:shd w:val="clear" w:color="auto" w:fill="D9D9D9" w:themeFill="background1" w:themeFillShade="D9"/>
            <w:vAlign w:val="center"/>
          </w:tcPr>
          <w:p w:rsidR="009C3592" w:rsidRPr="005F4E55" w:rsidRDefault="009C3592" w:rsidP="009C359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2" w:type="dxa"/>
            <w:shd w:val="clear" w:color="auto" w:fill="D9D9D9" w:themeFill="background1" w:themeFillShade="D9"/>
            <w:vAlign w:val="center"/>
          </w:tcPr>
          <w:p w:rsidR="009C3592" w:rsidRPr="005F4E55" w:rsidRDefault="009C3592" w:rsidP="009C359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9F1D3E" w:rsidRDefault="009F1D3E" w:rsidP="00873236">
      <w:pPr>
        <w:rPr>
          <w:rFonts w:ascii="Arial" w:hAnsi="Arial" w:cs="Arial"/>
        </w:rPr>
      </w:pPr>
    </w:p>
    <w:tbl>
      <w:tblPr>
        <w:tblStyle w:val="TableGrid"/>
        <w:tblpPr w:leftFromText="187" w:rightFromText="187" w:horzAnchor="margin" w:tblpYSpec="top"/>
        <w:tblW w:w="14395" w:type="dxa"/>
        <w:tblLook w:val="04A0" w:firstRow="1" w:lastRow="0" w:firstColumn="1" w:lastColumn="0" w:noHBand="0" w:noVBand="1"/>
      </w:tblPr>
      <w:tblGrid>
        <w:gridCol w:w="658"/>
        <w:gridCol w:w="818"/>
        <w:gridCol w:w="1236"/>
        <w:gridCol w:w="1257"/>
        <w:gridCol w:w="1258"/>
        <w:gridCol w:w="1258"/>
        <w:gridCol w:w="1258"/>
        <w:gridCol w:w="1258"/>
        <w:gridCol w:w="1528"/>
        <w:gridCol w:w="900"/>
        <w:gridCol w:w="1438"/>
        <w:gridCol w:w="1528"/>
      </w:tblGrid>
      <w:tr w:rsidR="00FE7196" w:rsidRPr="005C3DEB" w:rsidTr="007B4D8C">
        <w:trPr>
          <w:cantSplit/>
          <w:trHeight w:hRule="exact" w:val="504"/>
        </w:trPr>
        <w:tc>
          <w:tcPr>
            <w:tcW w:w="14395" w:type="dxa"/>
            <w:gridSpan w:val="12"/>
            <w:vAlign w:val="center"/>
          </w:tcPr>
          <w:p w:rsidR="00FE7196" w:rsidRPr="005F4E55" w:rsidRDefault="00FE7196" w:rsidP="00FE71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Supplementary Table. </w:t>
            </w:r>
            <w:r w:rsidRPr="005F4E55">
              <w:rPr>
                <w:rFonts w:ascii="Arial" w:hAnsi="Arial" w:cs="Arial"/>
                <w:b/>
              </w:rPr>
              <w:t xml:space="preserve">Trends in Suicide Rates among Persons ≥ 10 Years of Age, by State and Sex, </w:t>
            </w:r>
            <w:r>
              <w:rPr>
                <w:rFonts w:ascii="Arial" w:hAnsi="Arial" w:cs="Arial"/>
                <w:b/>
              </w:rPr>
              <w:t xml:space="preserve">National Vital Statistics System, </w:t>
            </w:r>
            <w:r w:rsidRPr="005F4E55">
              <w:rPr>
                <w:rFonts w:ascii="Arial" w:hAnsi="Arial" w:cs="Arial"/>
                <w:b/>
              </w:rPr>
              <w:t>1999 – 2016</w:t>
            </w:r>
          </w:p>
        </w:tc>
      </w:tr>
      <w:tr w:rsidR="00041A6B" w:rsidRPr="005C3DEB" w:rsidTr="007B4D8C">
        <w:trPr>
          <w:cantSplit/>
          <w:trHeight w:hRule="exact" w:val="432"/>
        </w:trPr>
        <w:tc>
          <w:tcPr>
            <w:tcW w:w="658" w:type="dxa"/>
            <w:vMerge w:val="restart"/>
            <w:vAlign w:val="center"/>
          </w:tcPr>
          <w:p w:rsidR="00041A6B" w:rsidRPr="00EC2CB8" w:rsidRDefault="00041A6B" w:rsidP="007B4D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C2CB8">
              <w:rPr>
                <w:rFonts w:ascii="Arial" w:hAnsi="Arial" w:cs="Arial"/>
                <w:b/>
                <w:sz w:val="18"/>
                <w:szCs w:val="18"/>
              </w:rPr>
              <w:t>State</w:t>
            </w:r>
          </w:p>
        </w:tc>
        <w:tc>
          <w:tcPr>
            <w:tcW w:w="818" w:type="dxa"/>
            <w:vMerge w:val="restart"/>
            <w:vAlign w:val="center"/>
          </w:tcPr>
          <w:p w:rsidR="00041A6B" w:rsidRPr="00EC2CB8" w:rsidRDefault="00041A6B" w:rsidP="007B4D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C2CB8">
              <w:rPr>
                <w:rFonts w:ascii="Arial" w:hAnsi="Arial" w:cs="Arial"/>
                <w:b/>
                <w:sz w:val="18"/>
                <w:szCs w:val="18"/>
              </w:rPr>
              <w:t>Sex</w:t>
            </w:r>
          </w:p>
        </w:tc>
        <w:tc>
          <w:tcPr>
            <w:tcW w:w="7525" w:type="dxa"/>
            <w:gridSpan w:val="6"/>
            <w:vAlign w:val="center"/>
          </w:tcPr>
          <w:p w:rsidR="00041A6B" w:rsidRPr="00EC2CB8" w:rsidRDefault="00041A6B" w:rsidP="007B4D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C2CB8">
              <w:rPr>
                <w:rFonts w:ascii="Arial" w:hAnsi="Arial" w:cs="Arial"/>
                <w:b/>
                <w:sz w:val="18"/>
                <w:szCs w:val="18"/>
              </w:rPr>
              <w:t>Age-Adjusted Annual Rate per 100,000 Persons (Change from Prior Period)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*</w:t>
            </w:r>
          </w:p>
        </w:tc>
        <w:tc>
          <w:tcPr>
            <w:tcW w:w="1528" w:type="dxa"/>
            <w:vMerge w:val="restart"/>
            <w:vAlign w:val="center"/>
          </w:tcPr>
          <w:p w:rsidR="00041A6B" w:rsidRPr="005F4E55" w:rsidRDefault="00041A6B" w:rsidP="007B4D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4E55">
              <w:rPr>
                <w:rFonts w:ascii="Arial" w:hAnsi="Arial" w:cs="Arial"/>
                <w:b/>
                <w:sz w:val="18"/>
                <w:szCs w:val="18"/>
              </w:rPr>
              <w:t>Modeled</w:t>
            </w:r>
          </w:p>
          <w:p w:rsidR="00041A6B" w:rsidRPr="005F4E55" w:rsidRDefault="00041A6B" w:rsidP="007B4D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4E55">
              <w:rPr>
                <w:rFonts w:ascii="Arial" w:hAnsi="Arial" w:cs="Arial"/>
                <w:b/>
                <w:sz w:val="18"/>
                <w:szCs w:val="18"/>
              </w:rPr>
              <w:t xml:space="preserve"> AAPC </w:t>
            </w:r>
            <w:r w:rsidRPr="00806E88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900" w:type="dxa"/>
            <w:vMerge w:val="restart"/>
            <w:vAlign w:val="center"/>
          </w:tcPr>
          <w:p w:rsidR="00041A6B" w:rsidRPr="005F4E55" w:rsidRDefault="00041A6B" w:rsidP="007B4D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4E55">
              <w:rPr>
                <w:rFonts w:ascii="Arial" w:hAnsi="Arial" w:cs="Arial"/>
                <w:b/>
                <w:sz w:val="18"/>
                <w:szCs w:val="18"/>
              </w:rPr>
              <w:t>Current</w:t>
            </w:r>
          </w:p>
          <w:p w:rsidR="00041A6B" w:rsidRPr="005F4E55" w:rsidRDefault="00041A6B" w:rsidP="007B4D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4E55">
              <w:rPr>
                <w:rFonts w:ascii="Arial" w:hAnsi="Arial" w:cs="Arial"/>
                <w:b/>
                <w:sz w:val="18"/>
                <w:szCs w:val="18"/>
              </w:rPr>
              <w:t>State</w:t>
            </w:r>
          </w:p>
          <w:p w:rsidR="00041A6B" w:rsidRPr="005F4E55" w:rsidRDefault="00041A6B" w:rsidP="007B4D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4E55">
              <w:rPr>
                <w:rFonts w:ascii="Arial" w:hAnsi="Arial" w:cs="Arial"/>
                <w:b/>
                <w:sz w:val="18"/>
                <w:szCs w:val="18"/>
              </w:rPr>
              <w:t xml:space="preserve">  Rank </w:t>
            </w:r>
            <w:r w:rsidRPr="00806E88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§</w:t>
            </w:r>
          </w:p>
        </w:tc>
        <w:tc>
          <w:tcPr>
            <w:tcW w:w="1438" w:type="dxa"/>
            <w:vMerge w:val="restart"/>
            <w:vAlign w:val="center"/>
          </w:tcPr>
          <w:p w:rsidR="00041A6B" w:rsidRPr="005F4E55" w:rsidRDefault="00041A6B" w:rsidP="007B4D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4E55">
              <w:rPr>
                <w:rFonts w:ascii="Arial" w:hAnsi="Arial" w:cs="Arial"/>
                <w:b/>
                <w:sz w:val="18"/>
                <w:szCs w:val="18"/>
              </w:rPr>
              <w:t>Overall</w:t>
            </w:r>
          </w:p>
          <w:p w:rsidR="00041A6B" w:rsidRPr="005F4E55" w:rsidRDefault="00041A6B" w:rsidP="007B4D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4E55">
              <w:rPr>
                <w:rFonts w:ascii="Arial" w:hAnsi="Arial" w:cs="Arial"/>
                <w:b/>
                <w:sz w:val="18"/>
                <w:szCs w:val="18"/>
              </w:rPr>
              <w:t>Rate Change</w:t>
            </w:r>
          </w:p>
          <w:p w:rsidR="00041A6B" w:rsidRPr="005F4E55" w:rsidRDefault="00041A6B" w:rsidP="007B4D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4E55">
              <w:rPr>
                <w:rFonts w:ascii="Arial" w:hAnsi="Arial" w:cs="Arial"/>
                <w:b/>
                <w:sz w:val="18"/>
                <w:szCs w:val="18"/>
              </w:rPr>
              <w:t xml:space="preserve">(State Rank) </w:t>
            </w:r>
            <w:r w:rsidRPr="00806E88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¶</w:t>
            </w:r>
          </w:p>
        </w:tc>
        <w:tc>
          <w:tcPr>
            <w:tcW w:w="1528" w:type="dxa"/>
            <w:vMerge w:val="restart"/>
            <w:vAlign w:val="center"/>
          </w:tcPr>
          <w:p w:rsidR="00041A6B" w:rsidRPr="005F4E55" w:rsidRDefault="00041A6B" w:rsidP="007B4D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4E55">
              <w:rPr>
                <w:rFonts w:ascii="Arial" w:hAnsi="Arial" w:cs="Arial"/>
                <w:b/>
                <w:sz w:val="18"/>
                <w:szCs w:val="18"/>
              </w:rPr>
              <w:t>Overall</w:t>
            </w:r>
          </w:p>
          <w:p w:rsidR="00041A6B" w:rsidRPr="005F4E55" w:rsidRDefault="00041A6B" w:rsidP="007B4D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4E55">
              <w:rPr>
                <w:rFonts w:ascii="Arial" w:hAnsi="Arial" w:cs="Arial"/>
                <w:b/>
                <w:sz w:val="18"/>
                <w:szCs w:val="18"/>
              </w:rPr>
              <w:t>Percent Change</w:t>
            </w:r>
          </w:p>
          <w:p w:rsidR="00041A6B" w:rsidRPr="005F4E55" w:rsidRDefault="00041A6B" w:rsidP="007B4D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4E55">
              <w:rPr>
                <w:rFonts w:ascii="Arial" w:hAnsi="Arial" w:cs="Arial"/>
                <w:b/>
                <w:sz w:val="18"/>
                <w:szCs w:val="18"/>
              </w:rPr>
              <w:t xml:space="preserve"> (State Rank) **</w:t>
            </w:r>
          </w:p>
        </w:tc>
      </w:tr>
      <w:tr w:rsidR="00041A6B" w:rsidRPr="005C3DEB" w:rsidTr="007B4D8C">
        <w:trPr>
          <w:cantSplit/>
          <w:trHeight w:hRule="exact" w:val="432"/>
        </w:trPr>
        <w:tc>
          <w:tcPr>
            <w:tcW w:w="658" w:type="dxa"/>
            <w:vMerge/>
            <w:vAlign w:val="center"/>
          </w:tcPr>
          <w:p w:rsidR="00041A6B" w:rsidRPr="00EC2CB8" w:rsidRDefault="00041A6B" w:rsidP="007B4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8" w:type="dxa"/>
            <w:vMerge/>
            <w:vAlign w:val="center"/>
          </w:tcPr>
          <w:p w:rsidR="00041A6B" w:rsidRPr="00EC2CB8" w:rsidRDefault="00041A6B" w:rsidP="007B4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6" w:type="dxa"/>
            <w:vAlign w:val="center"/>
          </w:tcPr>
          <w:p w:rsidR="00041A6B" w:rsidRPr="00EC2CB8" w:rsidRDefault="00041A6B" w:rsidP="007B4D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C2CB8">
              <w:rPr>
                <w:rFonts w:ascii="Arial" w:hAnsi="Arial" w:cs="Arial"/>
                <w:b/>
                <w:sz w:val="18"/>
                <w:szCs w:val="18"/>
              </w:rPr>
              <w:t>1999 – 2001</w:t>
            </w:r>
          </w:p>
        </w:tc>
        <w:tc>
          <w:tcPr>
            <w:tcW w:w="1257" w:type="dxa"/>
            <w:vAlign w:val="center"/>
          </w:tcPr>
          <w:p w:rsidR="00041A6B" w:rsidRPr="00EC2CB8" w:rsidRDefault="00041A6B" w:rsidP="007B4D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C2CB8">
              <w:rPr>
                <w:rFonts w:ascii="Arial" w:hAnsi="Arial" w:cs="Arial"/>
                <w:b/>
                <w:sz w:val="18"/>
                <w:szCs w:val="18"/>
              </w:rPr>
              <w:t>2002 – 2004</w:t>
            </w:r>
          </w:p>
        </w:tc>
        <w:tc>
          <w:tcPr>
            <w:tcW w:w="1258" w:type="dxa"/>
            <w:vAlign w:val="center"/>
          </w:tcPr>
          <w:p w:rsidR="00041A6B" w:rsidRPr="00EC2CB8" w:rsidRDefault="00041A6B" w:rsidP="007B4D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C2CB8">
              <w:rPr>
                <w:rFonts w:ascii="Arial" w:hAnsi="Arial" w:cs="Arial"/>
                <w:b/>
                <w:sz w:val="18"/>
                <w:szCs w:val="18"/>
              </w:rPr>
              <w:t>2005 – 2007</w:t>
            </w:r>
          </w:p>
        </w:tc>
        <w:tc>
          <w:tcPr>
            <w:tcW w:w="1258" w:type="dxa"/>
            <w:vAlign w:val="center"/>
          </w:tcPr>
          <w:p w:rsidR="00041A6B" w:rsidRPr="00EC2CB8" w:rsidRDefault="00041A6B" w:rsidP="007B4D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C2CB8">
              <w:rPr>
                <w:rFonts w:ascii="Arial" w:hAnsi="Arial" w:cs="Arial"/>
                <w:b/>
                <w:sz w:val="18"/>
                <w:szCs w:val="18"/>
              </w:rPr>
              <w:t>2008 – 2010</w:t>
            </w:r>
          </w:p>
        </w:tc>
        <w:tc>
          <w:tcPr>
            <w:tcW w:w="1258" w:type="dxa"/>
            <w:vAlign w:val="center"/>
          </w:tcPr>
          <w:p w:rsidR="00041A6B" w:rsidRPr="00EC2CB8" w:rsidRDefault="00041A6B" w:rsidP="007B4D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C2CB8">
              <w:rPr>
                <w:rFonts w:ascii="Arial" w:hAnsi="Arial" w:cs="Arial"/>
                <w:b/>
                <w:sz w:val="18"/>
                <w:szCs w:val="18"/>
              </w:rPr>
              <w:t>2011 – 2013</w:t>
            </w:r>
          </w:p>
        </w:tc>
        <w:tc>
          <w:tcPr>
            <w:tcW w:w="1258" w:type="dxa"/>
            <w:vAlign w:val="center"/>
          </w:tcPr>
          <w:p w:rsidR="00041A6B" w:rsidRPr="00EC2CB8" w:rsidRDefault="00041A6B" w:rsidP="007B4D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C2CB8">
              <w:rPr>
                <w:rFonts w:ascii="Arial" w:hAnsi="Arial" w:cs="Arial"/>
                <w:b/>
                <w:sz w:val="18"/>
                <w:szCs w:val="18"/>
              </w:rPr>
              <w:t>2014 – 2016</w:t>
            </w:r>
          </w:p>
        </w:tc>
        <w:tc>
          <w:tcPr>
            <w:tcW w:w="1528" w:type="dxa"/>
            <w:vMerge/>
            <w:vAlign w:val="center"/>
          </w:tcPr>
          <w:p w:rsidR="00041A6B" w:rsidRPr="00CA4EA9" w:rsidRDefault="00041A6B" w:rsidP="007B4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041A6B" w:rsidRPr="00CA4EA9" w:rsidRDefault="00041A6B" w:rsidP="007B4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  <w:vMerge/>
            <w:vAlign w:val="center"/>
          </w:tcPr>
          <w:p w:rsidR="00041A6B" w:rsidRPr="00CA4EA9" w:rsidRDefault="00041A6B" w:rsidP="007B4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8" w:type="dxa"/>
            <w:vMerge/>
            <w:vAlign w:val="center"/>
          </w:tcPr>
          <w:p w:rsidR="00041A6B" w:rsidRPr="00CA4EA9" w:rsidRDefault="00041A6B" w:rsidP="007B4D8C">
            <w:pPr>
              <w:jc w:val="center"/>
              <w:rPr>
                <w:sz w:val="20"/>
                <w:szCs w:val="20"/>
              </w:rPr>
            </w:pPr>
          </w:p>
        </w:tc>
      </w:tr>
      <w:tr w:rsidR="00041A6B" w:rsidRPr="005C3DEB" w:rsidTr="007B4D8C">
        <w:trPr>
          <w:trHeight w:hRule="exact" w:val="90"/>
        </w:trPr>
        <w:tc>
          <w:tcPr>
            <w:tcW w:w="14395" w:type="dxa"/>
            <w:gridSpan w:val="12"/>
            <w:shd w:val="clear" w:color="auto" w:fill="D9D9D9" w:themeFill="background1" w:themeFillShade="D9"/>
            <w:vAlign w:val="center"/>
          </w:tcPr>
          <w:p w:rsidR="00041A6B" w:rsidRPr="00EC2CB8" w:rsidRDefault="00041A6B" w:rsidP="007B4D8C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41A6B" w:rsidRPr="005C3DEB" w:rsidTr="007B4D8C">
        <w:trPr>
          <w:trHeight w:hRule="exact" w:val="288"/>
        </w:trPr>
        <w:tc>
          <w:tcPr>
            <w:tcW w:w="658" w:type="dxa"/>
            <w:vMerge w:val="restart"/>
            <w:tcBorders>
              <w:bottom w:val="double" w:sz="4" w:space="0" w:color="auto"/>
            </w:tcBorders>
            <w:vAlign w:val="center"/>
          </w:tcPr>
          <w:p w:rsidR="00041A6B" w:rsidRPr="005F4E55" w:rsidRDefault="00041A6B" w:rsidP="007B4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4E55">
              <w:rPr>
                <w:rFonts w:ascii="Arial" w:hAnsi="Arial" w:cs="Arial"/>
                <w:sz w:val="18"/>
                <w:szCs w:val="18"/>
              </w:rPr>
              <w:t>DE</w:t>
            </w:r>
          </w:p>
        </w:tc>
        <w:tc>
          <w:tcPr>
            <w:tcW w:w="818" w:type="dxa"/>
            <w:vAlign w:val="center"/>
          </w:tcPr>
          <w:p w:rsidR="00041A6B" w:rsidRPr="005F4E55" w:rsidRDefault="00041A6B" w:rsidP="007B4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4E55">
              <w:rPr>
                <w:rFonts w:ascii="Arial" w:hAnsi="Arial" w:cs="Arial"/>
                <w:sz w:val="18"/>
                <w:szCs w:val="18"/>
              </w:rPr>
              <w:t>Both</w:t>
            </w:r>
          </w:p>
        </w:tc>
        <w:tc>
          <w:tcPr>
            <w:tcW w:w="1236" w:type="dxa"/>
            <w:vAlign w:val="center"/>
          </w:tcPr>
          <w:p w:rsidR="00041A6B" w:rsidRPr="005F4E55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E55">
              <w:rPr>
                <w:rFonts w:ascii="Arial" w:hAnsi="Arial" w:cs="Arial"/>
                <w:color w:val="000000"/>
                <w:sz w:val="18"/>
                <w:szCs w:val="18"/>
              </w:rPr>
              <w:t>13.6 (n/a)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041A6B" w:rsidRPr="005F4E55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E55">
              <w:rPr>
                <w:rFonts w:ascii="Arial" w:hAnsi="Arial" w:cs="Arial"/>
                <w:color w:val="000000"/>
                <w:sz w:val="18"/>
                <w:szCs w:val="18"/>
              </w:rPr>
              <w:t>12.2 (- 1.4)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041A6B" w:rsidRPr="005F4E55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E55">
              <w:rPr>
                <w:rFonts w:ascii="Arial" w:hAnsi="Arial" w:cs="Arial"/>
                <w:color w:val="000000"/>
                <w:sz w:val="18"/>
                <w:szCs w:val="18"/>
              </w:rPr>
              <w:t>11.9 (- 0.3)</w:t>
            </w:r>
          </w:p>
        </w:tc>
        <w:tc>
          <w:tcPr>
            <w:tcW w:w="1258" w:type="dxa"/>
            <w:vAlign w:val="center"/>
          </w:tcPr>
          <w:p w:rsidR="00041A6B" w:rsidRPr="005F4E55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E55">
              <w:rPr>
                <w:rFonts w:ascii="Arial" w:hAnsi="Arial" w:cs="Arial"/>
                <w:color w:val="000000"/>
                <w:sz w:val="18"/>
                <w:szCs w:val="18"/>
              </w:rPr>
              <w:t>13.6 (+ 1.7)</w:t>
            </w:r>
          </w:p>
        </w:tc>
        <w:tc>
          <w:tcPr>
            <w:tcW w:w="1258" w:type="dxa"/>
            <w:vAlign w:val="center"/>
          </w:tcPr>
          <w:p w:rsidR="00041A6B" w:rsidRPr="005F4E55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E55">
              <w:rPr>
                <w:rFonts w:ascii="Arial" w:hAnsi="Arial" w:cs="Arial"/>
                <w:color w:val="000000"/>
                <w:sz w:val="18"/>
                <w:szCs w:val="18"/>
              </w:rPr>
              <w:t>14.2 (+ 0.6)</w:t>
            </w:r>
          </w:p>
        </w:tc>
        <w:tc>
          <w:tcPr>
            <w:tcW w:w="1258" w:type="dxa"/>
            <w:vAlign w:val="center"/>
          </w:tcPr>
          <w:p w:rsidR="00041A6B" w:rsidRPr="005F4E55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E55">
              <w:rPr>
                <w:rFonts w:ascii="Arial" w:hAnsi="Arial" w:cs="Arial"/>
                <w:color w:val="000000"/>
                <w:sz w:val="18"/>
                <w:szCs w:val="18"/>
              </w:rPr>
              <w:t>14.4 (+ 0.2)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041A6B" w:rsidRPr="005F4E55" w:rsidRDefault="00041A6B" w:rsidP="007B4D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E55">
              <w:rPr>
                <w:rFonts w:ascii="Arial" w:hAnsi="Arial" w:cs="Arial"/>
                <w:color w:val="000000"/>
                <w:sz w:val="18"/>
                <w:szCs w:val="18"/>
              </w:rPr>
              <w:t>+ 0.9 %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Pr="005F4E55">
              <w:rPr>
                <w:rFonts w:ascii="Arial" w:hAnsi="Arial" w:cs="Arial"/>
                <w:color w:val="000000"/>
                <w:sz w:val="18"/>
                <w:szCs w:val="18"/>
              </w:rPr>
              <w:t>n/s</w:t>
            </w:r>
          </w:p>
        </w:tc>
        <w:tc>
          <w:tcPr>
            <w:tcW w:w="900" w:type="dxa"/>
            <w:vAlign w:val="center"/>
          </w:tcPr>
          <w:p w:rsidR="00041A6B" w:rsidRPr="005F4E55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E55"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438" w:type="dxa"/>
            <w:vAlign w:val="center"/>
          </w:tcPr>
          <w:p w:rsidR="00041A6B" w:rsidRPr="005F4E55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E55">
              <w:rPr>
                <w:rFonts w:ascii="Arial" w:hAnsi="Arial" w:cs="Arial"/>
                <w:color w:val="000000"/>
                <w:sz w:val="18"/>
                <w:szCs w:val="18"/>
              </w:rPr>
              <w:t>+ 0.8 (50)</w:t>
            </w:r>
          </w:p>
        </w:tc>
        <w:tc>
          <w:tcPr>
            <w:tcW w:w="1528" w:type="dxa"/>
            <w:vAlign w:val="center"/>
          </w:tcPr>
          <w:p w:rsidR="00041A6B" w:rsidRPr="005F4E55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E55">
              <w:rPr>
                <w:rFonts w:ascii="Arial" w:hAnsi="Arial" w:cs="Arial"/>
                <w:color w:val="000000"/>
                <w:sz w:val="18"/>
                <w:szCs w:val="18"/>
              </w:rPr>
              <w:t>+   5.9 % (50)</w:t>
            </w:r>
          </w:p>
        </w:tc>
      </w:tr>
      <w:tr w:rsidR="00041A6B" w:rsidRPr="005C3DEB" w:rsidTr="007B4D8C">
        <w:trPr>
          <w:trHeight w:hRule="exact" w:val="288"/>
        </w:trPr>
        <w:tc>
          <w:tcPr>
            <w:tcW w:w="658" w:type="dxa"/>
            <w:vMerge/>
            <w:tcBorders>
              <w:bottom w:val="double" w:sz="4" w:space="0" w:color="auto"/>
            </w:tcBorders>
            <w:vAlign w:val="center"/>
          </w:tcPr>
          <w:p w:rsidR="00041A6B" w:rsidRPr="00107D82" w:rsidRDefault="00041A6B" w:rsidP="007B4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8" w:type="dxa"/>
            <w:tcBorders>
              <w:bottom w:val="single" w:sz="4" w:space="0" w:color="auto"/>
            </w:tcBorders>
            <w:vAlign w:val="center"/>
          </w:tcPr>
          <w:p w:rsidR="00041A6B" w:rsidRPr="00107D82" w:rsidRDefault="00041A6B" w:rsidP="007B4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4E55">
              <w:rPr>
                <w:rFonts w:ascii="Arial" w:hAnsi="Arial" w:cs="Arial"/>
                <w:sz w:val="18"/>
                <w:szCs w:val="18"/>
              </w:rPr>
              <w:t>Male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vAlign w:val="center"/>
          </w:tcPr>
          <w:p w:rsidR="00041A6B" w:rsidRPr="00107D82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E55">
              <w:rPr>
                <w:rFonts w:ascii="Arial" w:hAnsi="Arial" w:cs="Arial"/>
                <w:color w:val="000000"/>
                <w:sz w:val="18"/>
                <w:szCs w:val="18"/>
              </w:rPr>
              <w:t>23.0 (n/a)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1A6B" w:rsidRPr="00107D82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E55">
              <w:rPr>
                <w:rFonts w:ascii="Arial" w:hAnsi="Arial" w:cs="Arial"/>
                <w:color w:val="000000"/>
                <w:sz w:val="18"/>
                <w:szCs w:val="18"/>
              </w:rPr>
              <w:t>20.3 (- 2.7)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1A6B" w:rsidRPr="00107D82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E55">
              <w:rPr>
                <w:rFonts w:ascii="Arial" w:hAnsi="Arial" w:cs="Arial"/>
                <w:color w:val="000000"/>
                <w:sz w:val="18"/>
                <w:szCs w:val="18"/>
              </w:rPr>
              <w:t>19.9 (- 0.4)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vAlign w:val="center"/>
          </w:tcPr>
          <w:p w:rsidR="00041A6B" w:rsidRPr="00107D82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E55">
              <w:rPr>
                <w:rFonts w:ascii="Arial" w:hAnsi="Arial" w:cs="Arial"/>
                <w:color w:val="000000"/>
                <w:sz w:val="18"/>
                <w:szCs w:val="18"/>
              </w:rPr>
              <w:t>23.1 (+ 3.2)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vAlign w:val="center"/>
          </w:tcPr>
          <w:p w:rsidR="00041A6B" w:rsidRPr="00107D82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E55">
              <w:rPr>
                <w:rFonts w:ascii="Arial" w:hAnsi="Arial" w:cs="Arial"/>
                <w:color w:val="000000"/>
                <w:sz w:val="18"/>
                <w:szCs w:val="18"/>
              </w:rPr>
              <w:t>22.7 (- 0.4)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vAlign w:val="center"/>
          </w:tcPr>
          <w:p w:rsidR="00041A6B" w:rsidRPr="00107D82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E55">
              <w:rPr>
                <w:rFonts w:ascii="Arial" w:hAnsi="Arial" w:cs="Arial"/>
                <w:color w:val="000000"/>
                <w:sz w:val="18"/>
                <w:szCs w:val="18"/>
              </w:rPr>
              <w:t>23.5 (+ 0.8)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1A6B" w:rsidRPr="00107D82" w:rsidRDefault="00041A6B" w:rsidP="007B4D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E55">
              <w:rPr>
                <w:rFonts w:ascii="Arial" w:hAnsi="Arial" w:cs="Arial"/>
                <w:color w:val="000000"/>
                <w:sz w:val="18"/>
                <w:szCs w:val="18"/>
              </w:rPr>
              <w:t>+ 0.6 %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Pr="005F4E55">
              <w:rPr>
                <w:rFonts w:ascii="Arial" w:hAnsi="Arial" w:cs="Arial"/>
                <w:color w:val="000000"/>
                <w:sz w:val="18"/>
                <w:szCs w:val="18"/>
              </w:rPr>
              <w:t>n/s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1A6B" w:rsidRPr="00107D82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3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1A6B" w:rsidRPr="00107D82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1A6B" w:rsidRPr="00107D82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041A6B" w:rsidRPr="005C3DEB" w:rsidTr="007B4D8C">
        <w:trPr>
          <w:trHeight w:hRule="exact" w:val="288"/>
        </w:trPr>
        <w:tc>
          <w:tcPr>
            <w:tcW w:w="658" w:type="dxa"/>
            <w:vMerge/>
            <w:tcBorders>
              <w:bottom w:val="double" w:sz="4" w:space="0" w:color="auto"/>
            </w:tcBorders>
            <w:vAlign w:val="center"/>
          </w:tcPr>
          <w:p w:rsidR="00041A6B" w:rsidRPr="00107D82" w:rsidRDefault="00041A6B" w:rsidP="007B4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8" w:type="dxa"/>
            <w:tcBorders>
              <w:bottom w:val="double" w:sz="4" w:space="0" w:color="auto"/>
            </w:tcBorders>
            <w:vAlign w:val="center"/>
          </w:tcPr>
          <w:p w:rsidR="00041A6B" w:rsidRPr="00107D82" w:rsidRDefault="00041A6B" w:rsidP="007B4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4E55">
              <w:rPr>
                <w:rFonts w:ascii="Arial" w:hAnsi="Arial" w:cs="Arial"/>
                <w:sz w:val="18"/>
                <w:szCs w:val="18"/>
              </w:rPr>
              <w:t>Female</w:t>
            </w:r>
          </w:p>
        </w:tc>
        <w:tc>
          <w:tcPr>
            <w:tcW w:w="1236" w:type="dxa"/>
            <w:tcBorders>
              <w:bottom w:val="double" w:sz="4" w:space="0" w:color="auto"/>
            </w:tcBorders>
            <w:vAlign w:val="center"/>
          </w:tcPr>
          <w:p w:rsidR="00041A6B" w:rsidRPr="00107D82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E55">
              <w:rPr>
                <w:rFonts w:ascii="Arial" w:hAnsi="Arial" w:cs="Arial"/>
                <w:color w:val="000000"/>
                <w:sz w:val="18"/>
                <w:szCs w:val="18"/>
              </w:rPr>
              <w:t xml:space="preserve">  5.3 (n/a)</w:t>
            </w:r>
          </w:p>
        </w:tc>
        <w:tc>
          <w:tcPr>
            <w:tcW w:w="125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41A6B" w:rsidRPr="00107D82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E55">
              <w:rPr>
                <w:rFonts w:ascii="Arial" w:hAnsi="Arial" w:cs="Arial"/>
                <w:color w:val="000000"/>
                <w:sz w:val="18"/>
                <w:szCs w:val="18"/>
              </w:rPr>
              <w:t xml:space="preserve">  5.0 (- 0.2)</w:t>
            </w:r>
          </w:p>
        </w:tc>
        <w:tc>
          <w:tcPr>
            <w:tcW w:w="125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41A6B" w:rsidRPr="00107D82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E55">
              <w:rPr>
                <w:rFonts w:ascii="Arial" w:hAnsi="Arial" w:cs="Arial"/>
                <w:color w:val="000000"/>
                <w:sz w:val="18"/>
                <w:szCs w:val="18"/>
              </w:rPr>
              <w:t xml:space="preserve">  4.6 (- 0.4)</w:t>
            </w:r>
          </w:p>
        </w:tc>
        <w:tc>
          <w:tcPr>
            <w:tcW w:w="1258" w:type="dxa"/>
            <w:tcBorders>
              <w:bottom w:val="double" w:sz="4" w:space="0" w:color="auto"/>
            </w:tcBorders>
            <w:vAlign w:val="center"/>
          </w:tcPr>
          <w:p w:rsidR="00041A6B" w:rsidRPr="00107D82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E55">
              <w:rPr>
                <w:rFonts w:ascii="Arial" w:hAnsi="Arial" w:cs="Arial"/>
                <w:color w:val="000000"/>
                <w:sz w:val="18"/>
                <w:szCs w:val="18"/>
              </w:rPr>
              <w:t xml:space="preserve">  4.9 (+ 0.3)</w:t>
            </w:r>
          </w:p>
        </w:tc>
        <w:tc>
          <w:tcPr>
            <w:tcW w:w="1258" w:type="dxa"/>
            <w:tcBorders>
              <w:bottom w:val="double" w:sz="4" w:space="0" w:color="auto"/>
            </w:tcBorders>
            <w:vAlign w:val="center"/>
          </w:tcPr>
          <w:p w:rsidR="00041A6B" w:rsidRPr="00107D82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E55">
              <w:rPr>
                <w:rFonts w:ascii="Arial" w:hAnsi="Arial" w:cs="Arial"/>
                <w:color w:val="000000"/>
                <w:sz w:val="18"/>
                <w:szCs w:val="18"/>
              </w:rPr>
              <w:t xml:space="preserve">  6.4 (+ 1.5)</w:t>
            </w:r>
          </w:p>
        </w:tc>
        <w:tc>
          <w:tcPr>
            <w:tcW w:w="1258" w:type="dxa"/>
            <w:tcBorders>
              <w:bottom w:val="double" w:sz="4" w:space="0" w:color="auto"/>
            </w:tcBorders>
            <w:vAlign w:val="center"/>
          </w:tcPr>
          <w:p w:rsidR="00041A6B" w:rsidRPr="00107D82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E55">
              <w:rPr>
                <w:rFonts w:ascii="Arial" w:hAnsi="Arial" w:cs="Arial"/>
                <w:color w:val="000000"/>
                <w:sz w:val="18"/>
                <w:szCs w:val="18"/>
              </w:rPr>
              <w:t xml:space="preserve">  6.2 (- 0.2)</w:t>
            </w:r>
          </w:p>
        </w:tc>
        <w:tc>
          <w:tcPr>
            <w:tcW w:w="152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41A6B" w:rsidRPr="00107D82" w:rsidRDefault="00041A6B" w:rsidP="007B4D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E55">
              <w:rPr>
                <w:rFonts w:ascii="Arial" w:hAnsi="Arial" w:cs="Arial"/>
                <w:color w:val="000000"/>
                <w:sz w:val="18"/>
                <w:szCs w:val="18"/>
              </w:rPr>
              <w:t>+ 1.6 %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Pr="005F4E55">
              <w:rPr>
                <w:rFonts w:ascii="Arial" w:hAnsi="Arial" w:cs="Arial"/>
                <w:color w:val="000000"/>
                <w:sz w:val="18"/>
                <w:szCs w:val="18"/>
              </w:rPr>
              <w:t>n/s</w:t>
            </w:r>
          </w:p>
        </w:tc>
        <w:tc>
          <w:tcPr>
            <w:tcW w:w="900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41A6B" w:rsidRPr="00107D82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38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41A6B" w:rsidRPr="00107D82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28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41A6B" w:rsidRPr="00107D82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041A6B" w:rsidRPr="005C3DEB" w:rsidTr="007B4D8C">
        <w:trPr>
          <w:trHeight w:hRule="exact" w:val="288"/>
        </w:trPr>
        <w:tc>
          <w:tcPr>
            <w:tcW w:w="658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041A6B" w:rsidRPr="00107D82" w:rsidRDefault="00041A6B" w:rsidP="007B4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D82">
              <w:rPr>
                <w:rFonts w:ascii="Arial" w:hAnsi="Arial" w:cs="Arial"/>
                <w:sz w:val="18"/>
                <w:szCs w:val="18"/>
              </w:rPr>
              <w:t>DC</w:t>
            </w:r>
          </w:p>
        </w:tc>
        <w:tc>
          <w:tcPr>
            <w:tcW w:w="8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41A6B" w:rsidRPr="00107D82" w:rsidRDefault="00041A6B" w:rsidP="007B4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D82">
              <w:rPr>
                <w:rFonts w:ascii="Arial" w:hAnsi="Arial" w:cs="Arial"/>
                <w:sz w:val="18"/>
                <w:szCs w:val="18"/>
              </w:rPr>
              <w:t>Both</w:t>
            </w:r>
          </w:p>
        </w:tc>
        <w:tc>
          <w:tcPr>
            <w:tcW w:w="123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41A6B" w:rsidRPr="00107D82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7D82">
              <w:rPr>
                <w:rFonts w:ascii="Arial" w:hAnsi="Arial" w:cs="Arial"/>
                <w:color w:val="000000"/>
                <w:sz w:val="18"/>
                <w:szCs w:val="18"/>
              </w:rPr>
              <w:t xml:space="preserve">  5.9 (n/a)</w:t>
            </w:r>
          </w:p>
        </w:tc>
        <w:tc>
          <w:tcPr>
            <w:tcW w:w="125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1A6B" w:rsidRPr="00107D82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7D82">
              <w:rPr>
                <w:rFonts w:ascii="Arial" w:hAnsi="Arial" w:cs="Arial"/>
                <w:color w:val="000000"/>
                <w:sz w:val="18"/>
                <w:szCs w:val="18"/>
              </w:rPr>
              <w:t xml:space="preserve">  6.4 (+ 0.5)</w:t>
            </w:r>
          </w:p>
        </w:tc>
        <w:tc>
          <w:tcPr>
            <w:tcW w:w="125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1A6B" w:rsidRPr="00107D82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7D82">
              <w:rPr>
                <w:rFonts w:ascii="Arial" w:hAnsi="Arial" w:cs="Arial"/>
                <w:color w:val="000000"/>
                <w:sz w:val="18"/>
                <w:szCs w:val="18"/>
              </w:rPr>
              <w:t xml:space="preserve">  6.4 (- 0.0)</w:t>
            </w:r>
          </w:p>
        </w:tc>
        <w:tc>
          <w:tcPr>
            <w:tcW w:w="125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41A6B" w:rsidRPr="00107D82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7D82">
              <w:rPr>
                <w:rFonts w:ascii="Arial" w:hAnsi="Arial" w:cs="Arial"/>
                <w:color w:val="000000"/>
                <w:sz w:val="18"/>
                <w:szCs w:val="18"/>
              </w:rPr>
              <w:t xml:space="preserve">  7.3 (+ 0.8)</w:t>
            </w:r>
          </w:p>
        </w:tc>
        <w:tc>
          <w:tcPr>
            <w:tcW w:w="125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41A6B" w:rsidRPr="00107D82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7D82">
              <w:rPr>
                <w:rFonts w:ascii="Arial" w:hAnsi="Arial" w:cs="Arial"/>
                <w:color w:val="000000"/>
                <w:sz w:val="18"/>
                <w:szCs w:val="18"/>
              </w:rPr>
              <w:t xml:space="preserve">  6.6 (- 0.7)</w:t>
            </w:r>
          </w:p>
        </w:tc>
        <w:tc>
          <w:tcPr>
            <w:tcW w:w="125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41A6B" w:rsidRPr="00107D82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7D82">
              <w:rPr>
                <w:rFonts w:ascii="Arial" w:hAnsi="Arial" w:cs="Arial"/>
                <w:color w:val="000000"/>
                <w:sz w:val="18"/>
                <w:szCs w:val="18"/>
              </w:rPr>
              <w:t xml:space="preserve">  6.9 (+ 0.3)</w:t>
            </w:r>
          </w:p>
        </w:tc>
        <w:tc>
          <w:tcPr>
            <w:tcW w:w="152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1A6B" w:rsidRPr="00107D82" w:rsidRDefault="00041A6B" w:rsidP="007B4D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7D82">
              <w:rPr>
                <w:rFonts w:ascii="Arial" w:hAnsi="Arial" w:cs="Arial"/>
                <w:color w:val="000000"/>
                <w:sz w:val="18"/>
                <w:szCs w:val="18"/>
              </w:rPr>
              <w:t xml:space="preserve">+ 0.9 %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107D82">
              <w:rPr>
                <w:rFonts w:ascii="Arial" w:hAnsi="Arial" w:cs="Arial"/>
                <w:color w:val="000000"/>
                <w:sz w:val="18"/>
                <w:szCs w:val="18"/>
              </w:rPr>
              <w:t>n/s</w:t>
            </w:r>
          </w:p>
        </w:tc>
        <w:tc>
          <w:tcPr>
            <w:tcW w:w="9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1A6B" w:rsidRPr="00107D82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7D82"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43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1A6B" w:rsidRPr="00107D82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7D82">
              <w:rPr>
                <w:rFonts w:ascii="Arial" w:hAnsi="Arial" w:cs="Arial"/>
                <w:color w:val="000000"/>
                <w:sz w:val="18"/>
                <w:szCs w:val="18"/>
              </w:rPr>
              <w:t>+ 1.0 (48)</w:t>
            </w:r>
          </w:p>
        </w:tc>
        <w:tc>
          <w:tcPr>
            <w:tcW w:w="152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1A6B" w:rsidRPr="00107D82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7D82">
              <w:rPr>
                <w:rFonts w:ascii="Arial" w:hAnsi="Arial" w:cs="Arial"/>
                <w:color w:val="000000"/>
                <w:sz w:val="18"/>
                <w:szCs w:val="18"/>
              </w:rPr>
              <w:t>+ 16.1 % (45)</w:t>
            </w:r>
          </w:p>
        </w:tc>
      </w:tr>
      <w:tr w:rsidR="00041A6B" w:rsidRPr="005C3DEB" w:rsidTr="007B4D8C">
        <w:trPr>
          <w:trHeight w:hRule="exact" w:val="288"/>
        </w:trPr>
        <w:tc>
          <w:tcPr>
            <w:tcW w:w="658" w:type="dxa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041A6B" w:rsidRPr="00107D82" w:rsidRDefault="00041A6B" w:rsidP="007B4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1A6B" w:rsidRPr="00107D82" w:rsidRDefault="00041A6B" w:rsidP="007B4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D82">
              <w:rPr>
                <w:rFonts w:ascii="Arial" w:hAnsi="Arial" w:cs="Arial"/>
                <w:sz w:val="18"/>
                <w:szCs w:val="18"/>
              </w:rPr>
              <w:t>Male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1A6B" w:rsidRPr="00107D82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7D82">
              <w:rPr>
                <w:rFonts w:ascii="Arial" w:hAnsi="Arial" w:cs="Arial"/>
                <w:color w:val="000000"/>
                <w:sz w:val="18"/>
                <w:szCs w:val="18"/>
              </w:rPr>
              <w:t>10.7 (n/a)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1A6B" w:rsidRPr="00107D82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7D82">
              <w:rPr>
                <w:rFonts w:ascii="Arial" w:hAnsi="Arial" w:cs="Arial"/>
                <w:color w:val="000000"/>
                <w:sz w:val="18"/>
                <w:szCs w:val="18"/>
              </w:rPr>
              <w:t>11.1 (+ 0.4)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1A6B" w:rsidRPr="00107D82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7D82">
              <w:rPr>
                <w:rFonts w:ascii="Arial" w:hAnsi="Arial" w:cs="Arial"/>
                <w:color w:val="000000"/>
                <w:sz w:val="18"/>
                <w:szCs w:val="18"/>
              </w:rPr>
              <w:t>10.3 (- 0.8)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1A6B" w:rsidRPr="00107D82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7D82">
              <w:rPr>
                <w:rFonts w:ascii="Arial" w:hAnsi="Arial" w:cs="Arial"/>
                <w:color w:val="000000"/>
                <w:sz w:val="18"/>
                <w:szCs w:val="18"/>
              </w:rPr>
              <w:t>12.7 (+ 2.4)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1A6B" w:rsidRPr="00107D82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7D82">
              <w:rPr>
                <w:rFonts w:ascii="Arial" w:hAnsi="Arial" w:cs="Arial"/>
                <w:color w:val="000000"/>
                <w:sz w:val="18"/>
                <w:szCs w:val="18"/>
              </w:rPr>
              <w:t>10.0 (- 2.6)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1A6B" w:rsidRPr="00107D82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7D82">
              <w:rPr>
                <w:rFonts w:ascii="Arial" w:hAnsi="Arial" w:cs="Arial"/>
                <w:color w:val="000000"/>
                <w:sz w:val="18"/>
                <w:szCs w:val="18"/>
              </w:rPr>
              <w:t>11.7 (+ 1.7)</w:t>
            </w: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1A6B" w:rsidRPr="00107D82" w:rsidRDefault="00041A6B" w:rsidP="007B4D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7D82">
              <w:rPr>
                <w:rFonts w:ascii="Arial" w:hAnsi="Arial" w:cs="Arial"/>
                <w:color w:val="000000"/>
                <w:sz w:val="18"/>
                <w:szCs w:val="18"/>
              </w:rPr>
              <w:t xml:space="preserve">+ 0.3 %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107D82">
              <w:rPr>
                <w:rFonts w:ascii="Arial" w:hAnsi="Arial" w:cs="Arial"/>
                <w:color w:val="000000"/>
                <w:sz w:val="18"/>
                <w:szCs w:val="18"/>
              </w:rPr>
              <w:t>n/s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1A6B" w:rsidRPr="00107D82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1A6B" w:rsidRPr="00107D82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1A6B" w:rsidRPr="00107D82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041A6B" w:rsidRPr="005C3DEB" w:rsidTr="007B4D8C">
        <w:trPr>
          <w:trHeight w:hRule="exact" w:val="288"/>
        </w:trPr>
        <w:tc>
          <w:tcPr>
            <w:tcW w:w="658" w:type="dxa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041A6B" w:rsidRPr="00107D82" w:rsidRDefault="00041A6B" w:rsidP="007B4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41A6B" w:rsidRPr="00107D82" w:rsidRDefault="00041A6B" w:rsidP="007B4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D82">
              <w:rPr>
                <w:rFonts w:ascii="Arial" w:hAnsi="Arial" w:cs="Arial"/>
                <w:sz w:val="18"/>
                <w:szCs w:val="18"/>
              </w:rPr>
              <w:t>Female</w:t>
            </w:r>
          </w:p>
        </w:tc>
        <w:tc>
          <w:tcPr>
            <w:tcW w:w="123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41A6B" w:rsidRPr="00107D82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7D82">
              <w:rPr>
                <w:rFonts w:ascii="Arial" w:hAnsi="Arial" w:cs="Arial"/>
                <w:color w:val="000000"/>
                <w:sz w:val="18"/>
                <w:szCs w:val="18"/>
              </w:rPr>
              <w:t xml:space="preserve">  1.7 (n/a) </w:t>
            </w:r>
            <w:r w:rsidRPr="00107D82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††</w:t>
            </w:r>
          </w:p>
        </w:tc>
        <w:tc>
          <w:tcPr>
            <w:tcW w:w="125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41A6B" w:rsidRPr="00107D82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7D82">
              <w:rPr>
                <w:rFonts w:ascii="Arial" w:hAnsi="Arial" w:cs="Arial"/>
                <w:color w:val="000000"/>
                <w:sz w:val="18"/>
                <w:szCs w:val="18"/>
              </w:rPr>
              <w:t xml:space="preserve">2.3 (+ 0.6) </w:t>
            </w:r>
            <w:r w:rsidRPr="00107D82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††</w:t>
            </w:r>
          </w:p>
        </w:tc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41A6B" w:rsidRPr="00107D82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7D82">
              <w:rPr>
                <w:rFonts w:ascii="Arial" w:hAnsi="Arial" w:cs="Arial"/>
                <w:color w:val="000000"/>
                <w:sz w:val="18"/>
                <w:szCs w:val="18"/>
              </w:rPr>
              <w:t xml:space="preserve">  3.3 (+ 1.0)</w:t>
            </w:r>
          </w:p>
        </w:tc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41A6B" w:rsidRPr="00107D82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7D82">
              <w:rPr>
                <w:rFonts w:ascii="Arial" w:hAnsi="Arial" w:cs="Arial"/>
                <w:color w:val="000000"/>
                <w:sz w:val="18"/>
                <w:szCs w:val="18"/>
              </w:rPr>
              <w:t xml:space="preserve">  2.6 (- 0.7)</w:t>
            </w:r>
          </w:p>
        </w:tc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41A6B" w:rsidRPr="00107D82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7D82">
              <w:rPr>
                <w:rFonts w:ascii="Arial" w:hAnsi="Arial" w:cs="Arial"/>
                <w:color w:val="000000"/>
                <w:sz w:val="18"/>
                <w:szCs w:val="18"/>
              </w:rPr>
              <w:t xml:space="preserve">  3.6 (+ 1.0)</w:t>
            </w:r>
          </w:p>
        </w:tc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41A6B" w:rsidRPr="00107D82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7D82">
              <w:rPr>
                <w:rFonts w:ascii="Arial" w:hAnsi="Arial" w:cs="Arial"/>
                <w:color w:val="000000"/>
                <w:sz w:val="18"/>
                <w:szCs w:val="18"/>
              </w:rPr>
              <w:t xml:space="preserve">  2.8 (- 0.8)</w:t>
            </w:r>
          </w:p>
        </w:tc>
        <w:tc>
          <w:tcPr>
            <w:tcW w:w="152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41A6B" w:rsidRPr="00107D82" w:rsidRDefault="00041A6B" w:rsidP="007B4D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7D82">
              <w:rPr>
                <w:rFonts w:ascii="Arial" w:hAnsi="Arial" w:cs="Arial"/>
                <w:color w:val="000000"/>
                <w:sz w:val="18"/>
                <w:szCs w:val="18"/>
              </w:rPr>
              <w:t xml:space="preserve">+ 3.5 %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107D82">
              <w:rPr>
                <w:rFonts w:ascii="Arial" w:hAnsi="Arial" w:cs="Arial"/>
                <w:color w:val="000000"/>
                <w:sz w:val="18"/>
                <w:szCs w:val="18"/>
              </w:rPr>
              <w:t>n/s</w:t>
            </w:r>
          </w:p>
        </w:tc>
        <w:tc>
          <w:tcPr>
            <w:tcW w:w="900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41A6B" w:rsidRPr="00107D82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38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41A6B" w:rsidRPr="00107D82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41A6B" w:rsidRPr="00107D82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041A6B" w:rsidRPr="005C3DEB" w:rsidTr="007B4D8C">
        <w:trPr>
          <w:trHeight w:hRule="exact" w:val="288"/>
        </w:trPr>
        <w:tc>
          <w:tcPr>
            <w:tcW w:w="658" w:type="dxa"/>
            <w:vMerge w:val="restart"/>
            <w:tcBorders>
              <w:bottom w:val="double" w:sz="4" w:space="0" w:color="auto"/>
            </w:tcBorders>
            <w:vAlign w:val="center"/>
          </w:tcPr>
          <w:p w:rsidR="00041A6B" w:rsidRPr="00107D82" w:rsidRDefault="00041A6B" w:rsidP="007B4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D82">
              <w:rPr>
                <w:rFonts w:ascii="Arial" w:hAnsi="Arial" w:cs="Arial"/>
                <w:sz w:val="18"/>
                <w:szCs w:val="18"/>
              </w:rPr>
              <w:t>FL</w:t>
            </w:r>
          </w:p>
        </w:tc>
        <w:tc>
          <w:tcPr>
            <w:tcW w:w="818" w:type="dxa"/>
            <w:tcBorders>
              <w:top w:val="double" w:sz="4" w:space="0" w:color="auto"/>
            </w:tcBorders>
            <w:vAlign w:val="center"/>
          </w:tcPr>
          <w:p w:rsidR="00041A6B" w:rsidRPr="00107D82" w:rsidRDefault="00041A6B" w:rsidP="007B4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D82">
              <w:rPr>
                <w:rFonts w:ascii="Arial" w:hAnsi="Arial" w:cs="Arial"/>
                <w:sz w:val="18"/>
                <w:szCs w:val="18"/>
              </w:rPr>
              <w:t>Both</w:t>
            </w:r>
          </w:p>
        </w:tc>
        <w:tc>
          <w:tcPr>
            <w:tcW w:w="1236" w:type="dxa"/>
            <w:tcBorders>
              <w:top w:val="double" w:sz="4" w:space="0" w:color="auto"/>
            </w:tcBorders>
            <w:vAlign w:val="center"/>
          </w:tcPr>
          <w:p w:rsidR="00041A6B" w:rsidRPr="00107D82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7D82">
              <w:rPr>
                <w:rFonts w:ascii="Arial" w:hAnsi="Arial" w:cs="Arial"/>
                <w:color w:val="000000"/>
                <w:sz w:val="18"/>
                <w:szCs w:val="18"/>
              </w:rPr>
              <w:t>14.8 (n/a)</w:t>
            </w:r>
          </w:p>
        </w:tc>
        <w:tc>
          <w:tcPr>
            <w:tcW w:w="125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41A6B" w:rsidRPr="00107D82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7D82">
              <w:rPr>
                <w:rFonts w:ascii="Arial" w:hAnsi="Arial" w:cs="Arial"/>
                <w:color w:val="000000"/>
                <w:sz w:val="18"/>
                <w:szCs w:val="18"/>
              </w:rPr>
              <w:t>15.2 (+ 0.4)</w:t>
            </w:r>
          </w:p>
        </w:tc>
        <w:tc>
          <w:tcPr>
            <w:tcW w:w="125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41A6B" w:rsidRPr="00107D82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7D82">
              <w:rPr>
                <w:rFonts w:ascii="Arial" w:hAnsi="Arial" w:cs="Arial"/>
                <w:color w:val="000000"/>
                <w:sz w:val="18"/>
                <w:szCs w:val="18"/>
              </w:rPr>
              <w:t>14.9 (- 0.3)</w:t>
            </w:r>
          </w:p>
        </w:tc>
        <w:tc>
          <w:tcPr>
            <w:tcW w:w="1258" w:type="dxa"/>
            <w:tcBorders>
              <w:top w:val="double" w:sz="4" w:space="0" w:color="auto"/>
            </w:tcBorders>
            <w:vAlign w:val="center"/>
          </w:tcPr>
          <w:p w:rsidR="00041A6B" w:rsidRPr="00107D82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7D82">
              <w:rPr>
                <w:rFonts w:ascii="Arial" w:hAnsi="Arial" w:cs="Arial"/>
                <w:color w:val="000000"/>
                <w:sz w:val="18"/>
                <w:szCs w:val="18"/>
              </w:rPr>
              <w:t>16.3 (+ 1.4)</w:t>
            </w:r>
          </w:p>
        </w:tc>
        <w:tc>
          <w:tcPr>
            <w:tcW w:w="1258" w:type="dxa"/>
            <w:tcBorders>
              <w:top w:val="double" w:sz="4" w:space="0" w:color="auto"/>
            </w:tcBorders>
            <w:vAlign w:val="center"/>
          </w:tcPr>
          <w:p w:rsidR="00041A6B" w:rsidRPr="00107D82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7D82">
              <w:rPr>
                <w:rFonts w:ascii="Arial" w:hAnsi="Arial" w:cs="Arial"/>
                <w:color w:val="000000"/>
                <w:sz w:val="18"/>
                <w:szCs w:val="18"/>
              </w:rPr>
              <w:t>16.3 (- 0.0)</w:t>
            </w:r>
          </w:p>
        </w:tc>
        <w:tc>
          <w:tcPr>
            <w:tcW w:w="1258" w:type="dxa"/>
            <w:tcBorders>
              <w:top w:val="double" w:sz="4" w:space="0" w:color="auto"/>
            </w:tcBorders>
            <w:vAlign w:val="center"/>
          </w:tcPr>
          <w:p w:rsidR="00041A6B" w:rsidRPr="00107D82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7D82">
              <w:rPr>
                <w:rFonts w:ascii="Arial" w:hAnsi="Arial" w:cs="Arial"/>
                <w:color w:val="000000"/>
                <w:sz w:val="18"/>
                <w:szCs w:val="18"/>
              </w:rPr>
              <w:t>16.4 (+ 0.1)</w:t>
            </w:r>
          </w:p>
        </w:tc>
        <w:tc>
          <w:tcPr>
            <w:tcW w:w="152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41A6B" w:rsidRPr="00107D82" w:rsidRDefault="00041A6B" w:rsidP="007B4D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7D82">
              <w:rPr>
                <w:rFonts w:ascii="Arial" w:hAnsi="Arial" w:cs="Arial"/>
                <w:color w:val="000000"/>
                <w:sz w:val="18"/>
                <w:szCs w:val="18"/>
              </w:rPr>
              <w:t xml:space="preserve">+ 0.8 %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(p&lt;.05)</w:t>
            </w:r>
          </w:p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:rsidR="00041A6B" w:rsidRPr="00107D82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7D82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438" w:type="dxa"/>
            <w:tcBorders>
              <w:top w:val="double" w:sz="4" w:space="0" w:color="auto"/>
            </w:tcBorders>
            <w:vAlign w:val="center"/>
          </w:tcPr>
          <w:p w:rsidR="00041A6B" w:rsidRPr="00107D82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7D82">
              <w:rPr>
                <w:rFonts w:ascii="Arial" w:hAnsi="Arial" w:cs="Arial"/>
                <w:color w:val="000000"/>
                <w:sz w:val="18"/>
                <w:szCs w:val="18"/>
              </w:rPr>
              <w:t>+ 1.6 (45)</w:t>
            </w:r>
          </w:p>
        </w:tc>
        <w:tc>
          <w:tcPr>
            <w:tcW w:w="1528" w:type="dxa"/>
            <w:tcBorders>
              <w:top w:val="double" w:sz="4" w:space="0" w:color="auto"/>
            </w:tcBorders>
            <w:vAlign w:val="center"/>
          </w:tcPr>
          <w:p w:rsidR="00041A6B" w:rsidRPr="00107D82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7D82">
              <w:rPr>
                <w:rFonts w:ascii="Arial" w:hAnsi="Arial" w:cs="Arial"/>
                <w:color w:val="000000"/>
                <w:sz w:val="18"/>
                <w:szCs w:val="18"/>
              </w:rPr>
              <w:t>+ 10.6 % (48)</w:t>
            </w:r>
          </w:p>
        </w:tc>
      </w:tr>
      <w:tr w:rsidR="00041A6B" w:rsidRPr="005C3DEB" w:rsidTr="007B4D8C">
        <w:trPr>
          <w:trHeight w:hRule="exact" w:val="288"/>
        </w:trPr>
        <w:tc>
          <w:tcPr>
            <w:tcW w:w="658" w:type="dxa"/>
            <w:vMerge/>
            <w:tcBorders>
              <w:bottom w:val="double" w:sz="4" w:space="0" w:color="auto"/>
            </w:tcBorders>
            <w:vAlign w:val="center"/>
          </w:tcPr>
          <w:p w:rsidR="00041A6B" w:rsidRPr="00107D82" w:rsidRDefault="00041A6B" w:rsidP="007B4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8" w:type="dxa"/>
            <w:tcBorders>
              <w:bottom w:val="single" w:sz="4" w:space="0" w:color="auto"/>
            </w:tcBorders>
            <w:vAlign w:val="center"/>
          </w:tcPr>
          <w:p w:rsidR="00041A6B" w:rsidRPr="00107D82" w:rsidRDefault="00041A6B" w:rsidP="007B4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D82">
              <w:rPr>
                <w:rFonts w:ascii="Arial" w:hAnsi="Arial" w:cs="Arial"/>
                <w:sz w:val="18"/>
                <w:szCs w:val="18"/>
              </w:rPr>
              <w:t>Male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vAlign w:val="center"/>
          </w:tcPr>
          <w:p w:rsidR="00041A6B" w:rsidRPr="00107D82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7D82">
              <w:rPr>
                <w:rFonts w:ascii="Arial" w:hAnsi="Arial" w:cs="Arial"/>
                <w:color w:val="000000"/>
                <w:sz w:val="18"/>
                <w:szCs w:val="18"/>
              </w:rPr>
              <w:t>24.3 (n/a)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1A6B" w:rsidRPr="00107D82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7D82">
              <w:rPr>
                <w:rFonts w:ascii="Arial" w:hAnsi="Arial" w:cs="Arial"/>
                <w:color w:val="000000"/>
                <w:sz w:val="18"/>
                <w:szCs w:val="18"/>
              </w:rPr>
              <w:t>24.4 (+ 0.1)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1A6B" w:rsidRPr="00107D82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7D82">
              <w:rPr>
                <w:rFonts w:ascii="Arial" w:hAnsi="Arial" w:cs="Arial"/>
                <w:color w:val="000000"/>
                <w:sz w:val="18"/>
                <w:szCs w:val="18"/>
              </w:rPr>
              <w:t>23.6 (- 0.8)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vAlign w:val="center"/>
          </w:tcPr>
          <w:p w:rsidR="00041A6B" w:rsidRPr="00107D82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7D82">
              <w:rPr>
                <w:rFonts w:ascii="Arial" w:hAnsi="Arial" w:cs="Arial"/>
                <w:color w:val="000000"/>
                <w:sz w:val="18"/>
                <w:szCs w:val="18"/>
              </w:rPr>
              <w:t>26.2 (+ 2.6)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vAlign w:val="center"/>
          </w:tcPr>
          <w:p w:rsidR="00041A6B" w:rsidRPr="00107D82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7D82">
              <w:rPr>
                <w:rFonts w:ascii="Arial" w:hAnsi="Arial" w:cs="Arial"/>
                <w:color w:val="000000"/>
                <w:sz w:val="18"/>
                <w:szCs w:val="18"/>
              </w:rPr>
              <w:t>25.6 (- 0.6)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vAlign w:val="center"/>
          </w:tcPr>
          <w:p w:rsidR="00041A6B" w:rsidRPr="00107D82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7D82">
              <w:rPr>
                <w:rFonts w:ascii="Arial" w:hAnsi="Arial" w:cs="Arial"/>
                <w:color w:val="000000"/>
                <w:sz w:val="18"/>
                <w:szCs w:val="18"/>
              </w:rPr>
              <w:t>25.6 (- 0.1)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1A6B" w:rsidRPr="00107D82" w:rsidRDefault="00041A6B" w:rsidP="007B4D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7D82">
              <w:rPr>
                <w:rFonts w:ascii="Arial" w:hAnsi="Arial" w:cs="Arial"/>
                <w:color w:val="000000"/>
                <w:sz w:val="18"/>
                <w:szCs w:val="18"/>
              </w:rPr>
              <w:t xml:space="preserve">+ 0.5 %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107D82">
              <w:rPr>
                <w:rFonts w:ascii="Arial" w:hAnsi="Arial" w:cs="Arial"/>
                <w:color w:val="000000"/>
                <w:sz w:val="18"/>
                <w:szCs w:val="18"/>
              </w:rPr>
              <w:t>n/s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1A6B" w:rsidRPr="00107D82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1A6B" w:rsidRPr="00107D82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1A6B" w:rsidRPr="00107D82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41A6B" w:rsidRPr="005C3DEB" w:rsidTr="007B4D8C">
        <w:trPr>
          <w:trHeight w:hRule="exact" w:val="288"/>
        </w:trPr>
        <w:tc>
          <w:tcPr>
            <w:tcW w:w="658" w:type="dxa"/>
            <w:vMerge/>
            <w:tcBorders>
              <w:bottom w:val="double" w:sz="4" w:space="0" w:color="auto"/>
            </w:tcBorders>
            <w:vAlign w:val="center"/>
          </w:tcPr>
          <w:p w:rsidR="00041A6B" w:rsidRPr="00107D82" w:rsidRDefault="00041A6B" w:rsidP="007B4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8" w:type="dxa"/>
            <w:tcBorders>
              <w:bottom w:val="double" w:sz="4" w:space="0" w:color="auto"/>
            </w:tcBorders>
            <w:vAlign w:val="center"/>
          </w:tcPr>
          <w:p w:rsidR="00041A6B" w:rsidRPr="00107D82" w:rsidRDefault="00041A6B" w:rsidP="007B4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D82">
              <w:rPr>
                <w:rFonts w:ascii="Arial" w:hAnsi="Arial" w:cs="Arial"/>
                <w:sz w:val="18"/>
                <w:szCs w:val="18"/>
              </w:rPr>
              <w:t>Female</w:t>
            </w:r>
          </w:p>
        </w:tc>
        <w:tc>
          <w:tcPr>
            <w:tcW w:w="1236" w:type="dxa"/>
            <w:tcBorders>
              <w:bottom w:val="double" w:sz="4" w:space="0" w:color="auto"/>
            </w:tcBorders>
            <w:vAlign w:val="center"/>
          </w:tcPr>
          <w:p w:rsidR="00041A6B" w:rsidRPr="00107D82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7D82">
              <w:rPr>
                <w:rFonts w:ascii="Arial" w:hAnsi="Arial" w:cs="Arial"/>
                <w:color w:val="000000"/>
                <w:sz w:val="18"/>
                <w:szCs w:val="18"/>
              </w:rPr>
              <w:t xml:space="preserve">  6.3 (n/a)</w:t>
            </w:r>
          </w:p>
        </w:tc>
        <w:tc>
          <w:tcPr>
            <w:tcW w:w="125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41A6B" w:rsidRPr="00107D82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7D82">
              <w:rPr>
                <w:rFonts w:ascii="Arial" w:hAnsi="Arial" w:cs="Arial"/>
                <w:color w:val="000000"/>
                <w:sz w:val="18"/>
                <w:szCs w:val="18"/>
              </w:rPr>
              <w:t xml:space="preserve">  6.8 (+ 0.5)</w:t>
            </w:r>
          </w:p>
        </w:tc>
        <w:tc>
          <w:tcPr>
            <w:tcW w:w="125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41A6B" w:rsidRPr="00107D82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7D82">
              <w:rPr>
                <w:rFonts w:ascii="Arial" w:hAnsi="Arial" w:cs="Arial"/>
                <w:color w:val="000000"/>
                <w:sz w:val="18"/>
                <w:szCs w:val="18"/>
              </w:rPr>
              <w:t xml:space="preserve">  6.8 (+ 0.0)</w:t>
            </w:r>
          </w:p>
        </w:tc>
        <w:tc>
          <w:tcPr>
            <w:tcW w:w="1258" w:type="dxa"/>
            <w:tcBorders>
              <w:bottom w:val="double" w:sz="4" w:space="0" w:color="auto"/>
            </w:tcBorders>
            <w:vAlign w:val="center"/>
          </w:tcPr>
          <w:p w:rsidR="00041A6B" w:rsidRPr="00107D82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7D82">
              <w:rPr>
                <w:rFonts w:ascii="Arial" w:hAnsi="Arial" w:cs="Arial"/>
                <w:color w:val="000000"/>
                <w:sz w:val="18"/>
                <w:szCs w:val="18"/>
              </w:rPr>
              <w:t xml:space="preserve">  7.1 (+ 0.3)</w:t>
            </w:r>
          </w:p>
        </w:tc>
        <w:tc>
          <w:tcPr>
            <w:tcW w:w="1258" w:type="dxa"/>
            <w:tcBorders>
              <w:bottom w:val="double" w:sz="4" w:space="0" w:color="auto"/>
            </w:tcBorders>
            <w:vAlign w:val="center"/>
          </w:tcPr>
          <w:p w:rsidR="00041A6B" w:rsidRPr="00107D82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7D82">
              <w:rPr>
                <w:rFonts w:ascii="Arial" w:hAnsi="Arial" w:cs="Arial"/>
                <w:color w:val="000000"/>
                <w:sz w:val="18"/>
                <w:szCs w:val="18"/>
              </w:rPr>
              <w:t xml:space="preserve">  7.6 (+ 0.5)</w:t>
            </w:r>
          </w:p>
        </w:tc>
        <w:tc>
          <w:tcPr>
            <w:tcW w:w="1258" w:type="dxa"/>
            <w:tcBorders>
              <w:bottom w:val="double" w:sz="4" w:space="0" w:color="auto"/>
            </w:tcBorders>
            <w:vAlign w:val="center"/>
          </w:tcPr>
          <w:p w:rsidR="00041A6B" w:rsidRPr="00107D82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7D82">
              <w:rPr>
                <w:rFonts w:ascii="Arial" w:hAnsi="Arial" w:cs="Arial"/>
                <w:color w:val="000000"/>
                <w:sz w:val="18"/>
                <w:szCs w:val="18"/>
              </w:rPr>
              <w:t xml:space="preserve">  7.8 (+ 0.3)</w:t>
            </w:r>
          </w:p>
        </w:tc>
        <w:tc>
          <w:tcPr>
            <w:tcW w:w="152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41A6B" w:rsidRPr="00107D82" w:rsidRDefault="00041A6B" w:rsidP="007B4D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7D82">
              <w:rPr>
                <w:rFonts w:ascii="Arial" w:hAnsi="Arial" w:cs="Arial"/>
                <w:color w:val="000000"/>
                <w:sz w:val="18"/>
                <w:szCs w:val="18"/>
              </w:rPr>
              <w:t xml:space="preserve">+ 1.4 %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(p&lt;.01)</w:t>
            </w:r>
          </w:p>
        </w:tc>
        <w:tc>
          <w:tcPr>
            <w:tcW w:w="900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41A6B" w:rsidRPr="00107D82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8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41A6B" w:rsidRPr="00107D82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8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41A6B" w:rsidRPr="00107D82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41A6B" w:rsidRPr="005C3DEB" w:rsidTr="007B4D8C">
        <w:trPr>
          <w:trHeight w:hRule="exact" w:val="288"/>
        </w:trPr>
        <w:tc>
          <w:tcPr>
            <w:tcW w:w="658" w:type="dxa"/>
            <w:vMerge w:val="restar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41A6B" w:rsidRPr="00107D82" w:rsidRDefault="00041A6B" w:rsidP="007B4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D82">
              <w:rPr>
                <w:rFonts w:ascii="Arial" w:hAnsi="Arial" w:cs="Arial"/>
                <w:sz w:val="18"/>
                <w:szCs w:val="18"/>
              </w:rPr>
              <w:t>GA</w:t>
            </w:r>
          </w:p>
        </w:tc>
        <w:tc>
          <w:tcPr>
            <w:tcW w:w="818" w:type="dxa"/>
            <w:vAlign w:val="center"/>
          </w:tcPr>
          <w:p w:rsidR="00041A6B" w:rsidRPr="00107D82" w:rsidRDefault="00041A6B" w:rsidP="007B4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D82">
              <w:rPr>
                <w:rFonts w:ascii="Arial" w:hAnsi="Arial" w:cs="Arial"/>
                <w:sz w:val="18"/>
                <w:szCs w:val="18"/>
              </w:rPr>
              <w:t>Both</w:t>
            </w:r>
          </w:p>
        </w:tc>
        <w:tc>
          <w:tcPr>
            <w:tcW w:w="1236" w:type="dxa"/>
            <w:vAlign w:val="center"/>
          </w:tcPr>
          <w:p w:rsidR="00041A6B" w:rsidRPr="00107D82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7D82">
              <w:rPr>
                <w:rFonts w:ascii="Arial" w:hAnsi="Arial" w:cs="Arial"/>
                <w:color w:val="000000"/>
                <w:sz w:val="18"/>
                <w:szCs w:val="18"/>
              </w:rPr>
              <w:t>12.9 (n/a)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041A6B" w:rsidRPr="00107D82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7D82">
              <w:rPr>
                <w:rFonts w:ascii="Arial" w:hAnsi="Arial" w:cs="Arial"/>
                <w:color w:val="000000"/>
                <w:sz w:val="18"/>
                <w:szCs w:val="18"/>
              </w:rPr>
              <w:t>13.2 (+ 0.3)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041A6B" w:rsidRPr="00107D82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7D82">
              <w:rPr>
                <w:rFonts w:ascii="Arial" w:hAnsi="Arial" w:cs="Arial"/>
                <w:color w:val="000000"/>
                <w:sz w:val="18"/>
                <w:szCs w:val="18"/>
              </w:rPr>
              <w:t>12.3 (- 0.9)</w:t>
            </w:r>
          </w:p>
        </w:tc>
        <w:tc>
          <w:tcPr>
            <w:tcW w:w="1258" w:type="dxa"/>
            <w:vAlign w:val="center"/>
          </w:tcPr>
          <w:p w:rsidR="00041A6B" w:rsidRPr="00107D82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7D82">
              <w:rPr>
                <w:rFonts w:ascii="Arial" w:hAnsi="Arial" w:cs="Arial"/>
                <w:color w:val="000000"/>
                <w:sz w:val="18"/>
                <w:szCs w:val="18"/>
              </w:rPr>
              <w:t>13.2 (+ 0.9)</w:t>
            </w:r>
          </w:p>
        </w:tc>
        <w:tc>
          <w:tcPr>
            <w:tcW w:w="1258" w:type="dxa"/>
            <w:vAlign w:val="center"/>
          </w:tcPr>
          <w:p w:rsidR="00041A6B" w:rsidRPr="00107D82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7D82">
              <w:rPr>
                <w:rFonts w:ascii="Arial" w:hAnsi="Arial" w:cs="Arial"/>
                <w:color w:val="000000"/>
                <w:sz w:val="18"/>
                <w:szCs w:val="18"/>
              </w:rPr>
              <w:t>13.7 (+ 0.5)</w:t>
            </w:r>
          </w:p>
        </w:tc>
        <w:tc>
          <w:tcPr>
            <w:tcW w:w="1258" w:type="dxa"/>
            <w:vAlign w:val="center"/>
          </w:tcPr>
          <w:p w:rsidR="00041A6B" w:rsidRPr="00107D82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7D82">
              <w:rPr>
                <w:rFonts w:ascii="Arial" w:hAnsi="Arial" w:cs="Arial"/>
                <w:color w:val="000000"/>
                <w:sz w:val="18"/>
                <w:szCs w:val="18"/>
              </w:rPr>
              <w:t>15.0 (+ 1.3)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041A6B" w:rsidRPr="00107D82" w:rsidRDefault="00041A6B" w:rsidP="007B4D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7D82">
              <w:rPr>
                <w:rFonts w:ascii="Arial" w:hAnsi="Arial" w:cs="Arial"/>
                <w:color w:val="000000"/>
                <w:sz w:val="18"/>
                <w:szCs w:val="18"/>
              </w:rPr>
              <w:t xml:space="preserve">+ 0.9 %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107D82">
              <w:rPr>
                <w:rFonts w:ascii="Arial" w:hAnsi="Arial" w:cs="Arial"/>
                <w:color w:val="000000"/>
                <w:sz w:val="18"/>
                <w:szCs w:val="18"/>
              </w:rPr>
              <w:t>n/s</w:t>
            </w:r>
          </w:p>
        </w:tc>
        <w:tc>
          <w:tcPr>
            <w:tcW w:w="900" w:type="dxa"/>
            <w:vAlign w:val="center"/>
          </w:tcPr>
          <w:p w:rsidR="00041A6B" w:rsidRPr="00107D82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7D82"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438" w:type="dxa"/>
            <w:vAlign w:val="center"/>
          </w:tcPr>
          <w:p w:rsidR="00041A6B" w:rsidRPr="00107D82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7D82">
              <w:rPr>
                <w:rFonts w:ascii="Arial" w:hAnsi="Arial" w:cs="Arial"/>
                <w:color w:val="000000"/>
                <w:sz w:val="18"/>
                <w:szCs w:val="18"/>
              </w:rPr>
              <w:t>+ 2.1 (40)</w:t>
            </w:r>
          </w:p>
        </w:tc>
        <w:tc>
          <w:tcPr>
            <w:tcW w:w="1528" w:type="dxa"/>
            <w:vAlign w:val="center"/>
          </w:tcPr>
          <w:p w:rsidR="00041A6B" w:rsidRPr="00107D82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7D82">
              <w:rPr>
                <w:rFonts w:ascii="Arial" w:hAnsi="Arial" w:cs="Arial"/>
                <w:color w:val="000000"/>
                <w:sz w:val="18"/>
                <w:szCs w:val="18"/>
              </w:rPr>
              <w:t>+ 16.2 % (44)</w:t>
            </w:r>
          </w:p>
        </w:tc>
      </w:tr>
      <w:tr w:rsidR="00041A6B" w:rsidRPr="005C3DEB" w:rsidTr="007B4D8C">
        <w:trPr>
          <w:trHeight w:hRule="exact" w:val="288"/>
        </w:trPr>
        <w:tc>
          <w:tcPr>
            <w:tcW w:w="658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41A6B" w:rsidRPr="00107D82" w:rsidRDefault="00041A6B" w:rsidP="007B4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8" w:type="dxa"/>
            <w:tcBorders>
              <w:bottom w:val="single" w:sz="4" w:space="0" w:color="auto"/>
            </w:tcBorders>
            <w:vAlign w:val="center"/>
          </w:tcPr>
          <w:p w:rsidR="00041A6B" w:rsidRPr="00107D82" w:rsidRDefault="00041A6B" w:rsidP="007B4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D82">
              <w:rPr>
                <w:rFonts w:ascii="Arial" w:hAnsi="Arial" w:cs="Arial"/>
                <w:sz w:val="18"/>
                <w:szCs w:val="18"/>
              </w:rPr>
              <w:t>Male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vAlign w:val="center"/>
          </w:tcPr>
          <w:p w:rsidR="00041A6B" w:rsidRPr="00107D82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7D82">
              <w:rPr>
                <w:rFonts w:ascii="Arial" w:hAnsi="Arial" w:cs="Arial"/>
                <w:color w:val="000000"/>
                <w:sz w:val="18"/>
                <w:szCs w:val="18"/>
              </w:rPr>
              <w:t>22.1 (n/a)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1A6B" w:rsidRPr="00107D82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7D82">
              <w:rPr>
                <w:rFonts w:ascii="Arial" w:hAnsi="Arial" w:cs="Arial"/>
                <w:color w:val="000000"/>
                <w:sz w:val="18"/>
                <w:szCs w:val="18"/>
              </w:rPr>
              <w:t>23.1 (+ 1.0)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1A6B" w:rsidRPr="00107D82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7D82">
              <w:rPr>
                <w:rFonts w:ascii="Arial" w:hAnsi="Arial" w:cs="Arial"/>
                <w:color w:val="000000"/>
                <w:sz w:val="18"/>
                <w:szCs w:val="18"/>
              </w:rPr>
              <w:t>21.3 (- 1.8)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1A6B" w:rsidRPr="00107D82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7D82">
              <w:rPr>
                <w:rFonts w:ascii="Arial" w:hAnsi="Arial" w:cs="Arial"/>
                <w:color w:val="000000"/>
                <w:sz w:val="18"/>
                <w:szCs w:val="18"/>
              </w:rPr>
              <w:t>21.9 (+ 0.6)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1A6B" w:rsidRPr="00107D82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7D82">
              <w:rPr>
                <w:rFonts w:ascii="Arial" w:hAnsi="Arial" w:cs="Arial"/>
                <w:color w:val="000000"/>
                <w:sz w:val="18"/>
                <w:szCs w:val="18"/>
              </w:rPr>
              <w:t>22.6 (+ 0.7)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1A6B" w:rsidRPr="00107D82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7D82">
              <w:rPr>
                <w:rFonts w:ascii="Arial" w:hAnsi="Arial" w:cs="Arial"/>
                <w:color w:val="000000"/>
                <w:sz w:val="18"/>
                <w:szCs w:val="18"/>
              </w:rPr>
              <w:t>24.4 (+ 1.7)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1A6B" w:rsidRPr="00107D82" w:rsidRDefault="00041A6B" w:rsidP="007B4D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7D82">
              <w:rPr>
                <w:rFonts w:ascii="Arial" w:hAnsi="Arial" w:cs="Arial"/>
                <w:color w:val="000000"/>
                <w:sz w:val="18"/>
                <w:szCs w:val="18"/>
              </w:rPr>
              <w:t xml:space="preserve">+ 0.5 %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107D82">
              <w:rPr>
                <w:rFonts w:ascii="Arial" w:hAnsi="Arial" w:cs="Arial"/>
                <w:color w:val="000000"/>
                <w:sz w:val="18"/>
                <w:szCs w:val="18"/>
              </w:rPr>
              <w:t>n/s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1A6B" w:rsidRPr="00107D82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1A6B" w:rsidRPr="00107D82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1A6B" w:rsidRPr="00107D82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41A6B" w:rsidRPr="005C3DEB" w:rsidTr="007B4D8C">
        <w:trPr>
          <w:trHeight w:hRule="exact" w:val="288"/>
        </w:trPr>
        <w:tc>
          <w:tcPr>
            <w:tcW w:w="658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41A6B" w:rsidRPr="00107D82" w:rsidRDefault="00041A6B" w:rsidP="007B4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8" w:type="dxa"/>
            <w:tcBorders>
              <w:bottom w:val="double" w:sz="4" w:space="0" w:color="auto"/>
            </w:tcBorders>
            <w:vAlign w:val="center"/>
          </w:tcPr>
          <w:p w:rsidR="00041A6B" w:rsidRPr="00107D82" w:rsidRDefault="00041A6B" w:rsidP="007B4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D82">
              <w:rPr>
                <w:rFonts w:ascii="Arial" w:hAnsi="Arial" w:cs="Arial"/>
                <w:sz w:val="18"/>
                <w:szCs w:val="18"/>
              </w:rPr>
              <w:t>Female</w:t>
            </w:r>
          </w:p>
        </w:tc>
        <w:tc>
          <w:tcPr>
            <w:tcW w:w="1236" w:type="dxa"/>
            <w:tcBorders>
              <w:bottom w:val="double" w:sz="4" w:space="0" w:color="auto"/>
            </w:tcBorders>
            <w:vAlign w:val="center"/>
          </w:tcPr>
          <w:p w:rsidR="00041A6B" w:rsidRPr="00107D82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7D82">
              <w:rPr>
                <w:rFonts w:ascii="Arial" w:hAnsi="Arial" w:cs="Arial"/>
                <w:color w:val="000000"/>
                <w:sz w:val="18"/>
                <w:szCs w:val="18"/>
              </w:rPr>
              <w:t xml:space="preserve">  5.0 (n/a)</w:t>
            </w:r>
          </w:p>
        </w:tc>
        <w:tc>
          <w:tcPr>
            <w:tcW w:w="125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41A6B" w:rsidRPr="00107D82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7D82">
              <w:rPr>
                <w:rFonts w:ascii="Arial" w:hAnsi="Arial" w:cs="Arial"/>
                <w:color w:val="000000"/>
                <w:sz w:val="18"/>
                <w:szCs w:val="18"/>
              </w:rPr>
              <w:t xml:space="preserve">  4.8 (- 0.2)</w:t>
            </w:r>
          </w:p>
        </w:tc>
        <w:tc>
          <w:tcPr>
            <w:tcW w:w="125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41A6B" w:rsidRPr="00107D82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7D82">
              <w:rPr>
                <w:rFonts w:ascii="Arial" w:hAnsi="Arial" w:cs="Arial"/>
                <w:color w:val="000000"/>
                <w:sz w:val="18"/>
                <w:szCs w:val="18"/>
              </w:rPr>
              <w:t xml:space="preserve">  4.6 (- 0.2)</w:t>
            </w:r>
          </w:p>
        </w:tc>
        <w:tc>
          <w:tcPr>
            <w:tcW w:w="125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41A6B" w:rsidRPr="00107D82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7D82">
              <w:rPr>
                <w:rFonts w:ascii="Arial" w:hAnsi="Arial" w:cs="Arial"/>
                <w:color w:val="000000"/>
                <w:sz w:val="18"/>
                <w:szCs w:val="18"/>
              </w:rPr>
              <w:t xml:space="preserve">  5.5 (+ 0.9)</w:t>
            </w:r>
          </w:p>
        </w:tc>
        <w:tc>
          <w:tcPr>
            <w:tcW w:w="125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41A6B" w:rsidRPr="00107D82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7D82">
              <w:rPr>
                <w:rFonts w:ascii="Arial" w:hAnsi="Arial" w:cs="Arial"/>
                <w:color w:val="000000"/>
                <w:sz w:val="18"/>
                <w:szCs w:val="18"/>
              </w:rPr>
              <w:t xml:space="preserve">  5.8 (+ 0.3)</w:t>
            </w:r>
          </w:p>
        </w:tc>
        <w:tc>
          <w:tcPr>
            <w:tcW w:w="125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41A6B" w:rsidRPr="00107D82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7D82">
              <w:rPr>
                <w:rFonts w:ascii="Arial" w:hAnsi="Arial" w:cs="Arial"/>
                <w:color w:val="000000"/>
                <w:sz w:val="18"/>
                <w:szCs w:val="18"/>
              </w:rPr>
              <w:t xml:space="preserve">  6.6 (+ 0.8)</w:t>
            </w:r>
          </w:p>
        </w:tc>
        <w:tc>
          <w:tcPr>
            <w:tcW w:w="152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41A6B" w:rsidRPr="00107D82" w:rsidRDefault="00041A6B" w:rsidP="007B4D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7D82">
              <w:rPr>
                <w:rFonts w:ascii="Arial" w:hAnsi="Arial" w:cs="Arial"/>
                <w:color w:val="000000"/>
                <w:sz w:val="18"/>
                <w:szCs w:val="18"/>
              </w:rPr>
              <w:t xml:space="preserve">+ 2.1 %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(p&lt;.05)</w:t>
            </w:r>
          </w:p>
        </w:tc>
        <w:tc>
          <w:tcPr>
            <w:tcW w:w="900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41A6B" w:rsidRPr="00107D82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8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41A6B" w:rsidRPr="00107D82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8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41A6B" w:rsidRPr="00107D82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41A6B" w:rsidRPr="005C3DEB" w:rsidTr="007B4D8C">
        <w:trPr>
          <w:trHeight w:hRule="exact" w:val="288"/>
        </w:trPr>
        <w:tc>
          <w:tcPr>
            <w:tcW w:w="658" w:type="dxa"/>
            <w:vMerge w:val="restar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41A6B" w:rsidRPr="00107D82" w:rsidRDefault="00041A6B" w:rsidP="007B4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D82">
              <w:rPr>
                <w:rFonts w:ascii="Arial" w:hAnsi="Arial" w:cs="Arial"/>
                <w:sz w:val="18"/>
                <w:szCs w:val="18"/>
              </w:rPr>
              <w:t>HI</w:t>
            </w:r>
          </w:p>
        </w:tc>
        <w:tc>
          <w:tcPr>
            <w:tcW w:w="818" w:type="dxa"/>
            <w:tcBorders>
              <w:top w:val="double" w:sz="4" w:space="0" w:color="auto"/>
            </w:tcBorders>
            <w:vAlign w:val="center"/>
          </w:tcPr>
          <w:p w:rsidR="00041A6B" w:rsidRPr="00107D82" w:rsidRDefault="00041A6B" w:rsidP="007B4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D82">
              <w:rPr>
                <w:rFonts w:ascii="Arial" w:hAnsi="Arial" w:cs="Arial"/>
                <w:sz w:val="18"/>
                <w:szCs w:val="18"/>
              </w:rPr>
              <w:t>Both</w:t>
            </w:r>
          </w:p>
        </w:tc>
        <w:tc>
          <w:tcPr>
            <w:tcW w:w="1236" w:type="dxa"/>
            <w:tcBorders>
              <w:top w:val="double" w:sz="4" w:space="0" w:color="auto"/>
            </w:tcBorders>
            <w:vAlign w:val="center"/>
          </w:tcPr>
          <w:p w:rsidR="00041A6B" w:rsidRPr="00107D82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7D82">
              <w:rPr>
                <w:rFonts w:ascii="Arial" w:hAnsi="Arial" w:cs="Arial"/>
                <w:color w:val="000000"/>
                <w:sz w:val="18"/>
                <w:szCs w:val="18"/>
              </w:rPr>
              <w:t>12.9 (n/a)</w:t>
            </w:r>
          </w:p>
        </w:tc>
        <w:tc>
          <w:tcPr>
            <w:tcW w:w="125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41A6B" w:rsidRPr="00107D82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7D82">
              <w:rPr>
                <w:rFonts w:ascii="Arial" w:hAnsi="Arial" w:cs="Arial"/>
                <w:color w:val="000000"/>
                <w:sz w:val="18"/>
                <w:szCs w:val="18"/>
              </w:rPr>
              <w:t>11.1 (- 1.8)</w:t>
            </w:r>
          </w:p>
        </w:tc>
        <w:tc>
          <w:tcPr>
            <w:tcW w:w="125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41A6B" w:rsidRPr="00107D82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7D82">
              <w:rPr>
                <w:rFonts w:ascii="Arial" w:hAnsi="Arial" w:cs="Arial"/>
                <w:color w:val="000000"/>
                <w:sz w:val="18"/>
                <w:szCs w:val="18"/>
              </w:rPr>
              <w:t>10.3 (- 0.7)</w:t>
            </w:r>
          </w:p>
        </w:tc>
        <w:tc>
          <w:tcPr>
            <w:tcW w:w="1258" w:type="dxa"/>
            <w:tcBorders>
              <w:top w:val="double" w:sz="4" w:space="0" w:color="auto"/>
            </w:tcBorders>
            <w:vAlign w:val="center"/>
          </w:tcPr>
          <w:p w:rsidR="00041A6B" w:rsidRPr="00107D82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7D82">
              <w:rPr>
                <w:rFonts w:ascii="Arial" w:hAnsi="Arial" w:cs="Arial"/>
                <w:color w:val="000000"/>
                <w:sz w:val="18"/>
                <w:szCs w:val="18"/>
              </w:rPr>
              <w:t>14.5 (+ 4.1)</w:t>
            </w:r>
          </w:p>
        </w:tc>
        <w:tc>
          <w:tcPr>
            <w:tcW w:w="1258" w:type="dxa"/>
            <w:tcBorders>
              <w:top w:val="double" w:sz="4" w:space="0" w:color="auto"/>
            </w:tcBorders>
            <w:vAlign w:val="center"/>
          </w:tcPr>
          <w:p w:rsidR="00041A6B" w:rsidRPr="00107D82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7D82">
              <w:rPr>
                <w:rFonts w:ascii="Arial" w:hAnsi="Arial" w:cs="Arial"/>
                <w:color w:val="000000"/>
                <w:sz w:val="18"/>
                <w:szCs w:val="18"/>
              </w:rPr>
              <w:t>14.4 (- 0.1)</w:t>
            </w:r>
          </w:p>
        </w:tc>
        <w:tc>
          <w:tcPr>
            <w:tcW w:w="1258" w:type="dxa"/>
            <w:tcBorders>
              <w:top w:val="double" w:sz="4" w:space="0" w:color="auto"/>
            </w:tcBorders>
            <w:vAlign w:val="center"/>
          </w:tcPr>
          <w:p w:rsidR="00041A6B" w:rsidRPr="00107D82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7D82">
              <w:rPr>
                <w:rFonts w:ascii="Arial" w:hAnsi="Arial" w:cs="Arial"/>
                <w:color w:val="000000"/>
                <w:sz w:val="18"/>
                <w:szCs w:val="18"/>
              </w:rPr>
              <w:t>15.2 (+ 0.8)</w:t>
            </w:r>
          </w:p>
        </w:tc>
        <w:tc>
          <w:tcPr>
            <w:tcW w:w="152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41A6B" w:rsidRPr="00107D82" w:rsidRDefault="00041A6B" w:rsidP="007B4D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7D82">
              <w:rPr>
                <w:rFonts w:ascii="Arial" w:hAnsi="Arial" w:cs="Arial"/>
                <w:color w:val="000000"/>
                <w:sz w:val="18"/>
                <w:szCs w:val="18"/>
              </w:rPr>
              <w:t xml:space="preserve">+ 2.0 %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107D82">
              <w:rPr>
                <w:rFonts w:ascii="Arial" w:hAnsi="Arial" w:cs="Arial"/>
                <w:color w:val="000000"/>
                <w:sz w:val="18"/>
                <w:szCs w:val="18"/>
              </w:rPr>
              <w:t>n/s</w:t>
            </w:r>
          </w:p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:rsidR="00041A6B" w:rsidRPr="00107D82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7D82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438" w:type="dxa"/>
            <w:tcBorders>
              <w:top w:val="double" w:sz="4" w:space="0" w:color="auto"/>
            </w:tcBorders>
            <w:vAlign w:val="center"/>
          </w:tcPr>
          <w:p w:rsidR="00041A6B" w:rsidRPr="00107D82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7D82">
              <w:rPr>
                <w:rFonts w:ascii="Arial" w:hAnsi="Arial" w:cs="Arial"/>
                <w:color w:val="000000"/>
                <w:sz w:val="18"/>
                <w:szCs w:val="18"/>
              </w:rPr>
              <w:t>+ 2.4 (35)</w:t>
            </w:r>
          </w:p>
        </w:tc>
        <w:tc>
          <w:tcPr>
            <w:tcW w:w="1528" w:type="dxa"/>
            <w:tcBorders>
              <w:top w:val="double" w:sz="4" w:space="0" w:color="auto"/>
            </w:tcBorders>
            <w:vAlign w:val="center"/>
          </w:tcPr>
          <w:p w:rsidR="00041A6B" w:rsidRPr="00107D82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7D82">
              <w:rPr>
                <w:rFonts w:ascii="Arial" w:hAnsi="Arial" w:cs="Arial"/>
                <w:color w:val="000000"/>
                <w:sz w:val="18"/>
                <w:szCs w:val="18"/>
              </w:rPr>
              <w:t>+ 18.3 % (38)</w:t>
            </w:r>
          </w:p>
        </w:tc>
      </w:tr>
      <w:tr w:rsidR="00041A6B" w:rsidRPr="005C3DEB" w:rsidTr="007B4D8C">
        <w:trPr>
          <w:trHeight w:hRule="exact" w:val="288"/>
        </w:trPr>
        <w:tc>
          <w:tcPr>
            <w:tcW w:w="658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41A6B" w:rsidRPr="00107D82" w:rsidRDefault="00041A6B" w:rsidP="007B4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8" w:type="dxa"/>
            <w:tcBorders>
              <w:bottom w:val="single" w:sz="4" w:space="0" w:color="auto"/>
            </w:tcBorders>
            <w:vAlign w:val="center"/>
          </w:tcPr>
          <w:p w:rsidR="00041A6B" w:rsidRPr="00107D82" w:rsidRDefault="00041A6B" w:rsidP="007B4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D82">
              <w:rPr>
                <w:rFonts w:ascii="Arial" w:hAnsi="Arial" w:cs="Arial"/>
                <w:sz w:val="18"/>
                <w:szCs w:val="18"/>
              </w:rPr>
              <w:t>Male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vAlign w:val="center"/>
          </w:tcPr>
          <w:p w:rsidR="00041A6B" w:rsidRPr="00107D82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7D82">
              <w:rPr>
                <w:rFonts w:ascii="Arial" w:hAnsi="Arial" w:cs="Arial"/>
                <w:color w:val="000000"/>
                <w:sz w:val="18"/>
                <w:szCs w:val="18"/>
              </w:rPr>
              <w:t>20.4 (n/a)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1A6B" w:rsidRPr="00107D82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7D82">
              <w:rPr>
                <w:rFonts w:ascii="Arial" w:hAnsi="Arial" w:cs="Arial"/>
                <w:color w:val="000000"/>
                <w:sz w:val="18"/>
                <w:szCs w:val="18"/>
              </w:rPr>
              <w:t>17.2 (- 3.1)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1A6B" w:rsidRPr="00107D82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7D82">
              <w:rPr>
                <w:rFonts w:ascii="Arial" w:hAnsi="Arial" w:cs="Arial"/>
                <w:color w:val="000000"/>
                <w:sz w:val="18"/>
                <w:szCs w:val="18"/>
              </w:rPr>
              <w:t>15.3 (- 1.9)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1A6B" w:rsidRPr="00107D82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7D82">
              <w:rPr>
                <w:rFonts w:ascii="Arial" w:hAnsi="Arial" w:cs="Arial"/>
                <w:color w:val="000000"/>
                <w:sz w:val="18"/>
                <w:szCs w:val="18"/>
              </w:rPr>
              <w:t>21.9 (+ 6.7)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1A6B" w:rsidRPr="00107D82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7D82">
              <w:rPr>
                <w:rFonts w:ascii="Arial" w:hAnsi="Arial" w:cs="Arial"/>
                <w:color w:val="000000"/>
                <w:sz w:val="18"/>
                <w:szCs w:val="18"/>
              </w:rPr>
              <w:t>22.5 (+ 0.5)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1A6B" w:rsidRPr="00107D82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7D82">
              <w:rPr>
                <w:rFonts w:ascii="Arial" w:hAnsi="Arial" w:cs="Arial"/>
                <w:color w:val="000000"/>
                <w:sz w:val="18"/>
                <w:szCs w:val="18"/>
              </w:rPr>
              <w:t>24.3 (+ 1.8)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1A6B" w:rsidRPr="00107D82" w:rsidRDefault="00041A6B" w:rsidP="007B4D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7D82">
              <w:rPr>
                <w:rFonts w:ascii="Arial" w:hAnsi="Arial" w:cs="Arial"/>
                <w:color w:val="000000"/>
                <w:sz w:val="18"/>
                <w:szCs w:val="18"/>
              </w:rPr>
              <w:t xml:space="preserve">+ 2.1 %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107D82">
              <w:rPr>
                <w:rFonts w:ascii="Arial" w:hAnsi="Arial" w:cs="Arial"/>
                <w:color w:val="000000"/>
                <w:sz w:val="18"/>
                <w:szCs w:val="18"/>
              </w:rPr>
              <w:t>n/s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1A6B" w:rsidRPr="00107D82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1A6B" w:rsidRPr="00107D82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1A6B" w:rsidRPr="00107D82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41A6B" w:rsidRPr="005C3DEB" w:rsidTr="007B4D8C">
        <w:trPr>
          <w:trHeight w:hRule="exact" w:val="288"/>
        </w:trPr>
        <w:tc>
          <w:tcPr>
            <w:tcW w:w="658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41A6B" w:rsidRPr="00107D82" w:rsidRDefault="00041A6B" w:rsidP="007B4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8" w:type="dxa"/>
            <w:tcBorders>
              <w:bottom w:val="double" w:sz="4" w:space="0" w:color="auto"/>
            </w:tcBorders>
            <w:vAlign w:val="center"/>
          </w:tcPr>
          <w:p w:rsidR="00041A6B" w:rsidRPr="00107D82" w:rsidRDefault="00041A6B" w:rsidP="007B4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D82">
              <w:rPr>
                <w:rFonts w:ascii="Arial" w:hAnsi="Arial" w:cs="Arial"/>
                <w:sz w:val="18"/>
                <w:szCs w:val="18"/>
              </w:rPr>
              <w:t>Female</w:t>
            </w:r>
          </w:p>
        </w:tc>
        <w:tc>
          <w:tcPr>
            <w:tcW w:w="1236" w:type="dxa"/>
            <w:tcBorders>
              <w:bottom w:val="double" w:sz="4" w:space="0" w:color="auto"/>
            </w:tcBorders>
            <w:vAlign w:val="center"/>
          </w:tcPr>
          <w:p w:rsidR="00041A6B" w:rsidRPr="00107D82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7D82">
              <w:rPr>
                <w:rFonts w:ascii="Arial" w:hAnsi="Arial" w:cs="Arial"/>
                <w:color w:val="000000"/>
                <w:sz w:val="18"/>
                <w:szCs w:val="18"/>
              </w:rPr>
              <w:t xml:space="preserve">  5.4 (n/a)</w:t>
            </w:r>
          </w:p>
        </w:tc>
        <w:tc>
          <w:tcPr>
            <w:tcW w:w="125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41A6B" w:rsidRPr="00107D82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7D82">
              <w:rPr>
                <w:rFonts w:ascii="Arial" w:hAnsi="Arial" w:cs="Arial"/>
                <w:color w:val="000000"/>
                <w:sz w:val="18"/>
                <w:szCs w:val="18"/>
              </w:rPr>
              <w:t xml:space="preserve">  5.0 (- 0.4)</w:t>
            </w:r>
          </w:p>
        </w:tc>
        <w:tc>
          <w:tcPr>
            <w:tcW w:w="125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41A6B" w:rsidRPr="00107D82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7D82">
              <w:rPr>
                <w:rFonts w:ascii="Arial" w:hAnsi="Arial" w:cs="Arial"/>
                <w:color w:val="000000"/>
                <w:sz w:val="18"/>
                <w:szCs w:val="18"/>
              </w:rPr>
              <w:t xml:space="preserve">  5.5 (+ 0.5)</w:t>
            </w:r>
          </w:p>
        </w:tc>
        <w:tc>
          <w:tcPr>
            <w:tcW w:w="125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41A6B" w:rsidRPr="00107D82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7D82">
              <w:rPr>
                <w:rFonts w:ascii="Arial" w:hAnsi="Arial" w:cs="Arial"/>
                <w:color w:val="000000"/>
                <w:sz w:val="18"/>
                <w:szCs w:val="18"/>
              </w:rPr>
              <w:t xml:space="preserve">  7.1 (+ 1.5)</w:t>
            </w:r>
          </w:p>
        </w:tc>
        <w:tc>
          <w:tcPr>
            <w:tcW w:w="125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41A6B" w:rsidRPr="00107D82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7D82">
              <w:rPr>
                <w:rFonts w:ascii="Arial" w:hAnsi="Arial" w:cs="Arial"/>
                <w:color w:val="000000"/>
                <w:sz w:val="18"/>
                <w:szCs w:val="18"/>
              </w:rPr>
              <w:t xml:space="preserve">  6.2 (- 0.9)</w:t>
            </w:r>
          </w:p>
        </w:tc>
        <w:tc>
          <w:tcPr>
            <w:tcW w:w="125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41A6B" w:rsidRPr="00107D82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7D82">
              <w:rPr>
                <w:rFonts w:ascii="Arial" w:hAnsi="Arial" w:cs="Arial"/>
                <w:color w:val="000000"/>
                <w:sz w:val="18"/>
                <w:szCs w:val="18"/>
              </w:rPr>
              <w:t xml:space="preserve">  5.9 (- 0.3)</w:t>
            </w:r>
          </w:p>
        </w:tc>
        <w:tc>
          <w:tcPr>
            <w:tcW w:w="152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41A6B" w:rsidRPr="00107D82" w:rsidRDefault="00041A6B" w:rsidP="007B4D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7D82">
              <w:rPr>
                <w:rFonts w:ascii="Arial" w:hAnsi="Arial" w:cs="Arial"/>
                <w:color w:val="000000"/>
                <w:sz w:val="18"/>
                <w:szCs w:val="18"/>
              </w:rPr>
              <w:t xml:space="preserve">+ 1.2 %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107D82">
              <w:rPr>
                <w:rFonts w:ascii="Arial" w:hAnsi="Arial" w:cs="Arial"/>
                <w:color w:val="000000"/>
                <w:sz w:val="18"/>
                <w:szCs w:val="18"/>
              </w:rPr>
              <w:t>n/s</w:t>
            </w:r>
          </w:p>
        </w:tc>
        <w:tc>
          <w:tcPr>
            <w:tcW w:w="900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41A6B" w:rsidRPr="00107D82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8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41A6B" w:rsidRPr="00107D82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8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41A6B" w:rsidRPr="00107D82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41A6B" w:rsidRPr="005C3DEB" w:rsidTr="007B4D8C">
        <w:trPr>
          <w:trHeight w:hRule="exact" w:val="288"/>
        </w:trPr>
        <w:tc>
          <w:tcPr>
            <w:tcW w:w="658" w:type="dxa"/>
            <w:vMerge w:val="restar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41A6B" w:rsidRPr="00107D82" w:rsidRDefault="00041A6B" w:rsidP="007B4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D82">
              <w:rPr>
                <w:rFonts w:ascii="Arial" w:hAnsi="Arial" w:cs="Arial"/>
                <w:sz w:val="18"/>
                <w:szCs w:val="18"/>
              </w:rPr>
              <w:t>ID</w:t>
            </w:r>
          </w:p>
        </w:tc>
        <w:tc>
          <w:tcPr>
            <w:tcW w:w="818" w:type="dxa"/>
            <w:tcBorders>
              <w:top w:val="double" w:sz="4" w:space="0" w:color="auto"/>
            </w:tcBorders>
            <w:vAlign w:val="center"/>
          </w:tcPr>
          <w:p w:rsidR="00041A6B" w:rsidRPr="00107D82" w:rsidRDefault="00041A6B" w:rsidP="007B4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D82">
              <w:rPr>
                <w:rFonts w:ascii="Arial" w:hAnsi="Arial" w:cs="Arial"/>
                <w:sz w:val="18"/>
                <w:szCs w:val="18"/>
              </w:rPr>
              <w:t>Both</w:t>
            </w:r>
          </w:p>
        </w:tc>
        <w:tc>
          <w:tcPr>
            <w:tcW w:w="1236" w:type="dxa"/>
            <w:tcBorders>
              <w:top w:val="double" w:sz="4" w:space="0" w:color="auto"/>
            </w:tcBorders>
            <w:vAlign w:val="center"/>
          </w:tcPr>
          <w:p w:rsidR="00041A6B" w:rsidRPr="00107D82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7D82">
              <w:rPr>
                <w:rFonts w:ascii="Arial" w:hAnsi="Arial" w:cs="Arial"/>
                <w:color w:val="000000"/>
                <w:sz w:val="18"/>
                <w:szCs w:val="18"/>
              </w:rPr>
              <w:t>17.3 (n/a)</w:t>
            </w:r>
          </w:p>
        </w:tc>
        <w:tc>
          <w:tcPr>
            <w:tcW w:w="125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41A6B" w:rsidRPr="00107D82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7D82">
              <w:rPr>
                <w:rFonts w:ascii="Arial" w:hAnsi="Arial" w:cs="Arial"/>
                <w:color w:val="000000"/>
                <w:sz w:val="18"/>
                <w:szCs w:val="18"/>
              </w:rPr>
              <w:t>19.2 (+ 2.0)</w:t>
            </w:r>
          </w:p>
        </w:tc>
        <w:tc>
          <w:tcPr>
            <w:tcW w:w="125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41A6B" w:rsidRPr="00107D82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7D82">
              <w:rPr>
                <w:rFonts w:ascii="Arial" w:hAnsi="Arial" w:cs="Arial"/>
                <w:color w:val="000000"/>
                <w:sz w:val="18"/>
                <w:szCs w:val="18"/>
              </w:rPr>
              <w:t>18.3 (- 0.9)</w:t>
            </w:r>
          </w:p>
        </w:tc>
        <w:tc>
          <w:tcPr>
            <w:tcW w:w="1258" w:type="dxa"/>
            <w:tcBorders>
              <w:top w:val="double" w:sz="4" w:space="0" w:color="auto"/>
            </w:tcBorders>
            <w:vAlign w:val="center"/>
          </w:tcPr>
          <w:p w:rsidR="00041A6B" w:rsidRPr="00107D82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7D82">
              <w:rPr>
                <w:rFonts w:ascii="Arial" w:hAnsi="Arial" w:cs="Arial"/>
                <w:color w:val="000000"/>
                <w:sz w:val="18"/>
                <w:szCs w:val="18"/>
              </w:rPr>
              <w:t>21.6 (+ 3.3)</w:t>
            </w:r>
          </w:p>
        </w:tc>
        <w:tc>
          <w:tcPr>
            <w:tcW w:w="1258" w:type="dxa"/>
            <w:tcBorders>
              <w:top w:val="double" w:sz="4" w:space="0" w:color="auto"/>
            </w:tcBorders>
            <w:vAlign w:val="center"/>
          </w:tcPr>
          <w:p w:rsidR="00041A6B" w:rsidRPr="00107D82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7D82">
              <w:rPr>
                <w:rFonts w:ascii="Arial" w:hAnsi="Arial" w:cs="Arial"/>
                <w:color w:val="000000"/>
                <w:sz w:val="18"/>
                <w:szCs w:val="18"/>
              </w:rPr>
              <w:t>21.9 (+ 0.3)</w:t>
            </w:r>
          </w:p>
        </w:tc>
        <w:tc>
          <w:tcPr>
            <w:tcW w:w="1258" w:type="dxa"/>
            <w:tcBorders>
              <w:top w:val="double" w:sz="4" w:space="0" w:color="auto"/>
            </w:tcBorders>
            <w:vAlign w:val="center"/>
          </w:tcPr>
          <w:p w:rsidR="00041A6B" w:rsidRPr="00107D82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7D82">
              <w:rPr>
                <w:rFonts w:ascii="Arial" w:hAnsi="Arial" w:cs="Arial"/>
                <w:color w:val="000000"/>
                <w:sz w:val="18"/>
                <w:szCs w:val="18"/>
              </w:rPr>
              <w:t>24.7 (+ 2.8)</w:t>
            </w:r>
          </w:p>
        </w:tc>
        <w:tc>
          <w:tcPr>
            <w:tcW w:w="152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41A6B" w:rsidRPr="00107D82" w:rsidRDefault="00041A6B" w:rsidP="007B4D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7D82">
              <w:rPr>
                <w:rFonts w:ascii="Arial" w:hAnsi="Arial" w:cs="Arial"/>
                <w:color w:val="000000"/>
                <w:sz w:val="18"/>
                <w:szCs w:val="18"/>
              </w:rPr>
              <w:t xml:space="preserve">+ 2.3 %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(p&lt;.01)</w:t>
            </w:r>
          </w:p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:rsidR="00041A6B" w:rsidRPr="00107D82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7D82">
              <w:rPr>
                <w:rFonts w:ascii="Arial" w:hAnsi="Arial" w:cs="Arial"/>
                <w:color w:val="000000"/>
                <w:sz w:val="18"/>
                <w:szCs w:val="18"/>
              </w:rPr>
              <w:t xml:space="preserve">  6</w:t>
            </w:r>
          </w:p>
        </w:tc>
        <w:tc>
          <w:tcPr>
            <w:tcW w:w="1438" w:type="dxa"/>
            <w:tcBorders>
              <w:top w:val="double" w:sz="4" w:space="0" w:color="auto"/>
            </w:tcBorders>
            <w:vAlign w:val="center"/>
          </w:tcPr>
          <w:p w:rsidR="00041A6B" w:rsidRPr="00107D82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7D82">
              <w:rPr>
                <w:rFonts w:ascii="Arial" w:hAnsi="Arial" w:cs="Arial"/>
                <w:color w:val="000000"/>
                <w:sz w:val="18"/>
                <w:szCs w:val="18"/>
              </w:rPr>
              <w:t>+ 7.5 (  6)</w:t>
            </w:r>
          </w:p>
        </w:tc>
        <w:tc>
          <w:tcPr>
            <w:tcW w:w="1528" w:type="dxa"/>
            <w:tcBorders>
              <w:top w:val="double" w:sz="4" w:space="0" w:color="auto"/>
            </w:tcBorders>
            <w:vAlign w:val="center"/>
          </w:tcPr>
          <w:p w:rsidR="00041A6B" w:rsidRPr="00107D82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7D82">
              <w:rPr>
                <w:rFonts w:ascii="Arial" w:hAnsi="Arial" w:cs="Arial"/>
                <w:color w:val="000000"/>
                <w:sz w:val="18"/>
                <w:szCs w:val="18"/>
              </w:rPr>
              <w:t>+ 43.2 %  (  7)</w:t>
            </w:r>
          </w:p>
        </w:tc>
      </w:tr>
      <w:tr w:rsidR="00041A6B" w:rsidRPr="005C3DEB" w:rsidTr="007B4D8C">
        <w:trPr>
          <w:trHeight w:hRule="exact" w:val="288"/>
        </w:trPr>
        <w:tc>
          <w:tcPr>
            <w:tcW w:w="658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41A6B" w:rsidRPr="00107D82" w:rsidRDefault="00041A6B" w:rsidP="007B4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8" w:type="dxa"/>
            <w:tcBorders>
              <w:bottom w:val="single" w:sz="4" w:space="0" w:color="auto"/>
            </w:tcBorders>
            <w:vAlign w:val="center"/>
          </w:tcPr>
          <w:p w:rsidR="00041A6B" w:rsidRPr="00107D82" w:rsidRDefault="00041A6B" w:rsidP="007B4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D82">
              <w:rPr>
                <w:rFonts w:ascii="Arial" w:hAnsi="Arial" w:cs="Arial"/>
                <w:sz w:val="18"/>
                <w:szCs w:val="18"/>
              </w:rPr>
              <w:t>Male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vAlign w:val="center"/>
          </w:tcPr>
          <w:p w:rsidR="00041A6B" w:rsidRPr="00107D82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7D82">
              <w:rPr>
                <w:rFonts w:ascii="Arial" w:hAnsi="Arial" w:cs="Arial"/>
                <w:color w:val="000000"/>
                <w:sz w:val="18"/>
                <w:szCs w:val="18"/>
              </w:rPr>
              <w:t>28.4 (n/a)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1A6B" w:rsidRPr="00107D82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7D82">
              <w:rPr>
                <w:rFonts w:ascii="Arial" w:hAnsi="Arial" w:cs="Arial"/>
                <w:color w:val="000000"/>
                <w:sz w:val="18"/>
                <w:szCs w:val="18"/>
              </w:rPr>
              <w:t>33.1 (+ 4.7)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1A6B" w:rsidRPr="00107D82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7D82">
              <w:rPr>
                <w:rFonts w:ascii="Arial" w:hAnsi="Arial" w:cs="Arial"/>
                <w:color w:val="000000"/>
                <w:sz w:val="18"/>
                <w:szCs w:val="18"/>
              </w:rPr>
              <w:t>31.1 (- 2.0)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1A6B" w:rsidRPr="00107D82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7D82">
              <w:rPr>
                <w:rFonts w:ascii="Arial" w:hAnsi="Arial" w:cs="Arial"/>
                <w:color w:val="000000"/>
                <w:sz w:val="18"/>
                <w:szCs w:val="18"/>
              </w:rPr>
              <w:t>34.9 (+ 3.8)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1A6B" w:rsidRPr="00107D82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7D82">
              <w:rPr>
                <w:rFonts w:ascii="Arial" w:hAnsi="Arial" w:cs="Arial"/>
                <w:color w:val="000000"/>
                <w:sz w:val="18"/>
                <w:szCs w:val="18"/>
              </w:rPr>
              <w:t>34.7 (- 0.2)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1A6B" w:rsidRPr="00107D82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7D82">
              <w:rPr>
                <w:rFonts w:ascii="Arial" w:hAnsi="Arial" w:cs="Arial"/>
                <w:color w:val="000000"/>
                <w:sz w:val="18"/>
                <w:szCs w:val="18"/>
              </w:rPr>
              <w:t>38.0 (+ 3.3)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1A6B" w:rsidRPr="00107D82" w:rsidRDefault="00041A6B" w:rsidP="007B4D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7D82">
              <w:rPr>
                <w:rFonts w:ascii="Arial" w:hAnsi="Arial" w:cs="Arial"/>
                <w:color w:val="000000"/>
                <w:sz w:val="18"/>
                <w:szCs w:val="18"/>
              </w:rPr>
              <w:t xml:space="preserve">+ 1.6 %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(p&lt;.05)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1A6B" w:rsidRPr="00107D82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1A6B" w:rsidRPr="00107D82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1A6B" w:rsidRPr="00107D82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41A6B" w:rsidRPr="005C3DEB" w:rsidTr="007B4D8C">
        <w:trPr>
          <w:trHeight w:hRule="exact" w:val="288"/>
        </w:trPr>
        <w:tc>
          <w:tcPr>
            <w:tcW w:w="658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41A6B" w:rsidRPr="00107D82" w:rsidRDefault="00041A6B" w:rsidP="007B4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8" w:type="dxa"/>
            <w:tcBorders>
              <w:bottom w:val="double" w:sz="4" w:space="0" w:color="auto"/>
            </w:tcBorders>
            <w:vAlign w:val="center"/>
          </w:tcPr>
          <w:p w:rsidR="00041A6B" w:rsidRPr="00107D82" w:rsidRDefault="00041A6B" w:rsidP="007B4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D82">
              <w:rPr>
                <w:rFonts w:ascii="Arial" w:hAnsi="Arial" w:cs="Arial"/>
                <w:sz w:val="18"/>
                <w:szCs w:val="18"/>
              </w:rPr>
              <w:t>Female</w:t>
            </w:r>
          </w:p>
        </w:tc>
        <w:tc>
          <w:tcPr>
            <w:tcW w:w="1236" w:type="dxa"/>
            <w:tcBorders>
              <w:bottom w:val="double" w:sz="4" w:space="0" w:color="auto"/>
            </w:tcBorders>
            <w:vAlign w:val="center"/>
          </w:tcPr>
          <w:p w:rsidR="00041A6B" w:rsidRPr="00107D82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7D82">
              <w:rPr>
                <w:rFonts w:ascii="Arial" w:hAnsi="Arial" w:cs="Arial"/>
                <w:color w:val="000000"/>
                <w:sz w:val="18"/>
                <w:szCs w:val="18"/>
              </w:rPr>
              <w:t xml:space="preserve">  7.2 (n/a)</w:t>
            </w:r>
          </w:p>
        </w:tc>
        <w:tc>
          <w:tcPr>
            <w:tcW w:w="125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41A6B" w:rsidRPr="00107D82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7D82">
              <w:rPr>
                <w:rFonts w:ascii="Arial" w:hAnsi="Arial" w:cs="Arial"/>
                <w:color w:val="000000"/>
                <w:sz w:val="18"/>
                <w:szCs w:val="18"/>
              </w:rPr>
              <w:t xml:space="preserve">  6.1 (- 1.1)</w:t>
            </w:r>
          </w:p>
        </w:tc>
        <w:tc>
          <w:tcPr>
            <w:tcW w:w="125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41A6B" w:rsidRPr="00107D82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7D82">
              <w:rPr>
                <w:rFonts w:ascii="Arial" w:hAnsi="Arial" w:cs="Arial"/>
                <w:color w:val="000000"/>
                <w:sz w:val="18"/>
                <w:szCs w:val="18"/>
              </w:rPr>
              <w:t xml:space="preserve">  6.1 (+ 0.0)</w:t>
            </w:r>
          </w:p>
        </w:tc>
        <w:tc>
          <w:tcPr>
            <w:tcW w:w="125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41A6B" w:rsidRPr="00107D82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7D82">
              <w:rPr>
                <w:rFonts w:ascii="Arial" w:hAnsi="Arial" w:cs="Arial"/>
                <w:color w:val="000000"/>
                <w:sz w:val="18"/>
                <w:szCs w:val="18"/>
              </w:rPr>
              <w:t xml:space="preserve">  9.0 (+ 2.9)</w:t>
            </w:r>
          </w:p>
        </w:tc>
        <w:tc>
          <w:tcPr>
            <w:tcW w:w="125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41A6B" w:rsidRPr="00107D82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7D82">
              <w:rPr>
                <w:rFonts w:ascii="Arial" w:hAnsi="Arial" w:cs="Arial"/>
                <w:color w:val="000000"/>
                <w:sz w:val="18"/>
                <w:szCs w:val="18"/>
              </w:rPr>
              <w:t xml:space="preserve">  9.5 (+ 0.5)</w:t>
            </w:r>
          </w:p>
        </w:tc>
        <w:tc>
          <w:tcPr>
            <w:tcW w:w="125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41A6B" w:rsidRPr="00107D82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7D82">
              <w:rPr>
                <w:rFonts w:ascii="Arial" w:hAnsi="Arial" w:cs="Arial"/>
                <w:color w:val="000000"/>
                <w:sz w:val="18"/>
                <w:szCs w:val="18"/>
              </w:rPr>
              <w:t>11.8 (+ 2.3)</w:t>
            </w:r>
          </w:p>
        </w:tc>
        <w:tc>
          <w:tcPr>
            <w:tcW w:w="152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41A6B" w:rsidRPr="00107D82" w:rsidRDefault="00041A6B" w:rsidP="007B4D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7D82">
              <w:rPr>
                <w:rFonts w:ascii="Arial" w:hAnsi="Arial" w:cs="Arial"/>
                <w:color w:val="000000"/>
                <w:sz w:val="18"/>
                <w:szCs w:val="18"/>
              </w:rPr>
              <w:t xml:space="preserve">+ 4.4 %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(p&lt;.05)</w:t>
            </w:r>
          </w:p>
        </w:tc>
        <w:tc>
          <w:tcPr>
            <w:tcW w:w="900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41A6B" w:rsidRPr="00107D82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8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41A6B" w:rsidRPr="00107D82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8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41A6B" w:rsidRPr="00107D82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41A6B" w:rsidRPr="005C3DEB" w:rsidTr="007B4D8C">
        <w:trPr>
          <w:trHeight w:hRule="exact" w:val="288"/>
        </w:trPr>
        <w:tc>
          <w:tcPr>
            <w:tcW w:w="658" w:type="dxa"/>
            <w:vMerge w:val="restar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41A6B" w:rsidRPr="00107D82" w:rsidRDefault="00041A6B" w:rsidP="007B4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D82">
              <w:rPr>
                <w:rFonts w:ascii="Arial" w:hAnsi="Arial" w:cs="Arial"/>
                <w:sz w:val="18"/>
                <w:szCs w:val="18"/>
              </w:rPr>
              <w:t>IL</w:t>
            </w:r>
          </w:p>
        </w:tc>
        <w:tc>
          <w:tcPr>
            <w:tcW w:w="818" w:type="dxa"/>
            <w:tcBorders>
              <w:top w:val="double" w:sz="4" w:space="0" w:color="auto"/>
            </w:tcBorders>
            <w:vAlign w:val="center"/>
          </w:tcPr>
          <w:p w:rsidR="00041A6B" w:rsidRPr="00107D82" w:rsidRDefault="00041A6B" w:rsidP="007B4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D82">
              <w:rPr>
                <w:rFonts w:ascii="Arial" w:hAnsi="Arial" w:cs="Arial"/>
                <w:sz w:val="18"/>
                <w:szCs w:val="18"/>
              </w:rPr>
              <w:t>Both</w:t>
            </w:r>
          </w:p>
        </w:tc>
        <w:tc>
          <w:tcPr>
            <w:tcW w:w="1236" w:type="dxa"/>
            <w:tcBorders>
              <w:top w:val="double" w:sz="4" w:space="0" w:color="auto"/>
            </w:tcBorders>
            <w:vAlign w:val="center"/>
          </w:tcPr>
          <w:p w:rsidR="00041A6B" w:rsidRPr="00107D82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7D82">
              <w:rPr>
                <w:rFonts w:ascii="Arial" w:hAnsi="Arial" w:cs="Arial"/>
                <w:color w:val="000000"/>
                <w:sz w:val="18"/>
                <w:szCs w:val="18"/>
              </w:rPr>
              <w:t xml:space="preserve">  9.9 (n/a)</w:t>
            </w:r>
          </w:p>
        </w:tc>
        <w:tc>
          <w:tcPr>
            <w:tcW w:w="125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41A6B" w:rsidRPr="00107D82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7D82">
              <w:rPr>
                <w:rFonts w:ascii="Arial" w:hAnsi="Arial" w:cs="Arial"/>
                <w:color w:val="000000"/>
                <w:sz w:val="18"/>
                <w:szCs w:val="18"/>
              </w:rPr>
              <w:t xml:space="preserve">  9.8 (- 0.1)</w:t>
            </w:r>
          </w:p>
        </w:tc>
        <w:tc>
          <w:tcPr>
            <w:tcW w:w="125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41A6B" w:rsidRPr="00107D82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7D82">
              <w:rPr>
                <w:rFonts w:ascii="Arial" w:hAnsi="Arial" w:cs="Arial"/>
                <w:color w:val="000000"/>
                <w:sz w:val="18"/>
                <w:szCs w:val="18"/>
              </w:rPr>
              <w:t xml:space="preserve">  9.7 (- 0.1)</w:t>
            </w:r>
          </w:p>
        </w:tc>
        <w:tc>
          <w:tcPr>
            <w:tcW w:w="1258" w:type="dxa"/>
            <w:tcBorders>
              <w:top w:val="double" w:sz="4" w:space="0" w:color="auto"/>
            </w:tcBorders>
            <w:vAlign w:val="center"/>
          </w:tcPr>
          <w:p w:rsidR="00041A6B" w:rsidRPr="00107D82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7D82">
              <w:rPr>
                <w:rFonts w:ascii="Arial" w:hAnsi="Arial" w:cs="Arial"/>
                <w:color w:val="000000"/>
                <w:sz w:val="18"/>
                <w:szCs w:val="18"/>
              </w:rPr>
              <w:t>10.6 (+ 0.8)</w:t>
            </w:r>
          </w:p>
        </w:tc>
        <w:tc>
          <w:tcPr>
            <w:tcW w:w="1258" w:type="dxa"/>
            <w:tcBorders>
              <w:top w:val="double" w:sz="4" w:space="0" w:color="auto"/>
            </w:tcBorders>
            <w:vAlign w:val="center"/>
          </w:tcPr>
          <w:p w:rsidR="00041A6B" w:rsidRPr="00107D82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7D82">
              <w:rPr>
                <w:rFonts w:ascii="Arial" w:hAnsi="Arial" w:cs="Arial"/>
                <w:color w:val="000000"/>
                <w:sz w:val="18"/>
                <w:szCs w:val="18"/>
              </w:rPr>
              <w:t>11.2 (+ 0.6)</w:t>
            </w:r>
          </w:p>
        </w:tc>
        <w:tc>
          <w:tcPr>
            <w:tcW w:w="1258" w:type="dxa"/>
            <w:tcBorders>
              <w:top w:val="double" w:sz="4" w:space="0" w:color="auto"/>
            </w:tcBorders>
            <w:vAlign w:val="center"/>
          </w:tcPr>
          <w:p w:rsidR="00041A6B" w:rsidRPr="00107D82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7D82">
              <w:rPr>
                <w:rFonts w:ascii="Arial" w:hAnsi="Arial" w:cs="Arial"/>
                <w:color w:val="000000"/>
                <w:sz w:val="18"/>
                <w:szCs w:val="18"/>
              </w:rPr>
              <w:t>12.2 (+ 1.0)</w:t>
            </w:r>
          </w:p>
        </w:tc>
        <w:tc>
          <w:tcPr>
            <w:tcW w:w="152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41A6B" w:rsidRPr="00107D82" w:rsidRDefault="00041A6B" w:rsidP="007B4D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7D82">
              <w:rPr>
                <w:rFonts w:ascii="Arial" w:hAnsi="Arial" w:cs="Arial"/>
                <w:color w:val="000000"/>
                <w:sz w:val="18"/>
                <w:szCs w:val="18"/>
              </w:rPr>
              <w:t xml:space="preserve">+ 1.5 %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(p&lt;.05)</w:t>
            </w:r>
          </w:p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:rsidR="00041A6B" w:rsidRPr="00107D82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7D82"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438" w:type="dxa"/>
            <w:tcBorders>
              <w:top w:val="double" w:sz="4" w:space="0" w:color="auto"/>
            </w:tcBorders>
            <w:vAlign w:val="center"/>
          </w:tcPr>
          <w:p w:rsidR="00041A6B" w:rsidRPr="00107D82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7D82">
              <w:rPr>
                <w:rFonts w:ascii="Arial" w:hAnsi="Arial" w:cs="Arial"/>
                <w:color w:val="000000"/>
                <w:sz w:val="18"/>
                <w:szCs w:val="18"/>
              </w:rPr>
              <w:t>+ 2.3 (38)</w:t>
            </w:r>
          </w:p>
        </w:tc>
        <w:tc>
          <w:tcPr>
            <w:tcW w:w="1528" w:type="dxa"/>
            <w:tcBorders>
              <w:top w:val="double" w:sz="4" w:space="0" w:color="auto"/>
            </w:tcBorders>
            <w:vAlign w:val="center"/>
          </w:tcPr>
          <w:p w:rsidR="00041A6B" w:rsidRPr="00107D82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7D82">
              <w:rPr>
                <w:rFonts w:ascii="Arial" w:hAnsi="Arial" w:cs="Arial"/>
                <w:color w:val="000000"/>
                <w:sz w:val="18"/>
                <w:szCs w:val="18"/>
              </w:rPr>
              <w:t>+ 22.8 % (32)</w:t>
            </w:r>
          </w:p>
        </w:tc>
      </w:tr>
      <w:tr w:rsidR="00041A6B" w:rsidRPr="005C3DEB" w:rsidTr="007B4D8C">
        <w:trPr>
          <w:trHeight w:hRule="exact" w:val="288"/>
        </w:trPr>
        <w:tc>
          <w:tcPr>
            <w:tcW w:w="658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41A6B" w:rsidRPr="00107D82" w:rsidRDefault="00041A6B" w:rsidP="007B4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8" w:type="dxa"/>
            <w:tcBorders>
              <w:bottom w:val="single" w:sz="4" w:space="0" w:color="auto"/>
            </w:tcBorders>
            <w:vAlign w:val="center"/>
          </w:tcPr>
          <w:p w:rsidR="00041A6B" w:rsidRPr="00107D82" w:rsidRDefault="00041A6B" w:rsidP="007B4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D82">
              <w:rPr>
                <w:rFonts w:ascii="Arial" w:hAnsi="Arial" w:cs="Arial"/>
                <w:sz w:val="18"/>
                <w:szCs w:val="18"/>
              </w:rPr>
              <w:t>Male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vAlign w:val="center"/>
          </w:tcPr>
          <w:p w:rsidR="00041A6B" w:rsidRPr="00107D82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7D82">
              <w:rPr>
                <w:rFonts w:ascii="Arial" w:hAnsi="Arial" w:cs="Arial"/>
                <w:color w:val="000000"/>
                <w:sz w:val="18"/>
                <w:szCs w:val="18"/>
              </w:rPr>
              <w:t>17.1 (n/a)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1A6B" w:rsidRPr="00107D82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7D82">
              <w:rPr>
                <w:rFonts w:ascii="Arial" w:hAnsi="Arial" w:cs="Arial"/>
                <w:color w:val="000000"/>
                <w:sz w:val="18"/>
                <w:szCs w:val="18"/>
              </w:rPr>
              <w:t>16.7 (- 0.4)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1A6B" w:rsidRPr="00107D82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7D82">
              <w:rPr>
                <w:rFonts w:ascii="Arial" w:hAnsi="Arial" w:cs="Arial"/>
                <w:color w:val="000000"/>
                <w:sz w:val="18"/>
                <w:szCs w:val="18"/>
              </w:rPr>
              <w:t>16.2 (- 0.4)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1A6B" w:rsidRPr="00107D82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7D82">
              <w:rPr>
                <w:rFonts w:ascii="Arial" w:hAnsi="Arial" w:cs="Arial"/>
                <w:color w:val="000000"/>
                <w:sz w:val="18"/>
                <w:szCs w:val="18"/>
              </w:rPr>
              <w:t>17.6 (+ 1.4)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1A6B" w:rsidRPr="00107D82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7D82">
              <w:rPr>
                <w:rFonts w:ascii="Arial" w:hAnsi="Arial" w:cs="Arial"/>
                <w:color w:val="000000"/>
                <w:sz w:val="18"/>
                <w:szCs w:val="18"/>
              </w:rPr>
              <w:t>18.5 (+ 0.9)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1A6B" w:rsidRPr="00107D82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7D82">
              <w:rPr>
                <w:rFonts w:ascii="Arial" w:hAnsi="Arial" w:cs="Arial"/>
                <w:color w:val="000000"/>
                <w:sz w:val="18"/>
                <w:szCs w:val="18"/>
              </w:rPr>
              <w:t>19.8 (+ 1.3)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1A6B" w:rsidRPr="00107D82" w:rsidRDefault="00041A6B" w:rsidP="007B4D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7D82">
              <w:rPr>
                <w:rFonts w:ascii="Arial" w:hAnsi="Arial" w:cs="Arial"/>
                <w:color w:val="000000"/>
                <w:sz w:val="18"/>
                <w:szCs w:val="18"/>
              </w:rPr>
              <w:t xml:space="preserve">+ 1.1 %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(p&lt;.05)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1A6B" w:rsidRPr="00107D82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1A6B" w:rsidRPr="00107D82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1A6B" w:rsidRPr="00107D82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41A6B" w:rsidRPr="005C3DEB" w:rsidTr="007B4D8C">
        <w:trPr>
          <w:trHeight w:hRule="exact" w:val="288"/>
        </w:trPr>
        <w:tc>
          <w:tcPr>
            <w:tcW w:w="658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41A6B" w:rsidRPr="00107D82" w:rsidRDefault="00041A6B" w:rsidP="007B4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8" w:type="dxa"/>
            <w:tcBorders>
              <w:bottom w:val="double" w:sz="4" w:space="0" w:color="auto"/>
            </w:tcBorders>
            <w:vAlign w:val="center"/>
          </w:tcPr>
          <w:p w:rsidR="00041A6B" w:rsidRPr="00107D82" w:rsidRDefault="00041A6B" w:rsidP="007B4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D82">
              <w:rPr>
                <w:rFonts w:ascii="Arial" w:hAnsi="Arial" w:cs="Arial"/>
                <w:sz w:val="18"/>
                <w:szCs w:val="18"/>
              </w:rPr>
              <w:t>Female</w:t>
            </w:r>
          </w:p>
        </w:tc>
        <w:tc>
          <w:tcPr>
            <w:tcW w:w="1236" w:type="dxa"/>
            <w:tcBorders>
              <w:bottom w:val="double" w:sz="4" w:space="0" w:color="auto"/>
            </w:tcBorders>
            <w:vAlign w:val="center"/>
          </w:tcPr>
          <w:p w:rsidR="00041A6B" w:rsidRPr="00107D82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7D82">
              <w:rPr>
                <w:rFonts w:ascii="Arial" w:hAnsi="Arial" w:cs="Arial"/>
                <w:color w:val="000000"/>
                <w:sz w:val="18"/>
                <w:szCs w:val="18"/>
              </w:rPr>
              <w:t xml:space="preserve">  3.7 (n/a)</w:t>
            </w:r>
          </w:p>
        </w:tc>
        <w:tc>
          <w:tcPr>
            <w:tcW w:w="125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41A6B" w:rsidRPr="00107D82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7D82">
              <w:rPr>
                <w:rFonts w:ascii="Arial" w:hAnsi="Arial" w:cs="Arial"/>
                <w:color w:val="000000"/>
                <w:sz w:val="18"/>
                <w:szCs w:val="18"/>
              </w:rPr>
              <w:t xml:space="preserve">  3.6 (- 0.0)</w:t>
            </w:r>
          </w:p>
        </w:tc>
        <w:tc>
          <w:tcPr>
            <w:tcW w:w="125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41A6B" w:rsidRPr="00107D82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7D82">
              <w:rPr>
                <w:rFonts w:ascii="Arial" w:hAnsi="Arial" w:cs="Arial"/>
                <w:color w:val="000000"/>
                <w:sz w:val="18"/>
                <w:szCs w:val="18"/>
              </w:rPr>
              <w:t xml:space="preserve">  3.8 (+ 0.2)</w:t>
            </w:r>
          </w:p>
        </w:tc>
        <w:tc>
          <w:tcPr>
            <w:tcW w:w="125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41A6B" w:rsidRPr="00107D82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7D82">
              <w:rPr>
                <w:rFonts w:ascii="Arial" w:hAnsi="Arial" w:cs="Arial"/>
                <w:color w:val="000000"/>
                <w:sz w:val="18"/>
                <w:szCs w:val="18"/>
              </w:rPr>
              <w:t xml:space="preserve">  4.2 (+ 0.4)</w:t>
            </w:r>
          </w:p>
        </w:tc>
        <w:tc>
          <w:tcPr>
            <w:tcW w:w="125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41A6B" w:rsidRPr="00107D82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7D82">
              <w:rPr>
                <w:rFonts w:ascii="Arial" w:hAnsi="Arial" w:cs="Arial"/>
                <w:color w:val="000000"/>
                <w:sz w:val="18"/>
                <w:szCs w:val="18"/>
              </w:rPr>
              <w:t xml:space="preserve">  4.5 (+ 0.4)</w:t>
            </w:r>
          </w:p>
        </w:tc>
        <w:tc>
          <w:tcPr>
            <w:tcW w:w="125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41A6B" w:rsidRPr="00107D82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7D82">
              <w:rPr>
                <w:rFonts w:ascii="Arial" w:hAnsi="Arial" w:cs="Arial"/>
                <w:color w:val="000000"/>
                <w:sz w:val="18"/>
                <w:szCs w:val="18"/>
              </w:rPr>
              <w:t xml:space="preserve">  5.2 (+ 0.6)</w:t>
            </w:r>
          </w:p>
        </w:tc>
        <w:tc>
          <w:tcPr>
            <w:tcW w:w="152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41A6B" w:rsidRPr="00107D82" w:rsidRDefault="00041A6B" w:rsidP="007B4D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7D82">
              <w:rPr>
                <w:rFonts w:ascii="Arial" w:hAnsi="Arial" w:cs="Arial"/>
                <w:color w:val="000000"/>
                <w:sz w:val="18"/>
                <w:szCs w:val="18"/>
              </w:rPr>
              <w:t xml:space="preserve">+ 2.4 %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(p&lt;.01)</w:t>
            </w:r>
          </w:p>
        </w:tc>
        <w:tc>
          <w:tcPr>
            <w:tcW w:w="900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41A6B" w:rsidRPr="00107D82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8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41A6B" w:rsidRPr="00107D82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8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41A6B" w:rsidRPr="00107D82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41A6B" w:rsidRPr="005C3DEB" w:rsidTr="007B4D8C">
        <w:trPr>
          <w:trHeight w:hRule="exact" w:val="288"/>
        </w:trPr>
        <w:tc>
          <w:tcPr>
            <w:tcW w:w="658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41A6B" w:rsidRPr="00107D82" w:rsidRDefault="00041A6B" w:rsidP="007B4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D82">
              <w:rPr>
                <w:rFonts w:ascii="Arial" w:hAnsi="Arial" w:cs="Arial"/>
                <w:sz w:val="18"/>
                <w:szCs w:val="18"/>
              </w:rPr>
              <w:t>IN</w:t>
            </w:r>
          </w:p>
        </w:tc>
        <w:tc>
          <w:tcPr>
            <w:tcW w:w="818" w:type="dxa"/>
            <w:tcBorders>
              <w:top w:val="double" w:sz="4" w:space="0" w:color="auto"/>
            </w:tcBorders>
            <w:vAlign w:val="center"/>
          </w:tcPr>
          <w:p w:rsidR="00041A6B" w:rsidRPr="00107D82" w:rsidRDefault="00041A6B" w:rsidP="007B4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D82">
              <w:rPr>
                <w:rFonts w:ascii="Arial" w:hAnsi="Arial" w:cs="Arial"/>
                <w:sz w:val="18"/>
                <w:szCs w:val="18"/>
              </w:rPr>
              <w:t>Both</w:t>
            </w:r>
          </w:p>
        </w:tc>
        <w:tc>
          <w:tcPr>
            <w:tcW w:w="1236" w:type="dxa"/>
            <w:tcBorders>
              <w:top w:val="double" w:sz="4" w:space="0" w:color="auto"/>
            </w:tcBorders>
            <w:vAlign w:val="center"/>
          </w:tcPr>
          <w:p w:rsidR="00041A6B" w:rsidRPr="00107D82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7D82">
              <w:rPr>
                <w:rFonts w:ascii="Arial" w:hAnsi="Arial" w:cs="Arial"/>
                <w:color w:val="000000"/>
                <w:sz w:val="18"/>
                <w:szCs w:val="18"/>
              </w:rPr>
              <w:t>13.0 (n/a)</w:t>
            </w:r>
          </w:p>
        </w:tc>
        <w:tc>
          <w:tcPr>
            <w:tcW w:w="1257" w:type="dxa"/>
            <w:tcBorders>
              <w:top w:val="double" w:sz="4" w:space="0" w:color="auto"/>
            </w:tcBorders>
            <w:vAlign w:val="center"/>
          </w:tcPr>
          <w:p w:rsidR="00041A6B" w:rsidRPr="00107D82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7D82">
              <w:rPr>
                <w:rFonts w:ascii="Arial" w:hAnsi="Arial" w:cs="Arial"/>
                <w:color w:val="000000"/>
                <w:sz w:val="18"/>
                <w:szCs w:val="18"/>
              </w:rPr>
              <w:t>13.7 (+ 0.7)</w:t>
            </w:r>
          </w:p>
        </w:tc>
        <w:tc>
          <w:tcPr>
            <w:tcW w:w="1258" w:type="dxa"/>
            <w:tcBorders>
              <w:top w:val="double" w:sz="4" w:space="0" w:color="auto"/>
            </w:tcBorders>
            <w:vAlign w:val="center"/>
          </w:tcPr>
          <w:p w:rsidR="00041A6B" w:rsidRPr="00107D82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7D82">
              <w:rPr>
                <w:rFonts w:ascii="Arial" w:hAnsi="Arial" w:cs="Arial"/>
                <w:color w:val="000000"/>
                <w:sz w:val="18"/>
                <w:szCs w:val="18"/>
              </w:rPr>
              <w:t>14.4 (+ 0.7)</w:t>
            </w:r>
          </w:p>
        </w:tc>
        <w:tc>
          <w:tcPr>
            <w:tcW w:w="1258" w:type="dxa"/>
            <w:tcBorders>
              <w:top w:val="double" w:sz="4" w:space="0" w:color="auto"/>
            </w:tcBorders>
            <w:vAlign w:val="center"/>
          </w:tcPr>
          <w:p w:rsidR="00041A6B" w:rsidRPr="00107D82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7D82">
              <w:rPr>
                <w:rFonts w:ascii="Arial" w:hAnsi="Arial" w:cs="Arial"/>
                <w:color w:val="000000"/>
                <w:sz w:val="18"/>
                <w:szCs w:val="18"/>
              </w:rPr>
              <w:t>14.9 (+ 0.5)</w:t>
            </w:r>
          </w:p>
        </w:tc>
        <w:tc>
          <w:tcPr>
            <w:tcW w:w="1258" w:type="dxa"/>
            <w:tcBorders>
              <w:top w:val="double" w:sz="4" w:space="0" w:color="auto"/>
            </w:tcBorders>
            <w:vAlign w:val="center"/>
          </w:tcPr>
          <w:p w:rsidR="00041A6B" w:rsidRPr="00107D82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7D82">
              <w:rPr>
                <w:rFonts w:ascii="Arial" w:hAnsi="Arial" w:cs="Arial"/>
                <w:color w:val="000000"/>
                <w:sz w:val="18"/>
                <w:szCs w:val="18"/>
              </w:rPr>
              <w:t>16.4 (+ 1.4)</w:t>
            </w:r>
          </w:p>
        </w:tc>
        <w:tc>
          <w:tcPr>
            <w:tcW w:w="1258" w:type="dxa"/>
            <w:tcBorders>
              <w:top w:val="double" w:sz="4" w:space="0" w:color="auto"/>
            </w:tcBorders>
            <w:vAlign w:val="center"/>
          </w:tcPr>
          <w:p w:rsidR="00041A6B" w:rsidRPr="00107D82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7D82">
              <w:rPr>
                <w:rFonts w:ascii="Arial" w:hAnsi="Arial" w:cs="Arial"/>
                <w:color w:val="000000"/>
                <w:sz w:val="18"/>
                <w:szCs w:val="18"/>
              </w:rPr>
              <w:t>17.1 (+ 0.7)</w:t>
            </w:r>
          </w:p>
        </w:tc>
        <w:tc>
          <w:tcPr>
            <w:tcW w:w="152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41A6B" w:rsidRPr="00107D82" w:rsidRDefault="00041A6B" w:rsidP="007B4D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7D82">
              <w:rPr>
                <w:rFonts w:ascii="Arial" w:hAnsi="Arial" w:cs="Arial"/>
                <w:color w:val="000000"/>
                <w:sz w:val="18"/>
                <w:szCs w:val="18"/>
              </w:rPr>
              <w:t xml:space="preserve">+ 1.9 %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(p&lt;.01)</w:t>
            </w:r>
          </w:p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:rsidR="00041A6B" w:rsidRPr="00107D82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7D82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438" w:type="dxa"/>
            <w:tcBorders>
              <w:top w:val="double" w:sz="4" w:space="0" w:color="auto"/>
            </w:tcBorders>
            <w:vAlign w:val="center"/>
          </w:tcPr>
          <w:p w:rsidR="00041A6B" w:rsidRPr="00107D82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7D82">
              <w:rPr>
                <w:rFonts w:ascii="Arial" w:hAnsi="Arial" w:cs="Arial"/>
                <w:color w:val="000000"/>
                <w:sz w:val="18"/>
                <w:szCs w:val="18"/>
              </w:rPr>
              <w:t>+ 4.1 (23)</w:t>
            </w:r>
          </w:p>
        </w:tc>
        <w:tc>
          <w:tcPr>
            <w:tcW w:w="1528" w:type="dxa"/>
            <w:tcBorders>
              <w:top w:val="double" w:sz="4" w:space="0" w:color="auto"/>
            </w:tcBorders>
            <w:vAlign w:val="center"/>
          </w:tcPr>
          <w:p w:rsidR="00041A6B" w:rsidRPr="00107D82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7D82">
              <w:rPr>
                <w:rFonts w:ascii="Arial" w:hAnsi="Arial" w:cs="Arial"/>
                <w:color w:val="000000"/>
                <w:sz w:val="18"/>
                <w:szCs w:val="18"/>
              </w:rPr>
              <w:t>+ 31.9 % (25)</w:t>
            </w:r>
          </w:p>
        </w:tc>
      </w:tr>
      <w:tr w:rsidR="00041A6B" w:rsidRPr="005C3DEB" w:rsidTr="007B4D8C">
        <w:trPr>
          <w:trHeight w:hRule="exact" w:val="288"/>
        </w:trPr>
        <w:tc>
          <w:tcPr>
            <w:tcW w:w="658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41A6B" w:rsidRPr="00107D82" w:rsidRDefault="00041A6B" w:rsidP="007B4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8" w:type="dxa"/>
            <w:vAlign w:val="center"/>
          </w:tcPr>
          <w:p w:rsidR="00041A6B" w:rsidRPr="00107D82" w:rsidRDefault="00041A6B" w:rsidP="007B4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D82">
              <w:rPr>
                <w:rFonts w:ascii="Arial" w:hAnsi="Arial" w:cs="Arial"/>
                <w:sz w:val="18"/>
                <w:szCs w:val="18"/>
              </w:rPr>
              <w:t>Male</w:t>
            </w:r>
          </w:p>
        </w:tc>
        <w:tc>
          <w:tcPr>
            <w:tcW w:w="1236" w:type="dxa"/>
            <w:vAlign w:val="center"/>
          </w:tcPr>
          <w:p w:rsidR="00041A6B" w:rsidRPr="00107D82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7D82">
              <w:rPr>
                <w:rFonts w:ascii="Arial" w:hAnsi="Arial" w:cs="Arial"/>
                <w:color w:val="000000"/>
                <w:sz w:val="18"/>
                <w:szCs w:val="18"/>
              </w:rPr>
              <w:t>22.4 (n/a)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041A6B" w:rsidRPr="00107D82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7D82">
              <w:rPr>
                <w:rFonts w:ascii="Arial" w:hAnsi="Arial" w:cs="Arial"/>
                <w:color w:val="000000"/>
                <w:sz w:val="18"/>
                <w:szCs w:val="18"/>
              </w:rPr>
              <w:t>23.2 (+ 0.8)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041A6B" w:rsidRPr="00107D82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7D82">
              <w:rPr>
                <w:rFonts w:ascii="Arial" w:hAnsi="Arial" w:cs="Arial"/>
                <w:color w:val="000000"/>
                <w:sz w:val="18"/>
                <w:szCs w:val="18"/>
              </w:rPr>
              <w:t>24.4 (+ 1.2)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041A6B" w:rsidRPr="00107D82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7D82">
              <w:rPr>
                <w:rFonts w:ascii="Arial" w:hAnsi="Arial" w:cs="Arial"/>
                <w:color w:val="000000"/>
                <w:sz w:val="18"/>
                <w:szCs w:val="18"/>
              </w:rPr>
              <w:t>24.7 (+ 0.4)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041A6B" w:rsidRPr="00107D82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7D82">
              <w:rPr>
                <w:rFonts w:ascii="Arial" w:hAnsi="Arial" w:cs="Arial"/>
                <w:color w:val="000000"/>
                <w:sz w:val="18"/>
                <w:szCs w:val="18"/>
              </w:rPr>
              <w:t>26.7 (+ 2.0)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041A6B" w:rsidRPr="00107D82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7D82">
              <w:rPr>
                <w:rFonts w:ascii="Arial" w:hAnsi="Arial" w:cs="Arial"/>
                <w:color w:val="000000"/>
                <w:sz w:val="18"/>
                <w:szCs w:val="18"/>
              </w:rPr>
              <w:t>28.3 (+ 1.6)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041A6B" w:rsidRPr="00107D82" w:rsidRDefault="00041A6B" w:rsidP="007B4D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7D82">
              <w:rPr>
                <w:rFonts w:ascii="Arial" w:hAnsi="Arial" w:cs="Arial"/>
                <w:color w:val="000000"/>
                <w:sz w:val="18"/>
                <w:szCs w:val="18"/>
              </w:rPr>
              <w:t xml:space="preserve">+ 1.5 %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(p&lt;.01)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041A6B" w:rsidRPr="00107D82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8" w:type="dxa"/>
            <w:shd w:val="clear" w:color="auto" w:fill="D9D9D9" w:themeFill="background1" w:themeFillShade="D9"/>
            <w:vAlign w:val="center"/>
          </w:tcPr>
          <w:p w:rsidR="00041A6B" w:rsidRPr="00107D82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8" w:type="dxa"/>
            <w:shd w:val="clear" w:color="auto" w:fill="D9D9D9" w:themeFill="background1" w:themeFillShade="D9"/>
            <w:vAlign w:val="center"/>
          </w:tcPr>
          <w:p w:rsidR="00041A6B" w:rsidRPr="00107D82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41A6B" w:rsidRPr="005C3DEB" w:rsidTr="007B4D8C">
        <w:trPr>
          <w:trHeight w:hRule="exact" w:val="288"/>
        </w:trPr>
        <w:tc>
          <w:tcPr>
            <w:tcW w:w="658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41A6B" w:rsidRPr="00107D82" w:rsidRDefault="00041A6B" w:rsidP="007B4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8" w:type="dxa"/>
            <w:vAlign w:val="center"/>
          </w:tcPr>
          <w:p w:rsidR="00041A6B" w:rsidRPr="00107D82" w:rsidRDefault="00041A6B" w:rsidP="007B4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D82">
              <w:rPr>
                <w:rFonts w:ascii="Arial" w:hAnsi="Arial" w:cs="Arial"/>
                <w:sz w:val="18"/>
                <w:szCs w:val="18"/>
              </w:rPr>
              <w:t>Female</w:t>
            </w:r>
          </w:p>
        </w:tc>
        <w:tc>
          <w:tcPr>
            <w:tcW w:w="1236" w:type="dxa"/>
            <w:vAlign w:val="center"/>
          </w:tcPr>
          <w:p w:rsidR="00041A6B" w:rsidRPr="00107D82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7D82">
              <w:rPr>
                <w:rFonts w:ascii="Arial" w:hAnsi="Arial" w:cs="Arial"/>
                <w:color w:val="000000"/>
                <w:sz w:val="18"/>
                <w:szCs w:val="18"/>
              </w:rPr>
              <w:t xml:space="preserve">  4.6 (n/a)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041A6B" w:rsidRPr="00107D82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7D82">
              <w:rPr>
                <w:rFonts w:ascii="Arial" w:hAnsi="Arial" w:cs="Arial"/>
                <w:color w:val="000000"/>
                <w:sz w:val="18"/>
                <w:szCs w:val="18"/>
              </w:rPr>
              <w:t xml:space="preserve">  5.0 (+ 0.4)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041A6B" w:rsidRPr="00107D82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7D82">
              <w:rPr>
                <w:rFonts w:ascii="Arial" w:hAnsi="Arial" w:cs="Arial"/>
                <w:color w:val="000000"/>
                <w:sz w:val="18"/>
                <w:szCs w:val="18"/>
              </w:rPr>
              <w:t xml:space="preserve">  5.3 (+ 0.2)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041A6B" w:rsidRPr="00107D82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7D82">
              <w:rPr>
                <w:rFonts w:ascii="Arial" w:hAnsi="Arial" w:cs="Arial"/>
                <w:color w:val="000000"/>
                <w:sz w:val="18"/>
                <w:szCs w:val="18"/>
              </w:rPr>
              <w:t xml:space="preserve">  5.9 (+ 0.6)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041A6B" w:rsidRPr="00107D82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7D82">
              <w:rPr>
                <w:rFonts w:ascii="Arial" w:hAnsi="Arial" w:cs="Arial"/>
                <w:color w:val="000000"/>
                <w:sz w:val="18"/>
                <w:szCs w:val="18"/>
              </w:rPr>
              <w:t xml:space="preserve">  6.8 (+ 0.9)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041A6B" w:rsidRPr="00107D82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7D82">
              <w:rPr>
                <w:rFonts w:ascii="Arial" w:hAnsi="Arial" w:cs="Arial"/>
                <w:color w:val="000000"/>
                <w:sz w:val="18"/>
                <w:szCs w:val="18"/>
              </w:rPr>
              <w:t xml:space="preserve">  6.6 (- 0.2)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041A6B" w:rsidRPr="00107D82" w:rsidRDefault="00041A6B" w:rsidP="007B4D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7D82">
              <w:rPr>
                <w:rFonts w:ascii="Arial" w:hAnsi="Arial" w:cs="Arial"/>
                <w:color w:val="000000"/>
                <w:sz w:val="18"/>
                <w:szCs w:val="18"/>
              </w:rPr>
              <w:t xml:space="preserve">+ 2.7 %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(p&lt;.01)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041A6B" w:rsidRPr="00107D82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8" w:type="dxa"/>
            <w:shd w:val="clear" w:color="auto" w:fill="D9D9D9" w:themeFill="background1" w:themeFillShade="D9"/>
            <w:vAlign w:val="center"/>
          </w:tcPr>
          <w:p w:rsidR="00041A6B" w:rsidRPr="00107D82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8" w:type="dxa"/>
            <w:shd w:val="clear" w:color="auto" w:fill="D9D9D9" w:themeFill="background1" w:themeFillShade="D9"/>
            <w:vAlign w:val="center"/>
          </w:tcPr>
          <w:p w:rsidR="00041A6B" w:rsidRPr="00107D82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041A6B" w:rsidRDefault="00041A6B" w:rsidP="00873236">
      <w:pPr>
        <w:rPr>
          <w:rFonts w:ascii="Arial" w:hAnsi="Arial" w:cs="Arial"/>
        </w:rPr>
      </w:pPr>
    </w:p>
    <w:tbl>
      <w:tblPr>
        <w:tblStyle w:val="TableGrid"/>
        <w:tblpPr w:leftFromText="187" w:rightFromText="187" w:horzAnchor="margin" w:tblpYSpec="top"/>
        <w:tblW w:w="14395" w:type="dxa"/>
        <w:tblLook w:val="04A0" w:firstRow="1" w:lastRow="0" w:firstColumn="1" w:lastColumn="0" w:noHBand="0" w:noVBand="1"/>
      </w:tblPr>
      <w:tblGrid>
        <w:gridCol w:w="658"/>
        <w:gridCol w:w="818"/>
        <w:gridCol w:w="1236"/>
        <w:gridCol w:w="1257"/>
        <w:gridCol w:w="1258"/>
        <w:gridCol w:w="1258"/>
        <w:gridCol w:w="1258"/>
        <w:gridCol w:w="1258"/>
        <w:gridCol w:w="1524"/>
        <w:gridCol w:w="900"/>
        <w:gridCol w:w="1442"/>
        <w:gridCol w:w="1528"/>
      </w:tblGrid>
      <w:tr w:rsidR="00FE7196" w:rsidRPr="005C3DEB" w:rsidTr="007B4D8C">
        <w:trPr>
          <w:cantSplit/>
          <w:trHeight w:hRule="exact" w:val="504"/>
        </w:trPr>
        <w:tc>
          <w:tcPr>
            <w:tcW w:w="14395" w:type="dxa"/>
            <w:gridSpan w:val="12"/>
            <w:vAlign w:val="center"/>
          </w:tcPr>
          <w:p w:rsidR="00FE7196" w:rsidRPr="005F4E55" w:rsidRDefault="00FE7196" w:rsidP="00FE71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Supplementary Table. </w:t>
            </w:r>
            <w:r w:rsidRPr="005F4E55">
              <w:rPr>
                <w:rFonts w:ascii="Arial" w:hAnsi="Arial" w:cs="Arial"/>
                <w:b/>
              </w:rPr>
              <w:t xml:space="preserve">Trends in Suicide Rates among Persons ≥ 10 Years of Age, by State and Sex, </w:t>
            </w:r>
            <w:r>
              <w:rPr>
                <w:rFonts w:ascii="Arial" w:hAnsi="Arial" w:cs="Arial"/>
                <w:b/>
              </w:rPr>
              <w:t xml:space="preserve">National Vital Statistics System, </w:t>
            </w:r>
            <w:r w:rsidRPr="005F4E55">
              <w:rPr>
                <w:rFonts w:ascii="Arial" w:hAnsi="Arial" w:cs="Arial"/>
                <w:b/>
              </w:rPr>
              <w:t>1999 – 2016</w:t>
            </w:r>
          </w:p>
        </w:tc>
      </w:tr>
      <w:tr w:rsidR="00041A6B" w:rsidRPr="005C3DEB" w:rsidTr="007B4D8C">
        <w:trPr>
          <w:cantSplit/>
          <w:trHeight w:hRule="exact" w:val="432"/>
        </w:trPr>
        <w:tc>
          <w:tcPr>
            <w:tcW w:w="658" w:type="dxa"/>
            <w:vMerge w:val="restart"/>
            <w:vAlign w:val="center"/>
          </w:tcPr>
          <w:p w:rsidR="00041A6B" w:rsidRPr="00A2293C" w:rsidRDefault="00041A6B" w:rsidP="007B4D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293C">
              <w:rPr>
                <w:rFonts w:ascii="Arial" w:hAnsi="Arial" w:cs="Arial"/>
                <w:b/>
                <w:sz w:val="18"/>
                <w:szCs w:val="18"/>
              </w:rPr>
              <w:t>State</w:t>
            </w:r>
          </w:p>
        </w:tc>
        <w:tc>
          <w:tcPr>
            <w:tcW w:w="818" w:type="dxa"/>
            <w:vMerge w:val="restart"/>
            <w:vAlign w:val="center"/>
          </w:tcPr>
          <w:p w:rsidR="00041A6B" w:rsidRPr="00A2293C" w:rsidRDefault="00041A6B" w:rsidP="007B4D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293C">
              <w:rPr>
                <w:rFonts w:ascii="Arial" w:hAnsi="Arial" w:cs="Arial"/>
                <w:b/>
                <w:sz w:val="18"/>
                <w:szCs w:val="18"/>
              </w:rPr>
              <w:t>Sex</w:t>
            </w:r>
          </w:p>
        </w:tc>
        <w:tc>
          <w:tcPr>
            <w:tcW w:w="7525" w:type="dxa"/>
            <w:gridSpan w:val="6"/>
            <w:vAlign w:val="center"/>
          </w:tcPr>
          <w:p w:rsidR="00041A6B" w:rsidRPr="00A2293C" w:rsidRDefault="00041A6B" w:rsidP="007B4D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293C">
              <w:rPr>
                <w:rFonts w:ascii="Arial" w:hAnsi="Arial" w:cs="Arial"/>
                <w:b/>
                <w:sz w:val="18"/>
                <w:szCs w:val="18"/>
              </w:rPr>
              <w:t>Age-Adjusted Annual Rate per 100,000 Persons (Change from Prior Period)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*</w:t>
            </w:r>
          </w:p>
        </w:tc>
        <w:tc>
          <w:tcPr>
            <w:tcW w:w="1524" w:type="dxa"/>
            <w:vMerge w:val="restart"/>
            <w:vAlign w:val="center"/>
          </w:tcPr>
          <w:p w:rsidR="00041A6B" w:rsidRPr="005F4E55" w:rsidRDefault="00041A6B" w:rsidP="007B4D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4E55">
              <w:rPr>
                <w:rFonts w:ascii="Arial" w:hAnsi="Arial" w:cs="Arial"/>
                <w:b/>
                <w:sz w:val="18"/>
                <w:szCs w:val="18"/>
              </w:rPr>
              <w:t>Modeled</w:t>
            </w:r>
          </w:p>
          <w:p w:rsidR="00041A6B" w:rsidRPr="005F4E55" w:rsidRDefault="00041A6B" w:rsidP="007B4D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4E55">
              <w:rPr>
                <w:rFonts w:ascii="Arial" w:hAnsi="Arial" w:cs="Arial"/>
                <w:b/>
                <w:sz w:val="18"/>
                <w:szCs w:val="18"/>
              </w:rPr>
              <w:t xml:space="preserve"> AAPC </w:t>
            </w:r>
            <w:r w:rsidRPr="00806E88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900" w:type="dxa"/>
            <w:vMerge w:val="restart"/>
            <w:vAlign w:val="center"/>
          </w:tcPr>
          <w:p w:rsidR="00041A6B" w:rsidRPr="005F4E55" w:rsidRDefault="00041A6B" w:rsidP="007B4D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4E55">
              <w:rPr>
                <w:rFonts w:ascii="Arial" w:hAnsi="Arial" w:cs="Arial"/>
                <w:b/>
                <w:sz w:val="18"/>
                <w:szCs w:val="18"/>
              </w:rPr>
              <w:t>Current</w:t>
            </w:r>
          </w:p>
          <w:p w:rsidR="00041A6B" w:rsidRPr="005F4E55" w:rsidRDefault="00041A6B" w:rsidP="007B4D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4E55">
              <w:rPr>
                <w:rFonts w:ascii="Arial" w:hAnsi="Arial" w:cs="Arial"/>
                <w:b/>
                <w:sz w:val="18"/>
                <w:szCs w:val="18"/>
              </w:rPr>
              <w:t>State</w:t>
            </w:r>
          </w:p>
          <w:p w:rsidR="00041A6B" w:rsidRPr="005F4E55" w:rsidRDefault="00041A6B" w:rsidP="007B4D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4E55">
              <w:rPr>
                <w:rFonts w:ascii="Arial" w:hAnsi="Arial" w:cs="Arial"/>
                <w:b/>
                <w:sz w:val="18"/>
                <w:szCs w:val="18"/>
              </w:rPr>
              <w:t xml:space="preserve">  Rank </w:t>
            </w:r>
            <w:r w:rsidRPr="00806E88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§</w:t>
            </w:r>
          </w:p>
        </w:tc>
        <w:tc>
          <w:tcPr>
            <w:tcW w:w="1442" w:type="dxa"/>
            <w:vMerge w:val="restart"/>
            <w:vAlign w:val="center"/>
          </w:tcPr>
          <w:p w:rsidR="00041A6B" w:rsidRPr="005F4E55" w:rsidRDefault="00041A6B" w:rsidP="007B4D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4E55">
              <w:rPr>
                <w:rFonts w:ascii="Arial" w:hAnsi="Arial" w:cs="Arial"/>
                <w:b/>
                <w:sz w:val="18"/>
                <w:szCs w:val="18"/>
              </w:rPr>
              <w:t>Overall</w:t>
            </w:r>
          </w:p>
          <w:p w:rsidR="00041A6B" w:rsidRPr="005F4E55" w:rsidRDefault="00041A6B" w:rsidP="007B4D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4E55">
              <w:rPr>
                <w:rFonts w:ascii="Arial" w:hAnsi="Arial" w:cs="Arial"/>
                <w:b/>
                <w:sz w:val="18"/>
                <w:szCs w:val="18"/>
              </w:rPr>
              <w:t>Rate Change</w:t>
            </w:r>
          </w:p>
          <w:p w:rsidR="00041A6B" w:rsidRPr="005F4E55" w:rsidRDefault="00041A6B" w:rsidP="007B4D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4E55">
              <w:rPr>
                <w:rFonts w:ascii="Arial" w:hAnsi="Arial" w:cs="Arial"/>
                <w:b/>
                <w:sz w:val="18"/>
                <w:szCs w:val="18"/>
              </w:rPr>
              <w:t xml:space="preserve">(State Rank) </w:t>
            </w:r>
            <w:r w:rsidRPr="00806E88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¶</w:t>
            </w:r>
          </w:p>
        </w:tc>
        <w:tc>
          <w:tcPr>
            <w:tcW w:w="1528" w:type="dxa"/>
            <w:vMerge w:val="restart"/>
            <w:vAlign w:val="center"/>
          </w:tcPr>
          <w:p w:rsidR="00041A6B" w:rsidRPr="005F4E55" w:rsidRDefault="00041A6B" w:rsidP="007B4D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4E55">
              <w:rPr>
                <w:rFonts w:ascii="Arial" w:hAnsi="Arial" w:cs="Arial"/>
                <w:b/>
                <w:sz w:val="18"/>
                <w:szCs w:val="18"/>
              </w:rPr>
              <w:t>Overall</w:t>
            </w:r>
          </w:p>
          <w:p w:rsidR="00041A6B" w:rsidRPr="005F4E55" w:rsidRDefault="00041A6B" w:rsidP="007B4D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4E55">
              <w:rPr>
                <w:rFonts w:ascii="Arial" w:hAnsi="Arial" w:cs="Arial"/>
                <w:b/>
                <w:sz w:val="18"/>
                <w:szCs w:val="18"/>
              </w:rPr>
              <w:t>Percent Change</w:t>
            </w:r>
          </w:p>
          <w:p w:rsidR="00041A6B" w:rsidRPr="005F4E55" w:rsidRDefault="00041A6B" w:rsidP="007B4D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4E55">
              <w:rPr>
                <w:rFonts w:ascii="Arial" w:hAnsi="Arial" w:cs="Arial"/>
                <w:b/>
                <w:sz w:val="18"/>
                <w:szCs w:val="18"/>
              </w:rPr>
              <w:t xml:space="preserve"> (State Rank) **</w:t>
            </w:r>
          </w:p>
        </w:tc>
      </w:tr>
      <w:tr w:rsidR="00041A6B" w:rsidRPr="005C3DEB" w:rsidTr="007B4D8C">
        <w:trPr>
          <w:cantSplit/>
          <w:trHeight w:hRule="exact" w:val="432"/>
        </w:trPr>
        <w:tc>
          <w:tcPr>
            <w:tcW w:w="658" w:type="dxa"/>
            <w:vMerge/>
            <w:vAlign w:val="center"/>
          </w:tcPr>
          <w:p w:rsidR="00041A6B" w:rsidRPr="00A2293C" w:rsidRDefault="00041A6B" w:rsidP="007B4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8" w:type="dxa"/>
            <w:vMerge/>
            <w:vAlign w:val="center"/>
          </w:tcPr>
          <w:p w:rsidR="00041A6B" w:rsidRPr="00A2293C" w:rsidRDefault="00041A6B" w:rsidP="007B4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6" w:type="dxa"/>
            <w:vAlign w:val="center"/>
          </w:tcPr>
          <w:p w:rsidR="00041A6B" w:rsidRPr="00A2293C" w:rsidRDefault="00041A6B" w:rsidP="007B4D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293C">
              <w:rPr>
                <w:rFonts w:ascii="Arial" w:hAnsi="Arial" w:cs="Arial"/>
                <w:b/>
                <w:sz w:val="18"/>
                <w:szCs w:val="18"/>
              </w:rPr>
              <w:t>1999 – 2001</w:t>
            </w:r>
          </w:p>
        </w:tc>
        <w:tc>
          <w:tcPr>
            <w:tcW w:w="1257" w:type="dxa"/>
            <w:vAlign w:val="center"/>
          </w:tcPr>
          <w:p w:rsidR="00041A6B" w:rsidRPr="00A2293C" w:rsidRDefault="00041A6B" w:rsidP="007B4D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293C">
              <w:rPr>
                <w:rFonts w:ascii="Arial" w:hAnsi="Arial" w:cs="Arial"/>
                <w:b/>
                <w:sz w:val="18"/>
                <w:szCs w:val="18"/>
              </w:rPr>
              <w:t>2002 – 2004</w:t>
            </w:r>
          </w:p>
        </w:tc>
        <w:tc>
          <w:tcPr>
            <w:tcW w:w="1258" w:type="dxa"/>
            <w:vAlign w:val="center"/>
          </w:tcPr>
          <w:p w:rsidR="00041A6B" w:rsidRPr="00A2293C" w:rsidRDefault="00041A6B" w:rsidP="007B4D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293C">
              <w:rPr>
                <w:rFonts w:ascii="Arial" w:hAnsi="Arial" w:cs="Arial"/>
                <w:b/>
                <w:sz w:val="18"/>
                <w:szCs w:val="18"/>
              </w:rPr>
              <w:t>2005 – 2007</w:t>
            </w:r>
          </w:p>
        </w:tc>
        <w:tc>
          <w:tcPr>
            <w:tcW w:w="1258" w:type="dxa"/>
            <w:vAlign w:val="center"/>
          </w:tcPr>
          <w:p w:rsidR="00041A6B" w:rsidRPr="00A2293C" w:rsidRDefault="00041A6B" w:rsidP="007B4D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293C">
              <w:rPr>
                <w:rFonts w:ascii="Arial" w:hAnsi="Arial" w:cs="Arial"/>
                <w:b/>
                <w:sz w:val="18"/>
                <w:szCs w:val="18"/>
              </w:rPr>
              <w:t>2008 – 2010</w:t>
            </w:r>
          </w:p>
        </w:tc>
        <w:tc>
          <w:tcPr>
            <w:tcW w:w="1258" w:type="dxa"/>
            <w:vAlign w:val="center"/>
          </w:tcPr>
          <w:p w:rsidR="00041A6B" w:rsidRPr="00A2293C" w:rsidRDefault="00041A6B" w:rsidP="007B4D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293C">
              <w:rPr>
                <w:rFonts w:ascii="Arial" w:hAnsi="Arial" w:cs="Arial"/>
                <w:b/>
                <w:sz w:val="18"/>
                <w:szCs w:val="18"/>
              </w:rPr>
              <w:t>2011 – 2013</w:t>
            </w:r>
          </w:p>
        </w:tc>
        <w:tc>
          <w:tcPr>
            <w:tcW w:w="1258" w:type="dxa"/>
            <w:vAlign w:val="center"/>
          </w:tcPr>
          <w:p w:rsidR="00041A6B" w:rsidRPr="00A2293C" w:rsidRDefault="00041A6B" w:rsidP="007B4D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293C">
              <w:rPr>
                <w:rFonts w:ascii="Arial" w:hAnsi="Arial" w:cs="Arial"/>
                <w:b/>
                <w:sz w:val="18"/>
                <w:szCs w:val="18"/>
              </w:rPr>
              <w:t>2014 – 2016</w:t>
            </w:r>
          </w:p>
        </w:tc>
        <w:tc>
          <w:tcPr>
            <w:tcW w:w="1524" w:type="dxa"/>
            <w:vMerge/>
            <w:vAlign w:val="center"/>
          </w:tcPr>
          <w:p w:rsidR="00041A6B" w:rsidRPr="00A2293C" w:rsidRDefault="00041A6B" w:rsidP="007B4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041A6B" w:rsidRPr="00A2293C" w:rsidRDefault="00041A6B" w:rsidP="007B4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</w:tcPr>
          <w:p w:rsidR="00041A6B" w:rsidRPr="00A2293C" w:rsidRDefault="00041A6B" w:rsidP="007B4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8" w:type="dxa"/>
            <w:vMerge/>
            <w:vAlign w:val="center"/>
          </w:tcPr>
          <w:p w:rsidR="00041A6B" w:rsidRPr="00A2293C" w:rsidRDefault="00041A6B" w:rsidP="007B4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1A6B" w:rsidRPr="005C3DEB" w:rsidTr="007B4D8C">
        <w:trPr>
          <w:trHeight w:hRule="exact" w:val="90"/>
        </w:trPr>
        <w:tc>
          <w:tcPr>
            <w:tcW w:w="14395" w:type="dxa"/>
            <w:gridSpan w:val="12"/>
            <w:shd w:val="clear" w:color="auto" w:fill="D9D9D9" w:themeFill="background1" w:themeFillShade="D9"/>
            <w:vAlign w:val="center"/>
          </w:tcPr>
          <w:p w:rsidR="00041A6B" w:rsidRPr="00A2293C" w:rsidRDefault="00041A6B" w:rsidP="007B4D8C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41A6B" w:rsidRPr="005C3DEB" w:rsidTr="007B4D8C">
        <w:trPr>
          <w:trHeight w:hRule="exact" w:val="288"/>
        </w:trPr>
        <w:tc>
          <w:tcPr>
            <w:tcW w:w="658" w:type="dxa"/>
            <w:vMerge w:val="restart"/>
            <w:tcBorders>
              <w:bottom w:val="double" w:sz="4" w:space="0" w:color="auto"/>
            </w:tcBorders>
            <w:vAlign w:val="center"/>
          </w:tcPr>
          <w:p w:rsidR="00041A6B" w:rsidRPr="00107D82" w:rsidRDefault="00041A6B" w:rsidP="007B4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D82">
              <w:rPr>
                <w:rFonts w:ascii="Arial" w:hAnsi="Arial" w:cs="Arial"/>
                <w:sz w:val="18"/>
                <w:szCs w:val="18"/>
              </w:rPr>
              <w:t>IA</w:t>
            </w:r>
          </w:p>
        </w:tc>
        <w:tc>
          <w:tcPr>
            <w:tcW w:w="818" w:type="dxa"/>
            <w:vAlign w:val="center"/>
          </w:tcPr>
          <w:p w:rsidR="00041A6B" w:rsidRPr="00107D82" w:rsidRDefault="00041A6B" w:rsidP="007B4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D82">
              <w:rPr>
                <w:rFonts w:ascii="Arial" w:hAnsi="Arial" w:cs="Arial"/>
                <w:sz w:val="18"/>
                <w:szCs w:val="18"/>
              </w:rPr>
              <w:t>Both</w:t>
            </w:r>
          </w:p>
        </w:tc>
        <w:tc>
          <w:tcPr>
            <w:tcW w:w="1236" w:type="dxa"/>
            <w:vAlign w:val="center"/>
          </w:tcPr>
          <w:p w:rsidR="00041A6B" w:rsidRPr="00107D82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7D82">
              <w:rPr>
                <w:rFonts w:ascii="Arial" w:hAnsi="Arial" w:cs="Arial"/>
                <w:color w:val="000000"/>
                <w:sz w:val="18"/>
                <w:szCs w:val="18"/>
              </w:rPr>
              <w:t>11.8 (n/a)</w:t>
            </w:r>
          </w:p>
        </w:tc>
        <w:tc>
          <w:tcPr>
            <w:tcW w:w="1257" w:type="dxa"/>
            <w:vAlign w:val="center"/>
          </w:tcPr>
          <w:p w:rsidR="00041A6B" w:rsidRPr="00107D82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7D82">
              <w:rPr>
                <w:rFonts w:ascii="Arial" w:hAnsi="Arial" w:cs="Arial"/>
                <w:color w:val="000000"/>
                <w:sz w:val="18"/>
                <w:szCs w:val="18"/>
              </w:rPr>
              <w:t>13.2 (+ 1.4)</w:t>
            </w:r>
          </w:p>
        </w:tc>
        <w:tc>
          <w:tcPr>
            <w:tcW w:w="1258" w:type="dxa"/>
            <w:vAlign w:val="center"/>
          </w:tcPr>
          <w:p w:rsidR="00041A6B" w:rsidRPr="00107D82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7D82">
              <w:rPr>
                <w:rFonts w:ascii="Arial" w:hAnsi="Arial" w:cs="Arial"/>
                <w:color w:val="000000"/>
                <w:sz w:val="18"/>
                <w:szCs w:val="18"/>
              </w:rPr>
              <w:t>12.8 (- 0.4)</w:t>
            </w:r>
          </w:p>
        </w:tc>
        <w:tc>
          <w:tcPr>
            <w:tcW w:w="1258" w:type="dxa"/>
            <w:vAlign w:val="center"/>
          </w:tcPr>
          <w:p w:rsidR="00041A6B" w:rsidRPr="00107D82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7D82">
              <w:rPr>
                <w:rFonts w:ascii="Arial" w:hAnsi="Arial" w:cs="Arial"/>
                <w:color w:val="000000"/>
                <w:sz w:val="18"/>
                <w:szCs w:val="18"/>
              </w:rPr>
              <w:t>14.2 (+ 1.4)</w:t>
            </w:r>
          </w:p>
        </w:tc>
        <w:tc>
          <w:tcPr>
            <w:tcW w:w="1258" w:type="dxa"/>
            <w:vAlign w:val="center"/>
          </w:tcPr>
          <w:p w:rsidR="00041A6B" w:rsidRPr="00107D82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7D82">
              <w:rPr>
                <w:rFonts w:ascii="Arial" w:hAnsi="Arial" w:cs="Arial"/>
                <w:color w:val="000000"/>
                <w:sz w:val="18"/>
                <w:szCs w:val="18"/>
              </w:rPr>
              <w:t>15.9 (+ 1.7)</w:t>
            </w:r>
          </w:p>
        </w:tc>
        <w:tc>
          <w:tcPr>
            <w:tcW w:w="1258" w:type="dxa"/>
            <w:vAlign w:val="center"/>
          </w:tcPr>
          <w:p w:rsidR="00041A6B" w:rsidRPr="00107D82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7D82">
              <w:rPr>
                <w:rFonts w:ascii="Arial" w:hAnsi="Arial" w:cs="Arial"/>
                <w:color w:val="000000"/>
                <w:sz w:val="18"/>
                <w:szCs w:val="18"/>
              </w:rPr>
              <w:t>16.0 (+ 0.1)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041A6B" w:rsidRPr="00107D82" w:rsidRDefault="00041A6B" w:rsidP="007B4D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7D82">
              <w:rPr>
                <w:rFonts w:ascii="Arial" w:hAnsi="Arial" w:cs="Arial"/>
                <w:color w:val="000000"/>
                <w:sz w:val="18"/>
                <w:szCs w:val="18"/>
              </w:rPr>
              <w:t xml:space="preserve">+ 2.1 %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(p&lt;.01)</w:t>
            </w:r>
          </w:p>
        </w:tc>
        <w:tc>
          <w:tcPr>
            <w:tcW w:w="900" w:type="dxa"/>
            <w:vAlign w:val="center"/>
          </w:tcPr>
          <w:p w:rsidR="00041A6B" w:rsidRPr="00107D82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7D82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442" w:type="dxa"/>
            <w:vAlign w:val="center"/>
          </w:tcPr>
          <w:p w:rsidR="00041A6B" w:rsidRPr="00107D82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7D82">
              <w:rPr>
                <w:rFonts w:ascii="Arial" w:hAnsi="Arial" w:cs="Arial"/>
                <w:color w:val="000000"/>
                <w:sz w:val="18"/>
                <w:szCs w:val="18"/>
              </w:rPr>
              <w:t>+ 4.3 (20)</w:t>
            </w:r>
          </w:p>
        </w:tc>
        <w:tc>
          <w:tcPr>
            <w:tcW w:w="1528" w:type="dxa"/>
            <w:vAlign w:val="center"/>
          </w:tcPr>
          <w:p w:rsidR="00041A6B" w:rsidRPr="00107D82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7D82">
              <w:rPr>
                <w:rFonts w:ascii="Arial" w:hAnsi="Arial" w:cs="Arial"/>
                <w:color w:val="000000"/>
                <w:sz w:val="18"/>
                <w:szCs w:val="18"/>
              </w:rPr>
              <w:t>+ 36.2 % (18)</w:t>
            </w:r>
          </w:p>
        </w:tc>
      </w:tr>
      <w:tr w:rsidR="00041A6B" w:rsidRPr="005C3DEB" w:rsidTr="007B4D8C">
        <w:trPr>
          <w:trHeight w:hRule="exact" w:val="288"/>
        </w:trPr>
        <w:tc>
          <w:tcPr>
            <w:tcW w:w="658" w:type="dxa"/>
            <w:vMerge/>
            <w:tcBorders>
              <w:bottom w:val="double" w:sz="4" w:space="0" w:color="auto"/>
            </w:tcBorders>
            <w:vAlign w:val="center"/>
          </w:tcPr>
          <w:p w:rsidR="00041A6B" w:rsidRPr="00A2293C" w:rsidRDefault="00041A6B" w:rsidP="007B4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8" w:type="dxa"/>
            <w:tcBorders>
              <w:bottom w:val="single" w:sz="4" w:space="0" w:color="auto"/>
            </w:tcBorders>
            <w:vAlign w:val="center"/>
          </w:tcPr>
          <w:p w:rsidR="00041A6B" w:rsidRPr="00A2293C" w:rsidRDefault="00041A6B" w:rsidP="007B4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D82">
              <w:rPr>
                <w:rFonts w:ascii="Arial" w:hAnsi="Arial" w:cs="Arial"/>
                <w:sz w:val="18"/>
                <w:szCs w:val="18"/>
              </w:rPr>
              <w:t>Male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vAlign w:val="center"/>
          </w:tcPr>
          <w:p w:rsidR="00041A6B" w:rsidRPr="00A2293C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7D82">
              <w:rPr>
                <w:rFonts w:ascii="Arial" w:hAnsi="Arial" w:cs="Arial"/>
                <w:color w:val="000000"/>
                <w:sz w:val="18"/>
                <w:szCs w:val="18"/>
              </w:rPr>
              <w:t>20.6 (n/a)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vAlign w:val="center"/>
          </w:tcPr>
          <w:p w:rsidR="00041A6B" w:rsidRPr="00A2293C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7D82">
              <w:rPr>
                <w:rFonts w:ascii="Arial" w:hAnsi="Arial" w:cs="Arial"/>
                <w:color w:val="000000"/>
                <w:sz w:val="18"/>
                <w:szCs w:val="18"/>
              </w:rPr>
              <w:t>22.1 (+ 1.5)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vAlign w:val="center"/>
          </w:tcPr>
          <w:p w:rsidR="00041A6B" w:rsidRPr="00A2293C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7D82">
              <w:rPr>
                <w:rFonts w:ascii="Arial" w:hAnsi="Arial" w:cs="Arial"/>
                <w:color w:val="000000"/>
                <w:sz w:val="18"/>
                <w:szCs w:val="18"/>
              </w:rPr>
              <w:t>20.8 (- 1.4)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vAlign w:val="center"/>
          </w:tcPr>
          <w:p w:rsidR="00041A6B" w:rsidRPr="00A2293C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7D82">
              <w:rPr>
                <w:rFonts w:ascii="Arial" w:hAnsi="Arial" w:cs="Arial"/>
                <w:color w:val="000000"/>
                <w:sz w:val="18"/>
                <w:szCs w:val="18"/>
              </w:rPr>
              <w:t>23.3 (+ 2.5)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vAlign w:val="center"/>
          </w:tcPr>
          <w:p w:rsidR="00041A6B" w:rsidRPr="00A2293C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7D82">
              <w:rPr>
                <w:rFonts w:ascii="Arial" w:hAnsi="Arial" w:cs="Arial"/>
                <w:color w:val="000000"/>
                <w:sz w:val="18"/>
                <w:szCs w:val="18"/>
              </w:rPr>
              <w:t>26.0 (+ 2.7)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vAlign w:val="center"/>
          </w:tcPr>
          <w:p w:rsidR="00041A6B" w:rsidRPr="00A2293C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7D82">
              <w:rPr>
                <w:rFonts w:ascii="Arial" w:hAnsi="Arial" w:cs="Arial"/>
                <w:color w:val="000000"/>
                <w:sz w:val="18"/>
                <w:szCs w:val="18"/>
              </w:rPr>
              <w:t>25.7 (- 0.3)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1A6B" w:rsidRPr="00A2293C" w:rsidRDefault="00041A6B" w:rsidP="007B4D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7D82">
              <w:rPr>
                <w:rFonts w:ascii="Arial" w:hAnsi="Arial" w:cs="Arial"/>
                <w:color w:val="000000"/>
                <w:sz w:val="18"/>
                <w:szCs w:val="18"/>
              </w:rPr>
              <w:t xml:space="preserve">+ 1.6 %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(p&lt;.05)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1A6B" w:rsidRPr="00A2293C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1A6B" w:rsidRPr="00A2293C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1A6B" w:rsidRPr="00A2293C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041A6B" w:rsidRPr="005C3DEB" w:rsidTr="007B4D8C">
        <w:trPr>
          <w:trHeight w:hRule="exact" w:val="288"/>
        </w:trPr>
        <w:tc>
          <w:tcPr>
            <w:tcW w:w="658" w:type="dxa"/>
            <w:vMerge/>
            <w:tcBorders>
              <w:bottom w:val="double" w:sz="4" w:space="0" w:color="auto"/>
            </w:tcBorders>
            <w:vAlign w:val="center"/>
          </w:tcPr>
          <w:p w:rsidR="00041A6B" w:rsidRPr="00A2293C" w:rsidRDefault="00041A6B" w:rsidP="007B4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8" w:type="dxa"/>
            <w:tcBorders>
              <w:bottom w:val="double" w:sz="4" w:space="0" w:color="auto"/>
            </w:tcBorders>
            <w:vAlign w:val="center"/>
          </w:tcPr>
          <w:p w:rsidR="00041A6B" w:rsidRPr="00A2293C" w:rsidRDefault="00041A6B" w:rsidP="007B4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D82">
              <w:rPr>
                <w:rFonts w:ascii="Arial" w:hAnsi="Arial" w:cs="Arial"/>
                <w:sz w:val="18"/>
                <w:szCs w:val="18"/>
              </w:rPr>
              <w:t>Female</w:t>
            </w:r>
          </w:p>
        </w:tc>
        <w:tc>
          <w:tcPr>
            <w:tcW w:w="1236" w:type="dxa"/>
            <w:tcBorders>
              <w:bottom w:val="double" w:sz="4" w:space="0" w:color="auto"/>
            </w:tcBorders>
            <w:vAlign w:val="center"/>
          </w:tcPr>
          <w:p w:rsidR="00041A6B" w:rsidRPr="00A2293C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7D82">
              <w:rPr>
                <w:rFonts w:ascii="Arial" w:hAnsi="Arial" w:cs="Arial"/>
                <w:color w:val="000000"/>
                <w:sz w:val="18"/>
                <w:szCs w:val="18"/>
              </w:rPr>
              <w:t xml:space="preserve">  3.7 (n/a)</w:t>
            </w:r>
          </w:p>
        </w:tc>
        <w:tc>
          <w:tcPr>
            <w:tcW w:w="1257" w:type="dxa"/>
            <w:tcBorders>
              <w:bottom w:val="double" w:sz="4" w:space="0" w:color="auto"/>
            </w:tcBorders>
            <w:vAlign w:val="center"/>
          </w:tcPr>
          <w:p w:rsidR="00041A6B" w:rsidRPr="00A2293C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7D82">
              <w:rPr>
                <w:rFonts w:ascii="Arial" w:hAnsi="Arial" w:cs="Arial"/>
                <w:color w:val="000000"/>
                <w:sz w:val="18"/>
                <w:szCs w:val="18"/>
              </w:rPr>
              <w:t xml:space="preserve">  4.7 (+ 1.0)</w:t>
            </w:r>
          </w:p>
        </w:tc>
        <w:tc>
          <w:tcPr>
            <w:tcW w:w="1258" w:type="dxa"/>
            <w:tcBorders>
              <w:bottom w:val="double" w:sz="4" w:space="0" w:color="auto"/>
            </w:tcBorders>
            <w:vAlign w:val="center"/>
          </w:tcPr>
          <w:p w:rsidR="00041A6B" w:rsidRPr="00A2293C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7D82">
              <w:rPr>
                <w:rFonts w:ascii="Arial" w:hAnsi="Arial" w:cs="Arial"/>
                <w:color w:val="000000"/>
                <w:sz w:val="18"/>
                <w:szCs w:val="18"/>
              </w:rPr>
              <w:t xml:space="preserve">  5.3 (+ 0.6)</w:t>
            </w:r>
          </w:p>
        </w:tc>
        <w:tc>
          <w:tcPr>
            <w:tcW w:w="1258" w:type="dxa"/>
            <w:tcBorders>
              <w:bottom w:val="double" w:sz="4" w:space="0" w:color="auto"/>
            </w:tcBorders>
            <w:vAlign w:val="center"/>
          </w:tcPr>
          <w:p w:rsidR="00041A6B" w:rsidRPr="00A2293C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7D82">
              <w:rPr>
                <w:rFonts w:ascii="Arial" w:hAnsi="Arial" w:cs="Arial"/>
                <w:color w:val="000000"/>
                <w:sz w:val="18"/>
                <w:szCs w:val="18"/>
              </w:rPr>
              <w:t xml:space="preserve">  5.5 (+ 0.2)</w:t>
            </w:r>
          </w:p>
        </w:tc>
        <w:tc>
          <w:tcPr>
            <w:tcW w:w="1258" w:type="dxa"/>
            <w:tcBorders>
              <w:bottom w:val="double" w:sz="4" w:space="0" w:color="auto"/>
            </w:tcBorders>
            <w:vAlign w:val="center"/>
          </w:tcPr>
          <w:p w:rsidR="00041A6B" w:rsidRPr="00A2293C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7D82">
              <w:rPr>
                <w:rFonts w:ascii="Arial" w:hAnsi="Arial" w:cs="Arial"/>
                <w:color w:val="000000"/>
                <w:sz w:val="18"/>
                <w:szCs w:val="18"/>
              </w:rPr>
              <w:t xml:space="preserve">  6.1 (+ 0.6)</w:t>
            </w:r>
          </w:p>
        </w:tc>
        <w:tc>
          <w:tcPr>
            <w:tcW w:w="1258" w:type="dxa"/>
            <w:tcBorders>
              <w:bottom w:val="double" w:sz="4" w:space="0" w:color="auto"/>
            </w:tcBorders>
            <w:vAlign w:val="center"/>
          </w:tcPr>
          <w:p w:rsidR="00041A6B" w:rsidRPr="00A2293C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7D82">
              <w:rPr>
                <w:rFonts w:ascii="Arial" w:hAnsi="Arial" w:cs="Arial"/>
                <w:color w:val="000000"/>
                <w:sz w:val="18"/>
                <w:szCs w:val="18"/>
              </w:rPr>
              <w:t xml:space="preserve">  6.7 (+ 0.6)</w:t>
            </w:r>
          </w:p>
        </w:tc>
        <w:tc>
          <w:tcPr>
            <w:tcW w:w="152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41A6B" w:rsidRPr="00A2293C" w:rsidRDefault="00041A6B" w:rsidP="007B4D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7D82">
              <w:rPr>
                <w:rFonts w:ascii="Arial" w:hAnsi="Arial" w:cs="Arial"/>
                <w:color w:val="000000"/>
                <w:sz w:val="18"/>
                <w:szCs w:val="18"/>
              </w:rPr>
              <w:t xml:space="preserve">+ 3.8 %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(p&lt;.01)</w:t>
            </w:r>
          </w:p>
        </w:tc>
        <w:tc>
          <w:tcPr>
            <w:tcW w:w="900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41A6B" w:rsidRPr="00A2293C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42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41A6B" w:rsidRPr="00A2293C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28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41A6B" w:rsidRPr="00A2293C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041A6B" w:rsidRPr="005C3DEB" w:rsidTr="007B4D8C">
        <w:trPr>
          <w:trHeight w:hRule="exact" w:val="288"/>
        </w:trPr>
        <w:tc>
          <w:tcPr>
            <w:tcW w:w="658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041A6B" w:rsidRPr="00107D82" w:rsidRDefault="00041A6B" w:rsidP="007B4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D82">
              <w:rPr>
                <w:rFonts w:ascii="Arial" w:hAnsi="Arial" w:cs="Arial"/>
                <w:sz w:val="18"/>
                <w:szCs w:val="18"/>
              </w:rPr>
              <w:t>KS</w:t>
            </w:r>
          </w:p>
        </w:tc>
        <w:tc>
          <w:tcPr>
            <w:tcW w:w="8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41A6B" w:rsidRPr="00107D82" w:rsidRDefault="00041A6B" w:rsidP="007B4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D82">
              <w:rPr>
                <w:rFonts w:ascii="Arial" w:hAnsi="Arial" w:cs="Arial"/>
                <w:sz w:val="18"/>
                <w:szCs w:val="18"/>
              </w:rPr>
              <w:t>Both</w:t>
            </w:r>
          </w:p>
        </w:tc>
        <w:tc>
          <w:tcPr>
            <w:tcW w:w="123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41A6B" w:rsidRPr="00107D82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7D82">
              <w:rPr>
                <w:rFonts w:ascii="Arial" w:hAnsi="Arial" w:cs="Arial"/>
                <w:color w:val="000000"/>
                <w:sz w:val="18"/>
                <w:szCs w:val="18"/>
              </w:rPr>
              <w:t>13.3 (n/a)</w:t>
            </w:r>
          </w:p>
        </w:tc>
        <w:tc>
          <w:tcPr>
            <w:tcW w:w="125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1A6B" w:rsidRPr="00107D82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7D82">
              <w:rPr>
                <w:rFonts w:ascii="Arial" w:hAnsi="Arial" w:cs="Arial"/>
                <w:color w:val="000000"/>
                <w:sz w:val="18"/>
                <w:szCs w:val="18"/>
              </w:rPr>
              <w:t>15.1 (+ 1.8)</w:t>
            </w:r>
          </w:p>
        </w:tc>
        <w:tc>
          <w:tcPr>
            <w:tcW w:w="125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1A6B" w:rsidRPr="00107D82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7D82">
              <w:rPr>
                <w:rFonts w:ascii="Arial" w:hAnsi="Arial" w:cs="Arial"/>
                <w:color w:val="000000"/>
                <w:sz w:val="18"/>
                <w:szCs w:val="18"/>
              </w:rPr>
              <w:t>15.8 (+ 0.7)</w:t>
            </w:r>
          </w:p>
        </w:tc>
        <w:tc>
          <w:tcPr>
            <w:tcW w:w="125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1A6B" w:rsidRPr="00107D82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7D82">
              <w:rPr>
                <w:rFonts w:ascii="Arial" w:hAnsi="Arial" w:cs="Arial"/>
                <w:color w:val="000000"/>
                <w:sz w:val="18"/>
                <w:szCs w:val="18"/>
              </w:rPr>
              <w:t>15.3 (- 0.5)</w:t>
            </w:r>
          </w:p>
        </w:tc>
        <w:tc>
          <w:tcPr>
            <w:tcW w:w="125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1A6B" w:rsidRPr="00107D82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7D82">
              <w:rPr>
                <w:rFonts w:ascii="Arial" w:hAnsi="Arial" w:cs="Arial"/>
                <w:color w:val="000000"/>
                <w:sz w:val="18"/>
                <w:szCs w:val="18"/>
              </w:rPr>
              <w:t>17.7 (+ 2.4)</w:t>
            </w:r>
          </w:p>
        </w:tc>
        <w:tc>
          <w:tcPr>
            <w:tcW w:w="125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1A6B" w:rsidRPr="00107D82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7D82">
              <w:rPr>
                <w:rFonts w:ascii="Arial" w:hAnsi="Arial" w:cs="Arial"/>
                <w:color w:val="000000"/>
                <w:sz w:val="18"/>
                <w:szCs w:val="18"/>
              </w:rPr>
              <w:t>19.4 (+ 1.6)</w:t>
            </w:r>
          </w:p>
        </w:tc>
        <w:tc>
          <w:tcPr>
            <w:tcW w:w="152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1A6B" w:rsidRPr="00107D82" w:rsidRDefault="00041A6B" w:rsidP="007B4D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7D82">
              <w:rPr>
                <w:rFonts w:ascii="Arial" w:hAnsi="Arial" w:cs="Arial"/>
                <w:color w:val="000000"/>
                <w:sz w:val="18"/>
                <w:szCs w:val="18"/>
              </w:rPr>
              <w:t xml:space="preserve">+ 2.2 %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(p&lt;.01)</w:t>
            </w:r>
          </w:p>
        </w:tc>
        <w:tc>
          <w:tcPr>
            <w:tcW w:w="9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1A6B" w:rsidRPr="00107D82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7D82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44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1A6B" w:rsidRPr="00107D82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7D82">
              <w:rPr>
                <w:rFonts w:ascii="Arial" w:hAnsi="Arial" w:cs="Arial"/>
                <w:color w:val="000000"/>
                <w:sz w:val="18"/>
                <w:szCs w:val="18"/>
              </w:rPr>
              <w:t>+ 6.0 (11)</w:t>
            </w:r>
          </w:p>
        </w:tc>
        <w:tc>
          <w:tcPr>
            <w:tcW w:w="152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1A6B" w:rsidRPr="00107D82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+ </w:t>
            </w:r>
            <w:r w:rsidRPr="00107D82">
              <w:rPr>
                <w:rFonts w:ascii="Arial" w:hAnsi="Arial" w:cs="Arial"/>
                <w:color w:val="000000"/>
                <w:sz w:val="18"/>
                <w:szCs w:val="18"/>
              </w:rPr>
              <w:t>45.0 % (  5)</w:t>
            </w:r>
          </w:p>
        </w:tc>
      </w:tr>
      <w:tr w:rsidR="00041A6B" w:rsidRPr="005C3DEB" w:rsidTr="007B4D8C">
        <w:trPr>
          <w:trHeight w:hRule="exact" w:val="288"/>
        </w:trPr>
        <w:tc>
          <w:tcPr>
            <w:tcW w:w="658" w:type="dxa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041A6B" w:rsidRPr="00A2293C" w:rsidRDefault="00041A6B" w:rsidP="007B4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1A6B" w:rsidRPr="00A2293C" w:rsidRDefault="00041A6B" w:rsidP="007B4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D82">
              <w:rPr>
                <w:rFonts w:ascii="Arial" w:hAnsi="Arial" w:cs="Arial"/>
                <w:sz w:val="18"/>
                <w:szCs w:val="18"/>
              </w:rPr>
              <w:t>Male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1A6B" w:rsidRPr="00A2293C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7D82">
              <w:rPr>
                <w:rFonts w:ascii="Arial" w:hAnsi="Arial" w:cs="Arial"/>
                <w:color w:val="000000"/>
                <w:sz w:val="18"/>
                <w:szCs w:val="18"/>
              </w:rPr>
              <w:t>22.7 (n/a)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1A6B" w:rsidRPr="00A2293C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7D82">
              <w:rPr>
                <w:rFonts w:ascii="Arial" w:hAnsi="Arial" w:cs="Arial"/>
                <w:color w:val="000000"/>
                <w:sz w:val="18"/>
                <w:szCs w:val="18"/>
              </w:rPr>
              <w:t>25.0 (+ 2.3)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1A6B" w:rsidRPr="00A2293C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7D82">
              <w:rPr>
                <w:rFonts w:ascii="Arial" w:hAnsi="Arial" w:cs="Arial"/>
                <w:color w:val="000000"/>
                <w:sz w:val="18"/>
                <w:szCs w:val="18"/>
              </w:rPr>
              <w:t>26.5 (+ 1.5)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1A6B" w:rsidRPr="00A2293C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7D82">
              <w:rPr>
                <w:rFonts w:ascii="Arial" w:hAnsi="Arial" w:cs="Arial"/>
                <w:color w:val="000000"/>
                <w:sz w:val="18"/>
                <w:szCs w:val="18"/>
              </w:rPr>
              <w:t>25.6 (- 0.9)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1A6B" w:rsidRPr="00A2293C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7D82">
              <w:rPr>
                <w:rFonts w:ascii="Arial" w:hAnsi="Arial" w:cs="Arial"/>
                <w:color w:val="000000"/>
                <w:sz w:val="18"/>
                <w:szCs w:val="18"/>
              </w:rPr>
              <w:t>29.1 (+ 3.5)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1A6B" w:rsidRPr="00A2293C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7D82">
              <w:rPr>
                <w:rFonts w:ascii="Arial" w:hAnsi="Arial" w:cs="Arial"/>
                <w:color w:val="000000"/>
                <w:sz w:val="18"/>
                <w:szCs w:val="18"/>
              </w:rPr>
              <w:t>30.7 (+ 1.6)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1A6B" w:rsidRPr="00A2293C" w:rsidRDefault="00041A6B" w:rsidP="007B4D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7D82">
              <w:rPr>
                <w:rFonts w:ascii="Arial" w:hAnsi="Arial" w:cs="Arial"/>
                <w:color w:val="000000"/>
                <w:sz w:val="18"/>
                <w:szCs w:val="18"/>
              </w:rPr>
              <w:t xml:space="preserve">+ 1.9 %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(p&lt;.01)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1A6B" w:rsidRPr="00A2293C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1A6B" w:rsidRPr="00A2293C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1A6B" w:rsidRPr="00A2293C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041A6B" w:rsidRPr="005C3DEB" w:rsidTr="007B4D8C">
        <w:trPr>
          <w:trHeight w:hRule="exact" w:val="288"/>
        </w:trPr>
        <w:tc>
          <w:tcPr>
            <w:tcW w:w="658" w:type="dxa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041A6B" w:rsidRPr="00A2293C" w:rsidRDefault="00041A6B" w:rsidP="007B4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41A6B" w:rsidRPr="00A2293C" w:rsidRDefault="00041A6B" w:rsidP="007B4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D82">
              <w:rPr>
                <w:rFonts w:ascii="Arial" w:hAnsi="Arial" w:cs="Arial"/>
                <w:sz w:val="18"/>
                <w:szCs w:val="18"/>
              </w:rPr>
              <w:t>Female</w:t>
            </w:r>
          </w:p>
        </w:tc>
        <w:tc>
          <w:tcPr>
            <w:tcW w:w="123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41A6B" w:rsidRPr="00A2293C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7D82">
              <w:rPr>
                <w:rFonts w:ascii="Arial" w:hAnsi="Arial" w:cs="Arial"/>
                <w:color w:val="000000"/>
                <w:sz w:val="18"/>
                <w:szCs w:val="18"/>
              </w:rPr>
              <w:t xml:space="preserve">  4.6 (n/a)</w:t>
            </w:r>
          </w:p>
        </w:tc>
        <w:tc>
          <w:tcPr>
            <w:tcW w:w="125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41A6B" w:rsidRPr="00A2293C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7D82">
              <w:rPr>
                <w:rFonts w:ascii="Arial" w:hAnsi="Arial" w:cs="Arial"/>
                <w:color w:val="000000"/>
                <w:sz w:val="18"/>
                <w:szCs w:val="18"/>
              </w:rPr>
              <w:t xml:space="preserve">  6.0 (+ 1.4)</w:t>
            </w:r>
          </w:p>
        </w:tc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41A6B" w:rsidRPr="00A2293C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7D82">
              <w:rPr>
                <w:rFonts w:ascii="Arial" w:hAnsi="Arial" w:cs="Arial"/>
                <w:color w:val="000000"/>
                <w:sz w:val="18"/>
                <w:szCs w:val="18"/>
              </w:rPr>
              <w:t xml:space="preserve">  5.7 (- 0.3)</w:t>
            </w:r>
          </w:p>
        </w:tc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41A6B" w:rsidRPr="00A2293C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7D82">
              <w:rPr>
                <w:rFonts w:ascii="Arial" w:hAnsi="Arial" w:cs="Arial"/>
                <w:color w:val="000000"/>
                <w:sz w:val="18"/>
                <w:szCs w:val="18"/>
              </w:rPr>
              <w:t xml:space="preserve">  5.4 (- 0.3)</w:t>
            </w:r>
          </w:p>
        </w:tc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41A6B" w:rsidRPr="00A2293C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7D82">
              <w:rPr>
                <w:rFonts w:ascii="Arial" w:hAnsi="Arial" w:cs="Arial"/>
                <w:color w:val="000000"/>
                <w:sz w:val="18"/>
                <w:szCs w:val="18"/>
              </w:rPr>
              <w:t xml:space="preserve">  6.8 (+ 1.4)</w:t>
            </w:r>
          </w:p>
        </w:tc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41A6B" w:rsidRPr="00A2293C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7D82">
              <w:rPr>
                <w:rFonts w:ascii="Arial" w:hAnsi="Arial" w:cs="Arial"/>
                <w:color w:val="000000"/>
                <w:sz w:val="18"/>
                <w:szCs w:val="18"/>
              </w:rPr>
              <w:t xml:space="preserve">  8.4 (+ 1.6)</w:t>
            </w:r>
          </w:p>
        </w:tc>
        <w:tc>
          <w:tcPr>
            <w:tcW w:w="152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41A6B" w:rsidRPr="00A2293C" w:rsidRDefault="00041A6B" w:rsidP="007B4D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7D82">
              <w:rPr>
                <w:rFonts w:ascii="Arial" w:hAnsi="Arial" w:cs="Arial"/>
                <w:color w:val="000000"/>
                <w:sz w:val="18"/>
                <w:szCs w:val="18"/>
              </w:rPr>
              <w:t xml:space="preserve">+ 3.2 %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(p&lt;.05)</w:t>
            </w:r>
          </w:p>
        </w:tc>
        <w:tc>
          <w:tcPr>
            <w:tcW w:w="900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41A6B" w:rsidRPr="00A2293C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42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41A6B" w:rsidRPr="00A2293C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41A6B" w:rsidRPr="00A2293C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041A6B" w:rsidRPr="005C3DEB" w:rsidTr="007B4D8C">
        <w:trPr>
          <w:trHeight w:hRule="exact" w:val="288"/>
        </w:trPr>
        <w:tc>
          <w:tcPr>
            <w:tcW w:w="658" w:type="dxa"/>
            <w:vMerge w:val="restart"/>
            <w:tcBorders>
              <w:bottom w:val="double" w:sz="4" w:space="0" w:color="auto"/>
            </w:tcBorders>
            <w:vAlign w:val="center"/>
          </w:tcPr>
          <w:p w:rsidR="00041A6B" w:rsidRPr="00A2293C" w:rsidRDefault="00041A6B" w:rsidP="007B4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93C">
              <w:rPr>
                <w:rFonts w:ascii="Arial" w:hAnsi="Arial" w:cs="Arial"/>
                <w:sz w:val="18"/>
                <w:szCs w:val="18"/>
              </w:rPr>
              <w:t>KY</w:t>
            </w:r>
          </w:p>
        </w:tc>
        <w:tc>
          <w:tcPr>
            <w:tcW w:w="818" w:type="dxa"/>
            <w:tcBorders>
              <w:top w:val="double" w:sz="4" w:space="0" w:color="auto"/>
            </w:tcBorders>
            <w:vAlign w:val="center"/>
          </w:tcPr>
          <w:p w:rsidR="00041A6B" w:rsidRPr="00A2293C" w:rsidRDefault="00041A6B" w:rsidP="007B4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93C">
              <w:rPr>
                <w:rFonts w:ascii="Arial" w:hAnsi="Arial" w:cs="Arial"/>
                <w:sz w:val="18"/>
                <w:szCs w:val="18"/>
              </w:rPr>
              <w:t>Both</w:t>
            </w:r>
          </w:p>
        </w:tc>
        <w:tc>
          <w:tcPr>
            <w:tcW w:w="1236" w:type="dxa"/>
            <w:tcBorders>
              <w:top w:val="double" w:sz="4" w:space="0" w:color="auto"/>
            </w:tcBorders>
            <w:vAlign w:val="center"/>
          </w:tcPr>
          <w:p w:rsidR="00041A6B" w:rsidRPr="00A2293C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293C">
              <w:rPr>
                <w:rFonts w:ascii="Arial" w:hAnsi="Arial" w:cs="Arial"/>
                <w:color w:val="000000"/>
                <w:sz w:val="18"/>
                <w:szCs w:val="18"/>
              </w:rPr>
              <w:t>14.1 (n/a)</w:t>
            </w:r>
          </w:p>
        </w:tc>
        <w:tc>
          <w:tcPr>
            <w:tcW w:w="125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41A6B" w:rsidRPr="00A2293C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293C">
              <w:rPr>
                <w:rFonts w:ascii="Arial" w:hAnsi="Arial" w:cs="Arial"/>
                <w:color w:val="000000"/>
                <w:sz w:val="18"/>
                <w:szCs w:val="18"/>
              </w:rPr>
              <w:t>15.4 (+ 1.3)</w:t>
            </w:r>
          </w:p>
        </w:tc>
        <w:tc>
          <w:tcPr>
            <w:tcW w:w="125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41A6B" w:rsidRPr="00A2293C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293C">
              <w:rPr>
                <w:rFonts w:ascii="Arial" w:hAnsi="Arial" w:cs="Arial"/>
                <w:color w:val="000000"/>
                <w:sz w:val="18"/>
                <w:szCs w:val="18"/>
              </w:rPr>
              <w:t>16.7 (+ 1.3)</w:t>
            </w:r>
          </w:p>
        </w:tc>
        <w:tc>
          <w:tcPr>
            <w:tcW w:w="125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41A6B" w:rsidRPr="00A2293C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293C">
              <w:rPr>
                <w:rFonts w:ascii="Arial" w:hAnsi="Arial" w:cs="Arial"/>
                <w:color w:val="000000"/>
                <w:sz w:val="18"/>
                <w:szCs w:val="18"/>
              </w:rPr>
              <w:t>16.2 (- 0.5)</w:t>
            </w:r>
          </w:p>
        </w:tc>
        <w:tc>
          <w:tcPr>
            <w:tcW w:w="125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41A6B" w:rsidRPr="00A2293C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293C">
              <w:rPr>
                <w:rFonts w:ascii="Arial" w:hAnsi="Arial" w:cs="Arial"/>
                <w:color w:val="000000"/>
                <w:sz w:val="18"/>
                <w:szCs w:val="18"/>
              </w:rPr>
              <w:t>18.2 (+ 2.0)</w:t>
            </w:r>
          </w:p>
        </w:tc>
        <w:tc>
          <w:tcPr>
            <w:tcW w:w="125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41A6B" w:rsidRPr="00A2293C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293C">
              <w:rPr>
                <w:rFonts w:ascii="Arial" w:hAnsi="Arial" w:cs="Arial"/>
                <w:color w:val="000000"/>
                <w:sz w:val="18"/>
                <w:szCs w:val="18"/>
              </w:rPr>
              <w:t>19.3 (+ 1.1)</w:t>
            </w:r>
          </w:p>
        </w:tc>
        <w:tc>
          <w:tcPr>
            <w:tcW w:w="152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41A6B" w:rsidRPr="00A2293C" w:rsidRDefault="00041A6B" w:rsidP="007B4D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293C">
              <w:rPr>
                <w:rFonts w:ascii="Arial" w:hAnsi="Arial" w:cs="Arial"/>
                <w:color w:val="000000"/>
                <w:sz w:val="18"/>
                <w:szCs w:val="18"/>
              </w:rPr>
              <w:t xml:space="preserve">+ 1.9 %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(p&lt;.01)</w:t>
            </w:r>
          </w:p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:rsidR="00041A6B" w:rsidRPr="00A2293C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293C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vAlign w:val="center"/>
          </w:tcPr>
          <w:p w:rsidR="00041A6B" w:rsidRPr="00A2293C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293C">
              <w:rPr>
                <w:rFonts w:ascii="Arial" w:hAnsi="Arial" w:cs="Arial"/>
                <w:color w:val="000000"/>
                <w:sz w:val="18"/>
                <w:szCs w:val="18"/>
              </w:rPr>
              <w:t>+ 5.2 (16)</w:t>
            </w:r>
          </w:p>
        </w:tc>
        <w:tc>
          <w:tcPr>
            <w:tcW w:w="1528" w:type="dxa"/>
            <w:tcBorders>
              <w:top w:val="double" w:sz="4" w:space="0" w:color="auto"/>
            </w:tcBorders>
            <w:vAlign w:val="center"/>
          </w:tcPr>
          <w:p w:rsidR="00041A6B" w:rsidRPr="00A2293C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293C">
              <w:rPr>
                <w:rFonts w:ascii="Arial" w:hAnsi="Arial" w:cs="Arial"/>
                <w:color w:val="000000"/>
                <w:sz w:val="18"/>
                <w:szCs w:val="18"/>
              </w:rPr>
              <w:t>+ 36.6 % (16)</w:t>
            </w:r>
          </w:p>
        </w:tc>
      </w:tr>
      <w:tr w:rsidR="00041A6B" w:rsidRPr="005C3DEB" w:rsidTr="007B4D8C">
        <w:trPr>
          <w:trHeight w:hRule="exact" w:val="288"/>
        </w:trPr>
        <w:tc>
          <w:tcPr>
            <w:tcW w:w="658" w:type="dxa"/>
            <w:vMerge/>
            <w:tcBorders>
              <w:bottom w:val="double" w:sz="4" w:space="0" w:color="auto"/>
            </w:tcBorders>
            <w:vAlign w:val="center"/>
          </w:tcPr>
          <w:p w:rsidR="00041A6B" w:rsidRPr="00A2293C" w:rsidRDefault="00041A6B" w:rsidP="007B4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8" w:type="dxa"/>
            <w:tcBorders>
              <w:bottom w:val="single" w:sz="4" w:space="0" w:color="auto"/>
            </w:tcBorders>
            <w:vAlign w:val="center"/>
          </w:tcPr>
          <w:p w:rsidR="00041A6B" w:rsidRPr="00A2293C" w:rsidRDefault="00041A6B" w:rsidP="007B4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93C">
              <w:rPr>
                <w:rFonts w:ascii="Arial" w:hAnsi="Arial" w:cs="Arial"/>
                <w:sz w:val="18"/>
                <w:szCs w:val="18"/>
              </w:rPr>
              <w:t>Male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vAlign w:val="center"/>
          </w:tcPr>
          <w:p w:rsidR="00041A6B" w:rsidRPr="00A2293C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293C">
              <w:rPr>
                <w:rFonts w:ascii="Arial" w:hAnsi="Arial" w:cs="Arial"/>
                <w:color w:val="000000"/>
                <w:sz w:val="18"/>
                <w:szCs w:val="18"/>
              </w:rPr>
              <w:t>25.0 (n/a)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1A6B" w:rsidRPr="00A2293C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293C">
              <w:rPr>
                <w:rFonts w:ascii="Arial" w:hAnsi="Arial" w:cs="Arial"/>
                <w:color w:val="000000"/>
                <w:sz w:val="18"/>
                <w:szCs w:val="18"/>
              </w:rPr>
              <w:t>26.8 (+ 1.9)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1A6B" w:rsidRPr="00A2293C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293C">
              <w:rPr>
                <w:rFonts w:ascii="Arial" w:hAnsi="Arial" w:cs="Arial"/>
                <w:color w:val="000000"/>
                <w:sz w:val="18"/>
                <w:szCs w:val="18"/>
              </w:rPr>
              <w:t>28.3 (+ 1.4)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1A6B" w:rsidRPr="00A2293C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293C">
              <w:rPr>
                <w:rFonts w:ascii="Arial" w:hAnsi="Arial" w:cs="Arial"/>
                <w:color w:val="000000"/>
                <w:sz w:val="18"/>
                <w:szCs w:val="18"/>
              </w:rPr>
              <w:t>27.2 (- 1.0)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1A6B" w:rsidRPr="00A2293C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293C">
              <w:rPr>
                <w:rFonts w:ascii="Arial" w:hAnsi="Arial" w:cs="Arial"/>
                <w:color w:val="000000"/>
                <w:sz w:val="18"/>
                <w:szCs w:val="18"/>
              </w:rPr>
              <w:t>30.1 (+ 2.9)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1A6B" w:rsidRPr="00A2293C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293C">
              <w:rPr>
                <w:rFonts w:ascii="Arial" w:hAnsi="Arial" w:cs="Arial"/>
                <w:color w:val="000000"/>
                <w:sz w:val="18"/>
                <w:szCs w:val="18"/>
              </w:rPr>
              <w:t>31.7 (+ 1.6)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1A6B" w:rsidRPr="00A2293C" w:rsidRDefault="00041A6B" w:rsidP="007B4D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293C">
              <w:rPr>
                <w:rFonts w:ascii="Arial" w:hAnsi="Arial" w:cs="Arial"/>
                <w:color w:val="000000"/>
                <w:sz w:val="18"/>
                <w:szCs w:val="18"/>
              </w:rPr>
              <w:t xml:space="preserve">+ 1.4 %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(p&lt;.01)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1A6B" w:rsidRPr="00A2293C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1A6B" w:rsidRPr="00A2293C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1A6B" w:rsidRPr="00A2293C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41A6B" w:rsidRPr="005C3DEB" w:rsidTr="007B4D8C">
        <w:trPr>
          <w:trHeight w:hRule="exact" w:val="288"/>
        </w:trPr>
        <w:tc>
          <w:tcPr>
            <w:tcW w:w="658" w:type="dxa"/>
            <w:vMerge/>
            <w:tcBorders>
              <w:bottom w:val="double" w:sz="4" w:space="0" w:color="auto"/>
            </w:tcBorders>
            <w:vAlign w:val="center"/>
          </w:tcPr>
          <w:p w:rsidR="00041A6B" w:rsidRPr="00A2293C" w:rsidRDefault="00041A6B" w:rsidP="007B4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8" w:type="dxa"/>
            <w:tcBorders>
              <w:bottom w:val="double" w:sz="4" w:space="0" w:color="auto"/>
            </w:tcBorders>
            <w:vAlign w:val="center"/>
          </w:tcPr>
          <w:p w:rsidR="00041A6B" w:rsidRPr="00A2293C" w:rsidRDefault="00041A6B" w:rsidP="007B4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93C">
              <w:rPr>
                <w:rFonts w:ascii="Arial" w:hAnsi="Arial" w:cs="Arial"/>
                <w:sz w:val="18"/>
                <w:szCs w:val="18"/>
              </w:rPr>
              <w:t>Female</w:t>
            </w:r>
          </w:p>
        </w:tc>
        <w:tc>
          <w:tcPr>
            <w:tcW w:w="1236" w:type="dxa"/>
            <w:tcBorders>
              <w:bottom w:val="double" w:sz="4" w:space="0" w:color="auto"/>
            </w:tcBorders>
            <w:vAlign w:val="center"/>
          </w:tcPr>
          <w:p w:rsidR="00041A6B" w:rsidRPr="00A2293C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293C">
              <w:rPr>
                <w:rFonts w:ascii="Arial" w:hAnsi="Arial" w:cs="Arial"/>
                <w:color w:val="000000"/>
                <w:sz w:val="18"/>
                <w:szCs w:val="18"/>
              </w:rPr>
              <w:t xml:space="preserve">  4.8 (n/a)</w:t>
            </w:r>
          </w:p>
        </w:tc>
        <w:tc>
          <w:tcPr>
            <w:tcW w:w="125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41A6B" w:rsidRPr="00A2293C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293C">
              <w:rPr>
                <w:rFonts w:ascii="Arial" w:hAnsi="Arial" w:cs="Arial"/>
                <w:color w:val="000000"/>
                <w:sz w:val="18"/>
                <w:szCs w:val="18"/>
              </w:rPr>
              <w:t xml:space="preserve">  5.2 (+ 0.4)</w:t>
            </w:r>
          </w:p>
        </w:tc>
        <w:tc>
          <w:tcPr>
            <w:tcW w:w="125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41A6B" w:rsidRPr="00A2293C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293C">
              <w:rPr>
                <w:rFonts w:ascii="Arial" w:hAnsi="Arial" w:cs="Arial"/>
                <w:color w:val="000000"/>
                <w:sz w:val="18"/>
                <w:szCs w:val="18"/>
              </w:rPr>
              <w:t xml:space="preserve">  6.1 (+ 0.8)</w:t>
            </w:r>
          </w:p>
        </w:tc>
        <w:tc>
          <w:tcPr>
            <w:tcW w:w="125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41A6B" w:rsidRPr="00A2293C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293C">
              <w:rPr>
                <w:rFonts w:ascii="Arial" w:hAnsi="Arial" w:cs="Arial"/>
                <w:color w:val="000000"/>
                <w:sz w:val="18"/>
                <w:szCs w:val="18"/>
              </w:rPr>
              <w:t xml:space="preserve">  6.1 (+ 0.1)</w:t>
            </w:r>
          </w:p>
        </w:tc>
        <w:tc>
          <w:tcPr>
            <w:tcW w:w="125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41A6B" w:rsidRPr="00A2293C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293C">
              <w:rPr>
                <w:rFonts w:ascii="Arial" w:hAnsi="Arial" w:cs="Arial"/>
                <w:color w:val="000000"/>
                <w:sz w:val="18"/>
                <w:szCs w:val="18"/>
              </w:rPr>
              <w:t xml:space="preserve">  7.1 (+ 0.9)</w:t>
            </w:r>
          </w:p>
        </w:tc>
        <w:tc>
          <w:tcPr>
            <w:tcW w:w="125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41A6B" w:rsidRPr="00A2293C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293C">
              <w:rPr>
                <w:rFonts w:ascii="Arial" w:hAnsi="Arial" w:cs="Arial"/>
                <w:color w:val="000000"/>
                <w:sz w:val="18"/>
                <w:szCs w:val="18"/>
              </w:rPr>
              <w:t xml:space="preserve">  7.7 (+ 0.6)</w:t>
            </w:r>
          </w:p>
        </w:tc>
        <w:tc>
          <w:tcPr>
            <w:tcW w:w="152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41A6B" w:rsidRPr="00A2293C" w:rsidRDefault="00041A6B" w:rsidP="007B4D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293C">
              <w:rPr>
                <w:rFonts w:ascii="Arial" w:hAnsi="Arial" w:cs="Arial"/>
                <w:color w:val="000000"/>
                <w:sz w:val="18"/>
                <w:szCs w:val="18"/>
              </w:rPr>
              <w:t xml:space="preserve">+ 3.2 %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(p&lt;.01)</w:t>
            </w:r>
          </w:p>
        </w:tc>
        <w:tc>
          <w:tcPr>
            <w:tcW w:w="900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41A6B" w:rsidRPr="00A2293C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2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41A6B" w:rsidRPr="00A2293C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8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41A6B" w:rsidRPr="00A2293C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41A6B" w:rsidRPr="005C3DEB" w:rsidTr="007B4D8C">
        <w:trPr>
          <w:trHeight w:hRule="exact" w:val="288"/>
        </w:trPr>
        <w:tc>
          <w:tcPr>
            <w:tcW w:w="658" w:type="dxa"/>
            <w:vMerge w:val="restar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41A6B" w:rsidRPr="00A2293C" w:rsidRDefault="00041A6B" w:rsidP="007B4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93C">
              <w:rPr>
                <w:rFonts w:ascii="Arial" w:hAnsi="Arial" w:cs="Arial"/>
                <w:sz w:val="18"/>
                <w:szCs w:val="18"/>
              </w:rPr>
              <w:t>LA</w:t>
            </w:r>
          </w:p>
        </w:tc>
        <w:tc>
          <w:tcPr>
            <w:tcW w:w="818" w:type="dxa"/>
            <w:vAlign w:val="center"/>
          </w:tcPr>
          <w:p w:rsidR="00041A6B" w:rsidRPr="00A2293C" w:rsidRDefault="00041A6B" w:rsidP="007B4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93C">
              <w:rPr>
                <w:rFonts w:ascii="Arial" w:hAnsi="Arial" w:cs="Arial"/>
                <w:sz w:val="18"/>
                <w:szCs w:val="18"/>
              </w:rPr>
              <w:t>Both</w:t>
            </w:r>
          </w:p>
        </w:tc>
        <w:tc>
          <w:tcPr>
            <w:tcW w:w="1236" w:type="dxa"/>
            <w:vAlign w:val="center"/>
          </w:tcPr>
          <w:p w:rsidR="00041A6B" w:rsidRPr="00A2293C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293C">
              <w:rPr>
                <w:rFonts w:ascii="Arial" w:hAnsi="Arial" w:cs="Arial"/>
                <w:color w:val="000000"/>
                <w:sz w:val="18"/>
                <w:szCs w:val="18"/>
              </w:rPr>
              <w:t>13.1 (n/a)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041A6B" w:rsidRPr="00A2293C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293C">
              <w:rPr>
                <w:rFonts w:ascii="Arial" w:hAnsi="Arial" w:cs="Arial"/>
                <w:color w:val="000000"/>
                <w:sz w:val="18"/>
                <w:szCs w:val="18"/>
              </w:rPr>
              <w:t>12.9 (- 0.2)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041A6B" w:rsidRPr="00A2293C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293C">
              <w:rPr>
                <w:rFonts w:ascii="Arial" w:hAnsi="Arial" w:cs="Arial"/>
                <w:color w:val="000000"/>
                <w:sz w:val="18"/>
                <w:szCs w:val="18"/>
              </w:rPr>
              <w:t>13.4 (+ 0.4)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041A6B" w:rsidRPr="00A2293C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293C">
              <w:rPr>
                <w:rFonts w:ascii="Arial" w:hAnsi="Arial" w:cs="Arial"/>
                <w:color w:val="000000"/>
                <w:sz w:val="18"/>
                <w:szCs w:val="18"/>
              </w:rPr>
              <w:t>13.6 (+ 0.3)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041A6B" w:rsidRPr="00A2293C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293C">
              <w:rPr>
                <w:rFonts w:ascii="Arial" w:hAnsi="Arial" w:cs="Arial"/>
                <w:color w:val="000000"/>
                <w:sz w:val="18"/>
                <w:szCs w:val="18"/>
              </w:rPr>
              <w:t>14.4 (+ 0.8)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041A6B" w:rsidRPr="00A2293C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293C">
              <w:rPr>
                <w:rFonts w:ascii="Arial" w:hAnsi="Arial" w:cs="Arial"/>
                <w:color w:val="000000"/>
                <w:sz w:val="18"/>
                <w:szCs w:val="18"/>
              </w:rPr>
              <w:t>17.0 (+ 2.5)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041A6B" w:rsidRPr="00A2293C" w:rsidRDefault="00041A6B" w:rsidP="007B4D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293C">
              <w:rPr>
                <w:rFonts w:ascii="Arial" w:hAnsi="Arial" w:cs="Arial"/>
                <w:color w:val="000000"/>
                <w:sz w:val="18"/>
                <w:szCs w:val="18"/>
              </w:rPr>
              <w:t xml:space="preserve">+ 1.6 %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(p&lt;.05)</w:t>
            </w:r>
          </w:p>
        </w:tc>
        <w:tc>
          <w:tcPr>
            <w:tcW w:w="900" w:type="dxa"/>
            <w:vAlign w:val="center"/>
          </w:tcPr>
          <w:p w:rsidR="00041A6B" w:rsidRPr="00A2293C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293C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442" w:type="dxa"/>
            <w:vAlign w:val="center"/>
          </w:tcPr>
          <w:p w:rsidR="00041A6B" w:rsidRPr="00A2293C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293C">
              <w:rPr>
                <w:rFonts w:ascii="Arial" w:hAnsi="Arial" w:cs="Arial"/>
                <w:color w:val="000000"/>
                <w:sz w:val="18"/>
                <w:szCs w:val="18"/>
              </w:rPr>
              <w:t>+ 3.8 (27)</w:t>
            </w:r>
          </w:p>
        </w:tc>
        <w:tc>
          <w:tcPr>
            <w:tcW w:w="1528" w:type="dxa"/>
            <w:vAlign w:val="center"/>
          </w:tcPr>
          <w:p w:rsidR="00041A6B" w:rsidRPr="00A2293C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293C">
              <w:rPr>
                <w:rFonts w:ascii="Arial" w:hAnsi="Arial" w:cs="Arial"/>
                <w:color w:val="000000"/>
                <w:sz w:val="18"/>
                <w:szCs w:val="18"/>
              </w:rPr>
              <w:t>+ 29.3 % (26)</w:t>
            </w:r>
          </w:p>
        </w:tc>
      </w:tr>
      <w:tr w:rsidR="00041A6B" w:rsidRPr="005C3DEB" w:rsidTr="007B4D8C">
        <w:trPr>
          <w:trHeight w:hRule="exact" w:val="288"/>
        </w:trPr>
        <w:tc>
          <w:tcPr>
            <w:tcW w:w="658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41A6B" w:rsidRPr="00A2293C" w:rsidRDefault="00041A6B" w:rsidP="007B4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8" w:type="dxa"/>
            <w:tcBorders>
              <w:bottom w:val="single" w:sz="4" w:space="0" w:color="auto"/>
            </w:tcBorders>
            <w:vAlign w:val="center"/>
          </w:tcPr>
          <w:p w:rsidR="00041A6B" w:rsidRPr="00A2293C" w:rsidRDefault="00041A6B" w:rsidP="007B4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93C">
              <w:rPr>
                <w:rFonts w:ascii="Arial" w:hAnsi="Arial" w:cs="Arial"/>
                <w:sz w:val="18"/>
                <w:szCs w:val="18"/>
              </w:rPr>
              <w:t>Male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vAlign w:val="center"/>
          </w:tcPr>
          <w:p w:rsidR="00041A6B" w:rsidRPr="00A2293C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293C">
              <w:rPr>
                <w:rFonts w:ascii="Arial" w:hAnsi="Arial" w:cs="Arial"/>
                <w:color w:val="000000"/>
                <w:sz w:val="18"/>
                <w:szCs w:val="18"/>
              </w:rPr>
              <w:t>22.9 (n/a)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1A6B" w:rsidRPr="00A2293C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293C">
              <w:rPr>
                <w:rFonts w:ascii="Arial" w:hAnsi="Arial" w:cs="Arial"/>
                <w:color w:val="000000"/>
                <w:sz w:val="18"/>
                <w:szCs w:val="18"/>
              </w:rPr>
              <w:t>22.3 (- 0.6)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1A6B" w:rsidRPr="00A2293C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293C">
              <w:rPr>
                <w:rFonts w:ascii="Arial" w:hAnsi="Arial" w:cs="Arial"/>
                <w:color w:val="000000"/>
                <w:sz w:val="18"/>
                <w:szCs w:val="18"/>
              </w:rPr>
              <w:t>22.4 (+ 0.1)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1A6B" w:rsidRPr="00A2293C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293C">
              <w:rPr>
                <w:rFonts w:ascii="Arial" w:hAnsi="Arial" w:cs="Arial"/>
                <w:color w:val="000000"/>
                <w:sz w:val="18"/>
                <w:szCs w:val="18"/>
              </w:rPr>
              <w:t>23.3 (+ 0.8)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1A6B" w:rsidRPr="00A2293C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293C">
              <w:rPr>
                <w:rFonts w:ascii="Arial" w:hAnsi="Arial" w:cs="Arial"/>
                <w:color w:val="000000"/>
                <w:sz w:val="18"/>
                <w:szCs w:val="18"/>
              </w:rPr>
              <w:t>23.7 (+ 0.5)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1A6B" w:rsidRPr="00A2293C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293C">
              <w:rPr>
                <w:rFonts w:ascii="Arial" w:hAnsi="Arial" w:cs="Arial"/>
                <w:color w:val="000000"/>
                <w:sz w:val="18"/>
                <w:szCs w:val="18"/>
              </w:rPr>
              <w:t>27.3 (+ 3.6)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1A6B" w:rsidRPr="00A2293C" w:rsidRDefault="00041A6B" w:rsidP="007B4D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293C">
              <w:rPr>
                <w:rFonts w:ascii="Arial" w:hAnsi="Arial" w:cs="Arial"/>
                <w:color w:val="000000"/>
                <w:sz w:val="18"/>
                <w:szCs w:val="18"/>
              </w:rPr>
              <w:t xml:space="preserve">+ 1.1 %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2293C">
              <w:rPr>
                <w:rFonts w:ascii="Arial" w:hAnsi="Arial" w:cs="Arial"/>
                <w:color w:val="000000"/>
                <w:sz w:val="18"/>
                <w:szCs w:val="18"/>
              </w:rPr>
              <w:t>n/s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1A6B" w:rsidRPr="00A2293C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1A6B" w:rsidRPr="00A2293C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1A6B" w:rsidRPr="00A2293C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41A6B" w:rsidRPr="005C3DEB" w:rsidTr="007B4D8C">
        <w:trPr>
          <w:trHeight w:hRule="exact" w:val="288"/>
        </w:trPr>
        <w:tc>
          <w:tcPr>
            <w:tcW w:w="658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41A6B" w:rsidRPr="00A2293C" w:rsidRDefault="00041A6B" w:rsidP="007B4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8" w:type="dxa"/>
            <w:tcBorders>
              <w:bottom w:val="double" w:sz="4" w:space="0" w:color="auto"/>
            </w:tcBorders>
            <w:vAlign w:val="center"/>
          </w:tcPr>
          <w:p w:rsidR="00041A6B" w:rsidRPr="00A2293C" w:rsidRDefault="00041A6B" w:rsidP="007B4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93C">
              <w:rPr>
                <w:rFonts w:ascii="Arial" w:hAnsi="Arial" w:cs="Arial"/>
                <w:sz w:val="18"/>
                <w:szCs w:val="18"/>
              </w:rPr>
              <w:t>Female</w:t>
            </w:r>
          </w:p>
        </w:tc>
        <w:tc>
          <w:tcPr>
            <w:tcW w:w="1236" w:type="dxa"/>
            <w:tcBorders>
              <w:bottom w:val="double" w:sz="4" w:space="0" w:color="auto"/>
            </w:tcBorders>
            <w:vAlign w:val="center"/>
          </w:tcPr>
          <w:p w:rsidR="00041A6B" w:rsidRPr="00A2293C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293C">
              <w:rPr>
                <w:rFonts w:ascii="Arial" w:hAnsi="Arial" w:cs="Arial"/>
                <w:color w:val="000000"/>
                <w:sz w:val="18"/>
                <w:szCs w:val="18"/>
              </w:rPr>
              <w:t xml:space="preserve">  4.8 (n/a)</w:t>
            </w:r>
          </w:p>
        </w:tc>
        <w:tc>
          <w:tcPr>
            <w:tcW w:w="125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41A6B" w:rsidRPr="00A2293C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293C">
              <w:rPr>
                <w:rFonts w:ascii="Arial" w:hAnsi="Arial" w:cs="Arial"/>
                <w:color w:val="000000"/>
                <w:sz w:val="18"/>
                <w:szCs w:val="18"/>
              </w:rPr>
              <w:t xml:space="preserve">  4.7 (- 0.1)</w:t>
            </w:r>
          </w:p>
        </w:tc>
        <w:tc>
          <w:tcPr>
            <w:tcW w:w="125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41A6B" w:rsidRPr="00A2293C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293C">
              <w:rPr>
                <w:rFonts w:ascii="Arial" w:hAnsi="Arial" w:cs="Arial"/>
                <w:color w:val="000000"/>
                <w:sz w:val="18"/>
                <w:szCs w:val="18"/>
              </w:rPr>
              <w:t xml:space="preserve">  5.2 (+ 0.5)</w:t>
            </w:r>
          </w:p>
        </w:tc>
        <w:tc>
          <w:tcPr>
            <w:tcW w:w="125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41A6B" w:rsidRPr="00A2293C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293C">
              <w:rPr>
                <w:rFonts w:ascii="Arial" w:hAnsi="Arial" w:cs="Arial"/>
                <w:color w:val="000000"/>
                <w:sz w:val="18"/>
                <w:szCs w:val="18"/>
              </w:rPr>
              <w:t xml:space="preserve">  4.9 (- 0.2)</w:t>
            </w:r>
          </w:p>
        </w:tc>
        <w:tc>
          <w:tcPr>
            <w:tcW w:w="125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41A6B" w:rsidRPr="00A2293C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293C">
              <w:rPr>
                <w:rFonts w:ascii="Arial" w:hAnsi="Arial" w:cs="Arial"/>
                <w:color w:val="000000"/>
                <w:sz w:val="18"/>
                <w:szCs w:val="18"/>
              </w:rPr>
              <w:t xml:space="preserve">  6.1 (+ 1.2)</w:t>
            </w:r>
          </w:p>
        </w:tc>
        <w:tc>
          <w:tcPr>
            <w:tcW w:w="125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41A6B" w:rsidRPr="00A2293C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293C">
              <w:rPr>
                <w:rFonts w:ascii="Arial" w:hAnsi="Arial" w:cs="Arial"/>
                <w:color w:val="000000"/>
                <w:sz w:val="18"/>
                <w:szCs w:val="18"/>
              </w:rPr>
              <w:t xml:space="preserve">  7.5 (+ 1.4)</w:t>
            </w:r>
          </w:p>
        </w:tc>
        <w:tc>
          <w:tcPr>
            <w:tcW w:w="152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41A6B" w:rsidRPr="00A2293C" w:rsidRDefault="00041A6B" w:rsidP="007B4D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293C">
              <w:rPr>
                <w:rFonts w:ascii="Arial" w:hAnsi="Arial" w:cs="Arial"/>
                <w:color w:val="000000"/>
                <w:sz w:val="18"/>
                <w:szCs w:val="18"/>
              </w:rPr>
              <w:t xml:space="preserve">+ 2.8 %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(p&lt;.05)</w:t>
            </w:r>
          </w:p>
        </w:tc>
        <w:tc>
          <w:tcPr>
            <w:tcW w:w="900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41A6B" w:rsidRPr="00A2293C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2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41A6B" w:rsidRPr="00A2293C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8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41A6B" w:rsidRPr="00A2293C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41A6B" w:rsidRPr="005C3DEB" w:rsidTr="007B4D8C">
        <w:trPr>
          <w:trHeight w:hRule="exact" w:val="288"/>
        </w:trPr>
        <w:tc>
          <w:tcPr>
            <w:tcW w:w="658" w:type="dxa"/>
            <w:vMerge w:val="restar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41A6B" w:rsidRPr="00A2293C" w:rsidRDefault="00041A6B" w:rsidP="007B4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93C">
              <w:rPr>
                <w:rFonts w:ascii="Arial" w:hAnsi="Arial" w:cs="Arial"/>
                <w:sz w:val="18"/>
                <w:szCs w:val="18"/>
              </w:rPr>
              <w:t>ME</w:t>
            </w:r>
          </w:p>
        </w:tc>
        <w:tc>
          <w:tcPr>
            <w:tcW w:w="818" w:type="dxa"/>
            <w:tcBorders>
              <w:top w:val="double" w:sz="4" w:space="0" w:color="auto"/>
            </w:tcBorders>
            <w:vAlign w:val="center"/>
          </w:tcPr>
          <w:p w:rsidR="00041A6B" w:rsidRPr="00A2293C" w:rsidRDefault="00041A6B" w:rsidP="007B4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93C">
              <w:rPr>
                <w:rFonts w:ascii="Arial" w:hAnsi="Arial" w:cs="Arial"/>
                <w:sz w:val="18"/>
                <w:szCs w:val="18"/>
              </w:rPr>
              <w:t>Both</w:t>
            </w:r>
          </w:p>
        </w:tc>
        <w:tc>
          <w:tcPr>
            <w:tcW w:w="123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41A6B" w:rsidRPr="00A2293C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293C">
              <w:rPr>
                <w:rFonts w:ascii="Arial" w:hAnsi="Arial" w:cs="Arial"/>
                <w:color w:val="000000"/>
                <w:sz w:val="18"/>
                <w:szCs w:val="18"/>
              </w:rPr>
              <w:t>14.5 (n/a)</w:t>
            </w:r>
          </w:p>
        </w:tc>
        <w:tc>
          <w:tcPr>
            <w:tcW w:w="125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41A6B" w:rsidRPr="00A2293C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293C">
              <w:rPr>
                <w:rFonts w:ascii="Arial" w:hAnsi="Arial" w:cs="Arial"/>
                <w:color w:val="000000"/>
                <w:sz w:val="18"/>
                <w:szCs w:val="18"/>
              </w:rPr>
              <w:t>13.6 (- 0.9)</w:t>
            </w:r>
          </w:p>
        </w:tc>
        <w:tc>
          <w:tcPr>
            <w:tcW w:w="125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41A6B" w:rsidRPr="00A2293C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293C">
              <w:rPr>
                <w:rFonts w:ascii="Arial" w:hAnsi="Arial" w:cs="Arial"/>
                <w:color w:val="000000"/>
                <w:sz w:val="18"/>
                <w:szCs w:val="18"/>
              </w:rPr>
              <w:t>14.4 (+ 0.8)</w:t>
            </w:r>
          </w:p>
        </w:tc>
        <w:tc>
          <w:tcPr>
            <w:tcW w:w="125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41A6B" w:rsidRPr="00A2293C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293C">
              <w:rPr>
                <w:rFonts w:ascii="Arial" w:hAnsi="Arial" w:cs="Arial"/>
                <w:color w:val="000000"/>
                <w:sz w:val="18"/>
                <w:szCs w:val="18"/>
              </w:rPr>
              <w:t>15.4 (+ 1.0)</w:t>
            </w:r>
          </w:p>
        </w:tc>
        <w:tc>
          <w:tcPr>
            <w:tcW w:w="125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41A6B" w:rsidRPr="00A2293C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293C">
              <w:rPr>
                <w:rFonts w:ascii="Arial" w:hAnsi="Arial" w:cs="Arial"/>
                <w:color w:val="000000"/>
                <w:sz w:val="18"/>
                <w:szCs w:val="18"/>
              </w:rPr>
              <w:t>18.9 (+ 3.5)</w:t>
            </w:r>
          </w:p>
        </w:tc>
        <w:tc>
          <w:tcPr>
            <w:tcW w:w="125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41A6B" w:rsidRPr="00A2293C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293C">
              <w:rPr>
                <w:rFonts w:ascii="Arial" w:hAnsi="Arial" w:cs="Arial"/>
                <w:color w:val="000000"/>
                <w:sz w:val="18"/>
                <w:szCs w:val="18"/>
              </w:rPr>
              <w:t>18.5 (- 0.4)</w:t>
            </w:r>
          </w:p>
        </w:tc>
        <w:tc>
          <w:tcPr>
            <w:tcW w:w="152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41A6B" w:rsidRPr="00A2293C" w:rsidRDefault="00041A6B" w:rsidP="007B4D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293C">
              <w:rPr>
                <w:rFonts w:ascii="Arial" w:hAnsi="Arial" w:cs="Arial"/>
                <w:color w:val="000000"/>
                <w:sz w:val="18"/>
                <w:szCs w:val="18"/>
              </w:rPr>
              <w:t xml:space="preserve">+ 2.2 %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(p&lt;.05)</w:t>
            </w:r>
          </w:p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:rsidR="00041A6B" w:rsidRPr="00A2293C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293C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vAlign w:val="center"/>
          </w:tcPr>
          <w:p w:rsidR="00041A6B" w:rsidRPr="00A2293C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293C">
              <w:rPr>
                <w:rFonts w:ascii="Arial" w:hAnsi="Arial" w:cs="Arial"/>
                <w:color w:val="000000"/>
                <w:sz w:val="18"/>
                <w:szCs w:val="18"/>
              </w:rPr>
              <w:t>+ 4.0 (25)</w:t>
            </w:r>
          </w:p>
        </w:tc>
        <w:tc>
          <w:tcPr>
            <w:tcW w:w="1528" w:type="dxa"/>
            <w:tcBorders>
              <w:top w:val="double" w:sz="4" w:space="0" w:color="auto"/>
            </w:tcBorders>
            <w:vAlign w:val="center"/>
          </w:tcPr>
          <w:p w:rsidR="00041A6B" w:rsidRPr="00A2293C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293C">
              <w:rPr>
                <w:rFonts w:ascii="Arial" w:hAnsi="Arial" w:cs="Arial"/>
                <w:color w:val="000000"/>
                <w:sz w:val="18"/>
                <w:szCs w:val="18"/>
              </w:rPr>
              <w:t>+ 27.4 % (29)</w:t>
            </w:r>
          </w:p>
        </w:tc>
      </w:tr>
      <w:tr w:rsidR="00041A6B" w:rsidRPr="005C3DEB" w:rsidTr="007B4D8C">
        <w:trPr>
          <w:trHeight w:hRule="exact" w:val="288"/>
        </w:trPr>
        <w:tc>
          <w:tcPr>
            <w:tcW w:w="658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41A6B" w:rsidRPr="00A2293C" w:rsidRDefault="00041A6B" w:rsidP="007B4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8" w:type="dxa"/>
            <w:tcBorders>
              <w:bottom w:val="single" w:sz="4" w:space="0" w:color="auto"/>
            </w:tcBorders>
            <w:vAlign w:val="center"/>
          </w:tcPr>
          <w:p w:rsidR="00041A6B" w:rsidRPr="00A2293C" w:rsidRDefault="00041A6B" w:rsidP="007B4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93C">
              <w:rPr>
                <w:rFonts w:ascii="Arial" w:hAnsi="Arial" w:cs="Arial"/>
                <w:sz w:val="18"/>
                <w:szCs w:val="18"/>
              </w:rPr>
              <w:t>Male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1A6B" w:rsidRPr="00A2293C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293C">
              <w:rPr>
                <w:rFonts w:ascii="Arial" w:hAnsi="Arial" w:cs="Arial"/>
                <w:color w:val="000000"/>
                <w:sz w:val="18"/>
                <w:szCs w:val="18"/>
              </w:rPr>
              <w:t>25.0 (n/a)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1A6B" w:rsidRPr="00A2293C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293C">
              <w:rPr>
                <w:rFonts w:ascii="Arial" w:hAnsi="Arial" w:cs="Arial"/>
                <w:color w:val="000000"/>
                <w:sz w:val="18"/>
                <w:szCs w:val="18"/>
              </w:rPr>
              <w:t>22.9 (- 2.1)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1A6B" w:rsidRPr="00A2293C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293C">
              <w:rPr>
                <w:rFonts w:ascii="Arial" w:hAnsi="Arial" w:cs="Arial"/>
                <w:color w:val="000000"/>
                <w:sz w:val="18"/>
                <w:szCs w:val="18"/>
              </w:rPr>
              <w:t>24.6 (+ 1.7)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1A6B" w:rsidRPr="00A2293C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293C">
              <w:rPr>
                <w:rFonts w:ascii="Arial" w:hAnsi="Arial" w:cs="Arial"/>
                <w:color w:val="000000"/>
                <w:sz w:val="18"/>
                <w:szCs w:val="18"/>
              </w:rPr>
              <w:t>25.7 (+ 1.1)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1A6B" w:rsidRPr="00A2293C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293C">
              <w:rPr>
                <w:rFonts w:ascii="Arial" w:hAnsi="Arial" w:cs="Arial"/>
                <w:color w:val="000000"/>
                <w:sz w:val="18"/>
                <w:szCs w:val="18"/>
              </w:rPr>
              <w:t>31.1 (+ 5.4)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1A6B" w:rsidRPr="00A2293C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293C">
              <w:rPr>
                <w:rFonts w:ascii="Arial" w:hAnsi="Arial" w:cs="Arial"/>
                <w:color w:val="000000"/>
                <w:sz w:val="18"/>
                <w:szCs w:val="18"/>
              </w:rPr>
              <w:t>29.8 (- 1.3)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1A6B" w:rsidRPr="00A2293C" w:rsidRDefault="00041A6B" w:rsidP="007B4D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293C">
              <w:rPr>
                <w:rFonts w:ascii="Arial" w:hAnsi="Arial" w:cs="Arial"/>
                <w:color w:val="000000"/>
                <w:sz w:val="18"/>
                <w:szCs w:val="18"/>
              </w:rPr>
              <w:t xml:space="preserve">+ 1.8 %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(p&lt;.05)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1A6B" w:rsidRPr="00A2293C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1A6B" w:rsidRPr="00A2293C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1A6B" w:rsidRPr="00A2293C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41A6B" w:rsidRPr="005C3DEB" w:rsidTr="007B4D8C">
        <w:trPr>
          <w:trHeight w:hRule="exact" w:val="288"/>
        </w:trPr>
        <w:tc>
          <w:tcPr>
            <w:tcW w:w="658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41A6B" w:rsidRPr="00A2293C" w:rsidRDefault="00041A6B" w:rsidP="007B4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8" w:type="dxa"/>
            <w:tcBorders>
              <w:bottom w:val="double" w:sz="4" w:space="0" w:color="auto"/>
            </w:tcBorders>
            <w:vAlign w:val="center"/>
          </w:tcPr>
          <w:p w:rsidR="00041A6B" w:rsidRPr="00A2293C" w:rsidRDefault="00041A6B" w:rsidP="007B4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93C">
              <w:rPr>
                <w:rFonts w:ascii="Arial" w:hAnsi="Arial" w:cs="Arial"/>
                <w:sz w:val="18"/>
                <w:szCs w:val="18"/>
              </w:rPr>
              <w:t>Female</w:t>
            </w:r>
          </w:p>
        </w:tc>
        <w:tc>
          <w:tcPr>
            <w:tcW w:w="123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41A6B" w:rsidRPr="00A2293C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293C">
              <w:rPr>
                <w:rFonts w:ascii="Arial" w:hAnsi="Arial" w:cs="Arial"/>
                <w:color w:val="000000"/>
                <w:sz w:val="18"/>
                <w:szCs w:val="18"/>
              </w:rPr>
              <w:t xml:space="preserve">  5.3 (n/a)</w:t>
            </w:r>
          </w:p>
        </w:tc>
        <w:tc>
          <w:tcPr>
            <w:tcW w:w="125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41A6B" w:rsidRPr="00A2293C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293C">
              <w:rPr>
                <w:rFonts w:ascii="Arial" w:hAnsi="Arial" w:cs="Arial"/>
                <w:color w:val="000000"/>
                <w:sz w:val="18"/>
                <w:szCs w:val="18"/>
              </w:rPr>
              <w:t xml:space="preserve">  5.3 (- 0.0)</w:t>
            </w:r>
          </w:p>
        </w:tc>
        <w:tc>
          <w:tcPr>
            <w:tcW w:w="125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41A6B" w:rsidRPr="00A2293C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293C">
              <w:rPr>
                <w:rFonts w:ascii="Arial" w:hAnsi="Arial" w:cs="Arial"/>
                <w:color w:val="000000"/>
                <w:sz w:val="18"/>
                <w:szCs w:val="18"/>
              </w:rPr>
              <w:t xml:space="preserve">  5.2 (- 0.1)</w:t>
            </w:r>
          </w:p>
        </w:tc>
        <w:tc>
          <w:tcPr>
            <w:tcW w:w="125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41A6B" w:rsidRPr="00A2293C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293C">
              <w:rPr>
                <w:rFonts w:ascii="Arial" w:hAnsi="Arial" w:cs="Arial"/>
                <w:color w:val="000000"/>
                <w:sz w:val="18"/>
                <w:szCs w:val="18"/>
              </w:rPr>
              <w:t xml:space="preserve">  6.0 (+ 0.7)</w:t>
            </w:r>
          </w:p>
        </w:tc>
        <w:tc>
          <w:tcPr>
            <w:tcW w:w="125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41A6B" w:rsidRPr="00A2293C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293C">
              <w:rPr>
                <w:rFonts w:ascii="Arial" w:hAnsi="Arial" w:cs="Arial"/>
                <w:color w:val="000000"/>
                <w:sz w:val="18"/>
                <w:szCs w:val="18"/>
              </w:rPr>
              <w:t xml:space="preserve">  7.6 (+ 1.6)</w:t>
            </w:r>
          </w:p>
        </w:tc>
        <w:tc>
          <w:tcPr>
            <w:tcW w:w="125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41A6B" w:rsidRPr="00A2293C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293C">
              <w:rPr>
                <w:rFonts w:ascii="Arial" w:hAnsi="Arial" w:cs="Arial"/>
                <w:color w:val="000000"/>
                <w:sz w:val="18"/>
                <w:szCs w:val="18"/>
              </w:rPr>
              <w:t xml:space="preserve">  7.9 (+ 0.3)</w:t>
            </w:r>
          </w:p>
        </w:tc>
        <w:tc>
          <w:tcPr>
            <w:tcW w:w="152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41A6B" w:rsidRPr="00A2293C" w:rsidRDefault="00041A6B" w:rsidP="007B4D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293C">
              <w:rPr>
                <w:rFonts w:ascii="Arial" w:hAnsi="Arial" w:cs="Arial"/>
                <w:color w:val="000000"/>
                <w:sz w:val="18"/>
                <w:szCs w:val="18"/>
              </w:rPr>
              <w:t xml:space="preserve">+ 3.1 %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(p&lt;.05)</w:t>
            </w:r>
          </w:p>
        </w:tc>
        <w:tc>
          <w:tcPr>
            <w:tcW w:w="900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41A6B" w:rsidRPr="00A2293C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2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41A6B" w:rsidRPr="00A2293C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8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41A6B" w:rsidRPr="00A2293C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41A6B" w:rsidRPr="005C3DEB" w:rsidTr="007B4D8C">
        <w:trPr>
          <w:trHeight w:hRule="exact" w:val="288"/>
        </w:trPr>
        <w:tc>
          <w:tcPr>
            <w:tcW w:w="658" w:type="dxa"/>
            <w:vMerge w:val="restar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41A6B" w:rsidRPr="00A2293C" w:rsidRDefault="00041A6B" w:rsidP="007B4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93C">
              <w:rPr>
                <w:rFonts w:ascii="Arial" w:hAnsi="Arial" w:cs="Arial"/>
                <w:sz w:val="18"/>
                <w:szCs w:val="18"/>
              </w:rPr>
              <w:t>MD</w:t>
            </w:r>
          </w:p>
        </w:tc>
        <w:tc>
          <w:tcPr>
            <w:tcW w:w="818" w:type="dxa"/>
            <w:tcBorders>
              <w:top w:val="double" w:sz="4" w:space="0" w:color="auto"/>
            </w:tcBorders>
            <w:vAlign w:val="center"/>
          </w:tcPr>
          <w:p w:rsidR="00041A6B" w:rsidRPr="00A2293C" w:rsidRDefault="00041A6B" w:rsidP="007B4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93C">
              <w:rPr>
                <w:rFonts w:ascii="Arial" w:hAnsi="Arial" w:cs="Arial"/>
                <w:sz w:val="18"/>
                <w:szCs w:val="18"/>
              </w:rPr>
              <w:t>Both</w:t>
            </w:r>
          </w:p>
        </w:tc>
        <w:tc>
          <w:tcPr>
            <w:tcW w:w="123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41A6B" w:rsidRPr="00A2293C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293C">
              <w:rPr>
                <w:rFonts w:ascii="Arial" w:hAnsi="Arial" w:cs="Arial"/>
                <w:color w:val="000000"/>
                <w:sz w:val="18"/>
                <w:szCs w:val="18"/>
              </w:rPr>
              <w:t>10.0 (n/a)</w:t>
            </w:r>
          </w:p>
        </w:tc>
        <w:tc>
          <w:tcPr>
            <w:tcW w:w="125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41A6B" w:rsidRPr="00A2293C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293C">
              <w:rPr>
                <w:rFonts w:ascii="Arial" w:hAnsi="Arial" w:cs="Arial"/>
                <w:color w:val="000000"/>
                <w:sz w:val="18"/>
                <w:szCs w:val="18"/>
              </w:rPr>
              <w:t>10.3 (+ 0.3)</w:t>
            </w:r>
          </w:p>
        </w:tc>
        <w:tc>
          <w:tcPr>
            <w:tcW w:w="125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41A6B" w:rsidRPr="00A2293C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293C">
              <w:rPr>
                <w:rFonts w:ascii="Arial" w:hAnsi="Arial" w:cs="Arial"/>
                <w:color w:val="000000"/>
                <w:sz w:val="18"/>
                <w:szCs w:val="18"/>
              </w:rPr>
              <w:t>10.1 (- 0.2)</w:t>
            </w:r>
          </w:p>
        </w:tc>
        <w:tc>
          <w:tcPr>
            <w:tcW w:w="125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41A6B" w:rsidRPr="00A2293C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293C">
              <w:rPr>
                <w:rFonts w:ascii="Arial" w:hAnsi="Arial" w:cs="Arial"/>
                <w:color w:val="000000"/>
                <w:sz w:val="18"/>
                <w:szCs w:val="18"/>
              </w:rPr>
              <w:t>10.2 (+ 0.1)</w:t>
            </w:r>
          </w:p>
        </w:tc>
        <w:tc>
          <w:tcPr>
            <w:tcW w:w="125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41A6B" w:rsidRPr="00A2293C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293C">
              <w:rPr>
                <w:rFonts w:ascii="Arial" w:hAnsi="Arial" w:cs="Arial"/>
                <w:color w:val="000000"/>
                <w:sz w:val="18"/>
                <w:szCs w:val="18"/>
              </w:rPr>
              <w:t>10.7 (+ 0.5)</w:t>
            </w:r>
          </w:p>
        </w:tc>
        <w:tc>
          <w:tcPr>
            <w:tcW w:w="125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41A6B" w:rsidRPr="00A2293C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293C">
              <w:rPr>
                <w:rFonts w:ascii="Arial" w:hAnsi="Arial" w:cs="Arial"/>
                <w:color w:val="000000"/>
                <w:sz w:val="18"/>
                <w:szCs w:val="18"/>
              </w:rPr>
              <w:t>10.8 (+ 0.1)</w:t>
            </w:r>
          </w:p>
        </w:tc>
        <w:tc>
          <w:tcPr>
            <w:tcW w:w="152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41A6B" w:rsidRPr="00A2293C" w:rsidRDefault="00041A6B" w:rsidP="007B4D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293C">
              <w:rPr>
                <w:rFonts w:ascii="Arial" w:hAnsi="Arial" w:cs="Arial"/>
                <w:color w:val="000000"/>
                <w:sz w:val="18"/>
                <w:szCs w:val="18"/>
              </w:rPr>
              <w:t xml:space="preserve">+ 0.5 %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(p&lt;.05)</w:t>
            </w:r>
          </w:p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:rsidR="00041A6B" w:rsidRPr="001E5EE3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5EE3">
              <w:rPr>
                <w:rFonts w:ascii="Arial" w:hAnsi="Arial" w:cs="Arial"/>
                <w:color w:val="000000"/>
                <w:sz w:val="18"/>
                <w:szCs w:val="18"/>
              </w:rPr>
              <w:t xml:space="preserve">    47 </w:t>
            </w:r>
            <w:r w:rsidRPr="001E5EE3">
              <w:rPr>
                <w:rFonts w:ascii="Arial" w:hAnsi="Arial" w:cs="Arial"/>
                <w:sz w:val="20"/>
                <w:szCs w:val="20"/>
                <w:vertAlign w:val="superscript"/>
              </w:rPr>
              <w:t>§§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vAlign w:val="center"/>
          </w:tcPr>
          <w:p w:rsidR="00041A6B" w:rsidRPr="001E5EE3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5EE3">
              <w:rPr>
                <w:rFonts w:ascii="Arial" w:hAnsi="Arial" w:cs="Arial"/>
                <w:color w:val="000000"/>
                <w:sz w:val="18"/>
                <w:szCs w:val="18"/>
              </w:rPr>
              <w:t xml:space="preserve">  + 0.8 (49 </w:t>
            </w:r>
            <w:r w:rsidRPr="001E5EE3">
              <w:rPr>
                <w:rFonts w:ascii="Arial" w:hAnsi="Arial" w:cs="Arial"/>
                <w:sz w:val="20"/>
                <w:szCs w:val="20"/>
                <w:vertAlign w:val="superscript"/>
              </w:rPr>
              <w:t>§§</w:t>
            </w:r>
            <w:r w:rsidRPr="001E5EE3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28" w:type="dxa"/>
            <w:tcBorders>
              <w:top w:val="double" w:sz="4" w:space="0" w:color="auto"/>
            </w:tcBorders>
            <w:vAlign w:val="center"/>
          </w:tcPr>
          <w:p w:rsidR="00041A6B" w:rsidRPr="001E5EE3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5EE3">
              <w:rPr>
                <w:rFonts w:ascii="Arial" w:hAnsi="Arial" w:cs="Arial"/>
                <w:color w:val="000000"/>
                <w:sz w:val="18"/>
                <w:szCs w:val="18"/>
              </w:rPr>
              <w:t xml:space="preserve">  + 8.5 % (49 </w:t>
            </w:r>
            <w:r w:rsidRPr="001E5EE3">
              <w:rPr>
                <w:rFonts w:ascii="Arial" w:hAnsi="Arial" w:cs="Arial"/>
                <w:sz w:val="20"/>
                <w:szCs w:val="20"/>
                <w:vertAlign w:val="superscript"/>
              </w:rPr>
              <w:t>§§</w:t>
            </w:r>
            <w:r w:rsidRPr="001E5EE3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</w:tr>
      <w:tr w:rsidR="00041A6B" w:rsidRPr="005C3DEB" w:rsidTr="007B4D8C">
        <w:trPr>
          <w:trHeight w:hRule="exact" w:val="288"/>
        </w:trPr>
        <w:tc>
          <w:tcPr>
            <w:tcW w:w="658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41A6B" w:rsidRPr="00A2293C" w:rsidRDefault="00041A6B" w:rsidP="007B4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8" w:type="dxa"/>
            <w:tcBorders>
              <w:bottom w:val="single" w:sz="4" w:space="0" w:color="auto"/>
            </w:tcBorders>
            <w:vAlign w:val="center"/>
          </w:tcPr>
          <w:p w:rsidR="00041A6B" w:rsidRPr="00A2293C" w:rsidRDefault="00041A6B" w:rsidP="007B4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93C">
              <w:rPr>
                <w:rFonts w:ascii="Arial" w:hAnsi="Arial" w:cs="Arial"/>
                <w:sz w:val="18"/>
                <w:szCs w:val="18"/>
              </w:rPr>
              <w:t>Male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1A6B" w:rsidRPr="00A2293C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293C">
              <w:rPr>
                <w:rFonts w:ascii="Arial" w:hAnsi="Arial" w:cs="Arial"/>
                <w:color w:val="000000"/>
                <w:sz w:val="18"/>
                <w:szCs w:val="18"/>
              </w:rPr>
              <w:t>17.6 (n/a)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1A6B" w:rsidRPr="00A2293C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293C">
              <w:rPr>
                <w:rFonts w:ascii="Arial" w:hAnsi="Arial" w:cs="Arial"/>
                <w:color w:val="000000"/>
                <w:sz w:val="18"/>
                <w:szCs w:val="18"/>
              </w:rPr>
              <w:t>17.8 (+ 0.1)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1A6B" w:rsidRPr="00A2293C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293C">
              <w:rPr>
                <w:rFonts w:ascii="Arial" w:hAnsi="Arial" w:cs="Arial"/>
                <w:color w:val="000000"/>
                <w:sz w:val="18"/>
                <w:szCs w:val="18"/>
              </w:rPr>
              <w:t>17.3 (- 0.5)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1A6B" w:rsidRPr="00A2293C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293C">
              <w:rPr>
                <w:rFonts w:ascii="Arial" w:hAnsi="Arial" w:cs="Arial"/>
                <w:color w:val="000000"/>
                <w:sz w:val="18"/>
                <w:szCs w:val="18"/>
              </w:rPr>
              <w:t>17.7 (+ 0.4)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1A6B" w:rsidRPr="00A2293C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293C">
              <w:rPr>
                <w:rFonts w:ascii="Arial" w:hAnsi="Arial" w:cs="Arial"/>
                <w:color w:val="000000"/>
                <w:sz w:val="18"/>
                <w:szCs w:val="18"/>
              </w:rPr>
              <w:t>18.2 (+ 0.5)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1A6B" w:rsidRPr="00A2293C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293C">
              <w:rPr>
                <w:rFonts w:ascii="Arial" w:hAnsi="Arial" w:cs="Arial"/>
                <w:color w:val="000000"/>
                <w:sz w:val="18"/>
                <w:szCs w:val="18"/>
              </w:rPr>
              <w:t>18.0 (- 0.2)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1A6B" w:rsidRPr="00A2293C" w:rsidRDefault="00041A6B" w:rsidP="007B4D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293C">
              <w:rPr>
                <w:rFonts w:ascii="Arial" w:hAnsi="Arial" w:cs="Arial"/>
                <w:color w:val="000000"/>
                <w:sz w:val="18"/>
                <w:szCs w:val="18"/>
              </w:rPr>
              <w:t xml:space="preserve">+ 0.2 %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2293C">
              <w:rPr>
                <w:rFonts w:ascii="Arial" w:hAnsi="Arial" w:cs="Arial"/>
                <w:color w:val="000000"/>
                <w:sz w:val="18"/>
                <w:szCs w:val="18"/>
              </w:rPr>
              <w:t>n/s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1A6B" w:rsidRPr="001E5EE3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1A6B" w:rsidRPr="001E5EE3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1A6B" w:rsidRPr="001E5EE3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41A6B" w:rsidRPr="005C3DEB" w:rsidTr="007B4D8C">
        <w:trPr>
          <w:trHeight w:hRule="exact" w:val="288"/>
        </w:trPr>
        <w:tc>
          <w:tcPr>
            <w:tcW w:w="658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41A6B" w:rsidRPr="00A2293C" w:rsidRDefault="00041A6B" w:rsidP="007B4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8" w:type="dxa"/>
            <w:tcBorders>
              <w:bottom w:val="double" w:sz="4" w:space="0" w:color="auto"/>
            </w:tcBorders>
            <w:vAlign w:val="center"/>
          </w:tcPr>
          <w:p w:rsidR="00041A6B" w:rsidRPr="00A2293C" w:rsidRDefault="00041A6B" w:rsidP="007B4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93C">
              <w:rPr>
                <w:rFonts w:ascii="Arial" w:hAnsi="Arial" w:cs="Arial"/>
                <w:sz w:val="18"/>
                <w:szCs w:val="18"/>
              </w:rPr>
              <w:t>Female</w:t>
            </w:r>
          </w:p>
        </w:tc>
        <w:tc>
          <w:tcPr>
            <w:tcW w:w="123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41A6B" w:rsidRPr="00A2293C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293C">
              <w:rPr>
                <w:rFonts w:ascii="Arial" w:hAnsi="Arial" w:cs="Arial"/>
                <w:color w:val="000000"/>
                <w:sz w:val="18"/>
                <w:szCs w:val="18"/>
              </w:rPr>
              <w:t xml:space="preserve">  3.5 (n/a)</w:t>
            </w:r>
          </w:p>
        </w:tc>
        <w:tc>
          <w:tcPr>
            <w:tcW w:w="125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41A6B" w:rsidRPr="00A2293C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293C">
              <w:rPr>
                <w:rFonts w:ascii="Arial" w:hAnsi="Arial" w:cs="Arial"/>
                <w:color w:val="000000"/>
                <w:sz w:val="18"/>
                <w:szCs w:val="18"/>
              </w:rPr>
              <w:t xml:space="preserve">  3.8 (+ 0.4)</w:t>
            </w:r>
          </w:p>
        </w:tc>
        <w:tc>
          <w:tcPr>
            <w:tcW w:w="125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41A6B" w:rsidRPr="00A2293C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293C">
              <w:rPr>
                <w:rFonts w:ascii="Arial" w:hAnsi="Arial" w:cs="Arial"/>
                <w:color w:val="000000"/>
                <w:sz w:val="18"/>
                <w:szCs w:val="18"/>
              </w:rPr>
              <w:t xml:space="preserve">  3.9 (+ 0.0)</w:t>
            </w:r>
          </w:p>
        </w:tc>
        <w:tc>
          <w:tcPr>
            <w:tcW w:w="125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41A6B" w:rsidRPr="00A2293C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293C">
              <w:rPr>
                <w:rFonts w:ascii="Arial" w:hAnsi="Arial" w:cs="Arial"/>
                <w:color w:val="000000"/>
                <w:sz w:val="18"/>
                <w:szCs w:val="18"/>
              </w:rPr>
              <w:t xml:space="preserve">  3.7 (- 0.2)</w:t>
            </w:r>
          </w:p>
        </w:tc>
        <w:tc>
          <w:tcPr>
            <w:tcW w:w="125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41A6B" w:rsidRPr="00A2293C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293C">
              <w:rPr>
                <w:rFonts w:ascii="Arial" w:hAnsi="Arial" w:cs="Arial"/>
                <w:color w:val="000000"/>
                <w:sz w:val="18"/>
                <w:szCs w:val="18"/>
              </w:rPr>
              <w:t xml:space="preserve">  4.1 (+ 0.4)</w:t>
            </w:r>
          </w:p>
        </w:tc>
        <w:tc>
          <w:tcPr>
            <w:tcW w:w="125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41A6B" w:rsidRPr="00A2293C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293C">
              <w:rPr>
                <w:rFonts w:ascii="Arial" w:hAnsi="Arial" w:cs="Arial"/>
                <w:color w:val="000000"/>
                <w:sz w:val="18"/>
                <w:szCs w:val="18"/>
              </w:rPr>
              <w:t xml:space="preserve">  4.5 (+ 0.4)</w:t>
            </w:r>
          </w:p>
        </w:tc>
        <w:tc>
          <w:tcPr>
            <w:tcW w:w="152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41A6B" w:rsidRPr="00A2293C" w:rsidRDefault="00041A6B" w:rsidP="007B4D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293C">
              <w:rPr>
                <w:rFonts w:ascii="Arial" w:hAnsi="Arial" w:cs="Arial"/>
                <w:color w:val="000000"/>
                <w:sz w:val="18"/>
                <w:szCs w:val="18"/>
              </w:rPr>
              <w:t xml:space="preserve">+ 1.3 %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(p&lt;.05)</w:t>
            </w:r>
          </w:p>
        </w:tc>
        <w:tc>
          <w:tcPr>
            <w:tcW w:w="900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41A6B" w:rsidRPr="001E5EE3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2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41A6B" w:rsidRPr="001E5EE3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8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41A6B" w:rsidRPr="001E5EE3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41A6B" w:rsidRPr="005C3DEB" w:rsidTr="007B4D8C">
        <w:trPr>
          <w:trHeight w:hRule="exact" w:val="288"/>
        </w:trPr>
        <w:tc>
          <w:tcPr>
            <w:tcW w:w="658" w:type="dxa"/>
            <w:vMerge w:val="restar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41A6B" w:rsidRPr="00A2293C" w:rsidRDefault="00041A6B" w:rsidP="007B4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93C">
              <w:rPr>
                <w:rFonts w:ascii="Arial" w:hAnsi="Arial" w:cs="Arial"/>
                <w:sz w:val="18"/>
                <w:szCs w:val="18"/>
              </w:rPr>
              <w:t>MA</w:t>
            </w:r>
          </w:p>
        </w:tc>
        <w:tc>
          <w:tcPr>
            <w:tcW w:w="818" w:type="dxa"/>
            <w:tcBorders>
              <w:top w:val="double" w:sz="4" w:space="0" w:color="auto"/>
            </w:tcBorders>
            <w:vAlign w:val="center"/>
          </w:tcPr>
          <w:p w:rsidR="00041A6B" w:rsidRPr="00A2293C" w:rsidRDefault="00041A6B" w:rsidP="007B4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93C">
              <w:rPr>
                <w:rFonts w:ascii="Arial" w:hAnsi="Arial" w:cs="Arial"/>
                <w:sz w:val="18"/>
                <w:szCs w:val="18"/>
              </w:rPr>
              <w:t>Both</w:t>
            </w:r>
          </w:p>
        </w:tc>
        <w:tc>
          <w:tcPr>
            <w:tcW w:w="1236" w:type="dxa"/>
            <w:tcBorders>
              <w:top w:val="double" w:sz="4" w:space="0" w:color="auto"/>
            </w:tcBorders>
            <w:vAlign w:val="center"/>
          </w:tcPr>
          <w:p w:rsidR="00041A6B" w:rsidRPr="00A2293C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293C">
              <w:rPr>
                <w:rFonts w:ascii="Arial" w:hAnsi="Arial" w:cs="Arial"/>
                <w:color w:val="000000"/>
                <w:sz w:val="18"/>
                <w:szCs w:val="18"/>
              </w:rPr>
              <w:t xml:space="preserve">  7.4 (n/a)</w:t>
            </w:r>
          </w:p>
        </w:tc>
        <w:tc>
          <w:tcPr>
            <w:tcW w:w="125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41A6B" w:rsidRPr="00A2293C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293C">
              <w:rPr>
                <w:rFonts w:ascii="Arial" w:hAnsi="Arial" w:cs="Arial"/>
                <w:color w:val="000000"/>
                <w:sz w:val="18"/>
                <w:szCs w:val="18"/>
              </w:rPr>
              <w:t xml:space="preserve">  7.6 (+ 0.2)</w:t>
            </w:r>
          </w:p>
        </w:tc>
        <w:tc>
          <w:tcPr>
            <w:tcW w:w="125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41A6B" w:rsidRPr="00A2293C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293C">
              <w:rPr>
                <w:rFonts w:ascii="Arial" w:hAnsi="Arial" w:cs="Arial"/>
                <w:color w:val="000000"/>
                <w:sz w:val="18"/>
                <w:szCs w:val="18"/>
              </w:rPr>
              <w:t xml:space="preserve">  8.4 (+ 0.8)</w:t>
            </w:r>
          </w:p>
        </w:tc>
        <w:tc>
          <w:tcPr>
            <w:tcW w:w="125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41A6B" w:rsidRPr="00A2293C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293C">
              <w:rPr>
                <w:rFonts w:ascii="Arial" w:hAnsi="Arial" w:cs="Arial"/>
                <w:color w:val="000000"/>
                <w:sz w:val="18"/>
                <w:szCs w:val="18"/>
              </w:rPr>
              <w:t xml:space="preserve">  9.3 (+ 1.0)</w:t>
            </w:r>
          </w:p>
        </w:tc>
        <w:tc>
          <w:tcPr>
            <w:tcW w:w="125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41A6B" w:rsidRPr="00A2293C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293C">
              <w:rPr>
                <w:rFonts w:ascii="Arial" w:hAnsi="Arial" w:cs="Arial"/>
                <w:color w:val="000000"/>
                <w:sz w:val="18"/>
                <w:szCs w:val="18"/>
              </w:rPr>
              <w:t xml:space="preserve">  9.8 (+ 0.4)</w:t>
            </w:r>
          </w:p>
        </w:tc>
        <w:tc>
          <w:tcPr>
            <w:tcW w:w="125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41A6B" w:rsidRPr="00A2293C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293C">
              <w:rPr>
                <w:rFonts w:ascii="Arial" w:hAnsi="Arial" w:cs="Arial"/>
                <w:color w:val="000000"/>
                <w:sz w:val="18"/>
                <w:szCs w:val="18"/>
              </w:rPr>
              <w:t>10.0 (+ 0.3)</w:t>
            </w:r>
          </w:p>
        </w:tc>
        <w:tc>
          <w:tcPr>
            <w:tcW w:w="152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41A6B" w:rsidRPr="00A2293C" w:rsidRDefault="00041A6B" w:rsidP="007B4D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293C">
              <w:rPr>
                <w:rFonts w:ascii="Arial" w:hAnsi="Arial" w:cs="Arial"/>
                <w:color w:val="000000"/>
                <w:sz w:val="18"/>
                <w:szCs w:val="18"/>
              </w:rPr>
              <w:t xml:space="preserve">+ 2.3 %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(p&lt;.01)</w:t>
            </w:r>
          </w:p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:rsidR="00041A6B" w:rsidRPr="001E5EE3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5EE3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vAlign w:val="center"/>
          </w:tcPr>
          <w:p w:rsidR="00041A6B" w:rsidRPr="001E5EE3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5EE3">
              <w:rPr>
                <w:rFonts w:ascii="Arial" w:hAnsi="Arial" w:cs="Arial"/>
                <w:color w:val="000000"/>
                <w:sz w:val="18"/>
                <w:szCs w:val="18"/>
              </w:rPr>
              <w:t xml:space="preserve">+ 2.6 (34 </w:t>
            </w:r>
            <w:r w:rsidRPr="001E5EE3">
              <w:rPr>
                <w:rFonts w:ascii="Arial" w:hAnsi="Arial" w:cs="Arial"/>
                <w:sz w:val="20"/>
                <w:szCs w:val="20"/>
                <w:vertAlign w:val="superscript"/>
              </w:rPr>
              <w:t>¶¶</w:t>
            </w:r>
            <w:r w:rsidRPr="001E5EE3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28" w:type="dxa"/>
            <w:tcBorders>
              <w:top w:val="double" w:sz="4" w:space="0" w:color="auto"/>
            </w:tcBorders>
            <w:vAlign w:val="center"/>
          </w:tcPr>
          <w:p w:rsidR="00041A6B" w:rsidRPr="001E5EE3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5EE3">
              <w:rPr>
                <w:rFonts w:ascii="Arial" w:hAnsi="Arial" w:cs="Arial"/>
                <w:color w:val="000000"/>
                <w:sz w:val="18"/>
                <w:szCs w:val="18"/>
              </w:rPr>
              <w:t xml:space="preserve">+ 35.3 % (20 </w:t>
            </w:r>
            <w:r w:rsidRPr="001E5EE3">
              <w:rPr>
                <w:rFonts w:ascii="Arial" w:hAnsi="Arial" w:cs="Arial"/>
                <w:sz w:val="20"/>
                <w:szCs w:val="20"/>
                <w:vertAlign w:val="superscript"/>
              </w:rPr>
              <w:t>¶¶</w:t>
            </w:r>
            <w:r w:rsidRPr="001E5EE3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</w:tr>
      <w:tr w:rsidR="00041A6B" w:rsidRPr="005C3DEB" w:rsidTr="007B4D8C">
        <w:trPr>
          <w:trHeight w:hRule="exact" w:val="288"/>
        </w:trPr>
        <w:tc>
          <w:tcPr>
            <w:tcW w:w="658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41A6B" w:rsidRPr="00A2293C" w:rsidRDefault="00041A6B" w:rsidP="007B4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8" w:type="dxa"/>
            <w:tcBorders>
              <w:bottom w:val="single" w:sz="4" w:space="0" w:color="auto"/>
            </w:tcBorders>
            <w:vAlign w:val="center"/>
          </w:tcPr>
          <w:p w:rsidR="00041A6B" w:rsidRPr="00A2293C" w:rsidRDefault="00041A6B" w:rsidP="007B4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93C">
              <w:rPr>
                <w:rFonts w:ascii="Arial" w:hAnsi="Arial" w:cs="Arial"/>
                <w:sz w:val="18"/>
                <w:szCs w:val="18"/>
              </w:rPr>
              <w:t>Male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vAlign w:val="center"/>
          </w:tcPr>
          <w:p w:rsidR="00041A6B" w:rsidRPr="00A2293C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293C">
              <w:rPr>
                <w:rFonts w:ascii="Arial" w:hAnsi="Arial" w:cs="Arial"/>
                <w:color w:val="000000"/>
                <w:sz w:val="18"/>
                <w:szCs w:val="18"/>
              </w:rPr>
              <w:t>12.1 (n/a)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1A6B" w:rsidRPr="00A2293C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293C">
              <w:rPr>
                <w:rFonts w:ascii="Arial" w:hAnsi="Arial" w:cs="Arial"/>
                <w:color w:val="000000"/>
                <w:sz w:val="18"/>
                <w:szCs w:val="18"/>
              </w:rPr>
              <w:t>12.8 (+ 0.7)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1A6B" w:rsidRPr="00A2293C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293C">
              <w:rPr>
                <w:rFonts w:ascii="Arial" w:hAnsi="Arial" w:cs="Arial"/>
                <w:color w:val="000000"/>
                <w:sz w:val="18"/>
                <w:szCs w:val="18"/>
              </w:rPr>
              <w:t>13.3 (+ 0.5)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1A6B" w:rsidRPr="00A2293C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293C">
              <w:rPr>
                <w:rFonts w:ascii="Arial" w:hAnsi="Arial" w:cs="Arial"/>
                <w:color w:val="000000"/>
                <w:sz w:val="18"/>
                <w:szCs w:val="18"/>
              </w:rPr>
              <w:t>15.4 (+ 2.1)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1A6B" w:rsidRPr="00A2293C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293C">
              <w:rPr>
                <w:rFonts w:ascii="Arial" w:hAnsi="Arial" w:cs="Arial"/>
                <w:color w:val="000000"/>
                <w:sz w:val="18"/>
                <w:szCs w:val="18"/>
              </w:rPr>
              <w:t>15.2 (- 0.2)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1A6B" w:rsidRPr="00A2293C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293C">
              <w:rPr>
                <w:rFonts w:ascii="Arial" w:hAnsi="Arial" w:cs="Arial"/>
                <w:color w:val="000000"/>
                <w:sz w:val="18"/>
                <w:szCs w:val="18"/>
              </w:rPr>
              <w:t>16.0 (+ 0.8)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1A6B" w:rsidRPr="00A2293C" w:rsidRDefault="00041A6B" w:rsidP="007B4D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293C">
              <w:rPr>
                <w:rFonts w:ascii="Arial" w:hAnsi="Arial" w:cs="Arial"/>
                <w:color w:val="000000"/>
                <w:sz w:val="18"/>
                <w:szCs w:val="18"/>
              </w:rPr>
              <w:t xml:space="preserve">+ 2.0 %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(p&lt;.01)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1A6B" w:rsidRPr="00A2293C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1A6B" w:rsidRPr="00A2293C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1A6B" w:rsidRPr="00A2293C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41A6B" w:rsidRPr="005C3DEB" w:rsidTr="007B4D8C">
        <w:trPr>
          <w:trHeight w:hRule="exact" w:val="288"/>
        </w:trPr>
        <w:tc>
          <w:tcPr>
            <w:tcW w:w="658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41A6B" w:rsidRPr="00A2293C" w:rsidRDefault="00041A6B" w:rsidP="007B4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8" w:type="dxa"/>
            <w:tcBorders>
              <w:bottom w:val="double" w:sz="4" w:space="0" w:color="auto"/>
            </w:tcBorders>
            <w:vAlign w:val="center"/>
          </w:tcPr>
          <w:p w:rsidR="00041A6B" w:rsidRPr="00A2293C" w:rsidRDefault="00041A6B" w:rsidP="007B4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93C">
              <w:rPr>
                <w:rFonts w:ascii="Arial" w:hAnsi="Arial" w:cs="Arial"/>
                <w:sz w:val="18"/>
                <w:szCs w:val="18"/>
              </w:rPr>
              <w:t>Female</w:t>
            </w:r>
          </w:p>
        </w:tc>
        <w:tc>
          <w:tcPr>
            <w:tcW w:w="1236" w:type="dxa"/>
            <w:tcBorders>
              <w:bottom w:val="double" w:sz="4" w:space="0" w:color="auto"/>
            </w:tcBorders>
            <w:vAlign w:val="center"/>
          </w:tcPr>
          <w:p w:rsidR="00041A6B" w:rsidRPr="00A2293C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293C">
              <w:rPr>
                <w:rFonts w:ascii="Arial" w:hAnsi="Arial" w:cs="Arial"/>
                <w:color w:val="000000"/>
                <w:sz w:val="18"/>
                <w:szCs w:val="18"/>
              </w:rPr>
              <w:t xml:space="preserve">  3.3 (n/a)</w:t>
            </w:r>
          </w:p>
        </w:tc>
        <w:tc>
          <w:tcPr>
            <w:tcW w:w="125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41A6B" w:rsidRPr="00A2293C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293C">
              <w:rPr>
                <w:rFonts w:ascii="Arial" w:hAnsi="Arial" w:cs="Arial"/>
                <w:color w:val="000000"/>
                <w:sz w:val="18"/>
                <w:szCs w:val="18"/>
              </w:rPr>
              <w:t xml:space="preserve">  2.9 (- 0.4)</w:t>
            </w:r>
          </w:p>
        </w:tc>
        <w:tc>
          <w:tcPr>
            <w:tcW w:w="125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41A6B" w:rsidRPr="00A2293C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293C">
              <w:rPr>
                <w:rFonts w:ascii="Arial" w:hAnsi="Arial" w:cs="Arial"/>
                <w:color w:val="000000"/>
                <w:sz w:val="18"/>
                <w:szCs w:val="18"/>
              </w:rPr>
              <w:t xml:space="preserve">  4.0 (+ 1.0)</w:t>
            </w:r>
          </w:p>
        </w:tc>
        <w:tc>
          <w:tcPr>
            <w:tcW w:w="125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41A6B" w:rsidRPr="00A2293C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293C">
              <w:rPr>
                <w:rFonts w:ascii="Arial" w:hAnsi="Arial" w:cs="Arial"/>
                <w:color w:val="000000"/>
                <w:sz w:val="18"/>
                <w:szCs w:val="18"/>
              </w:rPr>
              <w:t xml:space="preserve">  3.8 (- 0.1)</w:t>
            </w:r>
          </w:p>
        </w:tc>
        <w:tc>
          <w:tcPr>
            <w:tcW w:w="125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41A6B" w:rsidRPr="00A2293C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293C">
              <w:rPr>
                <w:rFonts w:ascii="Arial" w:hAnsi="Arial" w:cs="Arial"/>
                <w:color w:val="000000"/>
                <w:sz w:val="18"/>
                <w:szCs w:val="18"/>
              </w:rPr>
              <w:t xml:space="preserve">  4.8 (+ 1.0)</w:t>
            </w:r>
          </w:p>
        </w:tc>
        <w:tc>
          <w:tcPr>
            <w:tcW w:w="125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41A6B" w:rsidRPr="00A2293C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293C">
              <w:rPr>
                <w:rFonts w:ascii="Arial" w:hAnsi="Arial" w:cs="Arial"/>
                <w:color w:val="000000"/>
                <w:sz w:val="18"/>
                <w:szCs w:val="18"/>
              </w:rPr>
              <w:t xml:space="preserve">  4.6 (- 0.2)</w:t>
            </w:r>
          </w:p>
        </w:tc>
        <w:tc>
          <w:tcPr>
            <w:tcW w:w="152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41A6B" w:rsidRPr="00A2293C" w:rsidRDefault="00041A6B" w:rsidP="007B4D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293C">
              <w:rPr>
                <w:rFonts w:ascii="Arial" w:hAnsi="Arial" w:cs="Arial"/>
                <w:color w:val="000000"/>
                <w:sz w:val="18"/>
                <w:szCs w:val="18"/>
              </w:rPr>
              <w:t xml:space="preserve">+ 3.0 %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(p&lt;.05)</w:t>
            </w:r>
          </w:p>
        </w:tc>
        <w:tc>
          <w:tcPr>
            <w:tcW w:w="900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41A6B" w:rsidRPr="00A2293C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2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41A6B" w:rsidRPr="00A2293C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8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41A6B" w:rsidRPr="00A2293C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41A6B" w:rsidRPr="005C3DEB" w:rsidTr="007B4D8C">
        <w:trPr>
          <w:trHeight w:hRule="exact" w:val="288"/>
        </w:trPr>
        <w:tc>
          <w:tcPr>
            <w:tcW w:w="658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41A6B" w:rsidRPr="00A2293C" w:rsidRDefault="00041A6B" w:rsidP="007B4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93C">
              <w:rPr>
                <w:rFonts w:ascii="Arial" w:hAnsi="Arial" w:cs="Arial"/>
                <w:sz w:val="18"/>
                <w:szCs w:val="18"/>
              </w:rPr>
              <w:t>MI</w:t>
            </w:r>
          </w:p>
        </w:tc>
        <w:tc>
          <w:tcPr>
            <w:tcW w:w="818" w:type="dxa"/>
            <w:tcBorders>
              <w:top w:val="double" w:sz="4" w:space="0" w:color="auto"/>
            </w:tcBorders>
            <w:vAlign w:val="center"/>
          </w:tcPr>
          <w:p w:rsidR="00041A6B" w:rsidRPr="00A2293C" w:rsidRDefault="00041A6B" w:rsidP="007B4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93C">
              <w:rPr>
                <w:rFonts w:ascii="Arial" w:hAnsi="Arial" w:cs="Arial"/>
                <w:sz w:val="18"/>
                <w:szCs w:val="18"/>
              </w:rPr>
              <w:t>Both</w:t>
            </w:r>
          </w:p>
        </w:tc>
        <w:tc>
          <w:tcPr>
            <w:tcW w:w="1236" w:type="dxa"/>
            <w:tcBorders>
              <w:top w:val="double" w:sz="4" w:space="0" w:color="auto"/>
            </w:tcBorders>
            <w:vAlign w:val="center"/>
          </w:tcPr>
          <w:p w:rsidR="00041A6B" w:rsidRPr="00A2293C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293C">
              <w:rPr>
                <w:rFonts w:ascii="Arial" w:hAnsi="Arial" w:cs="Arial"/>
                <w:color w:val="000000"/>
                <w:sz w:val="18"/>
                <w:szCs w:val="18"/>
              </w:rPr>
              <w:t>11.8 (n/a)</w:t>
            </w:r>
          </w:p>
        </w:tc>
        <w:tc>
          <w:tcPr>
            <w:tcW w:w="125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41A6B" w:rsidRPr="00A2293C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293C">
              <w:rPr>
                <w:rFonts w:ascii="Arial" w:hAnsi="Arial" w:cs="Arial"/>
                <w:color w:val="000000"/>
                <w:sz w:val="18"/>
                <w:szCs w:val="18"/>
              </w:rPr>
              <w:t>12.5 (+ 0.7)</w:t>
            </w:r>
          </w:p>
        </w:tc>
        <w:tc>
          <w:tcPr>
            <w:tcW w:w="125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41A6B" w:rsidRPr="00A2293C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293C">
              <w:rPr>
                <w:rFonts w:ascii="Arial" w:hAnsi="Arial" w:cs="Arial"/>
                <w:color w:val="000000"/>
                <w:sz w:val="18"/>
                <w:szCs w:val="18"/>
              </w:rPr>
              <w:t>12.9 (+ 0.4)</w:t>
            </w:r>
          </w:p>
        </w:tc>
        <w:tc>
          <w:tcPr>
            <w:tcW w:w="125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41A6B" w:rsidRPr="00A2293C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293C">
              <w:rPr>
                <w:rFonts w:ascii="Arial" w:hAnsi="Arial" w:cs="Arial"/>
                <w:color w:val="000000"/>
                <w:sz w:val="18"/>
                <w:szCs w:val="18"/>
              </w:rPr>
              <w:t>13.9 (+ 1.0)</w:t>
            </w:r>
          </w:p>
        </w:tc>
        <w:tc>
          <w:tcPr>
            <w:tcW w:w="125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41A6B" w:rsidRPr="00A2293C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293C">
              <w:rPr>
                <w:rFonts w:ascii="Arial" w:hAnsi="Arial" w:cs="Arial"/>
                <w:color w:val="000000"/>
                <w:sz w:val="18"/>
                <w:szCs w:val="18"/>
              </w:rPr>
              <w:t>14.5 (+ 0.7)</w:t>
            </w:r>
          </w:p>
        </w:tc>
        <w:tc>
          <w:tcPr>
            <w:tcW w:w="125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41A6B" w:rsidRPr="00A2293C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293C">
              <w:rPr>
                <w:rFonts w:ascii="Arial" w:hAnsi="Arial" w:cs="Arial"/>
                <w:color w:val="000000"/>
                <w:sz w:val="18"/>
                <w:szCs w:val="18"/>
              </w:rPr>
              <w:t>15.6 (+ 1.1)</w:t>
            </w:r>
          </w:p>
        </w:tc>
        <w:tc>
          <w:tcPr>
            <w:tcW w:w="152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41A6B" w:rsidRPr="00A2293C" w:rsidRDefault="00041A6B" w:rsidP="007B4D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293C">
              <w:rPr>
                <w:rFonts w:ascii="Arial" w:hAnsi="Arial" w:cs="Arial"/>
                <w:color w:val="000000"/>
                <w:sz w:val="18"/>
                <w:szCs w:val="18"/>
              </w:rPr>
              <w:t xml:space="preserve">+ 1.9 %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(p&lt;.01)</w:t>
            </w:r>
          </w:p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:rsidR="00041A6B" w:rsidRPr="00A2293C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293C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vAlign w:val="center"/>
          </w:tcPr>
          <w:p w:rsidR="00041A6B" w:rsidRPr="00A2293C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293C">
              <w:rPr>
                <w:rFonts w:ascii="Arial" w:hAnsi="Arial" w:cs="Arial"/>
                <w:color w:val="000000"/>
                <w:sz w:val="18"/>
                <w:szCs w:val="18"/>
              </w:rPr>
              <w:t>+ 3.9 (26)</w:t>
            </w:r>
          </w:p>
        </w:tc>
        <w:tc>
          <w:tcPr>
            <w:tcW w:w="1528" w:type="dxa"/>
            <w:tcBorders>
              <w:top w:val="double" w:sz="4" w:space="0" w:color="auto"/>
            </w:tcBorders>
            <w:vAlign w:val="center"/>
          </w:tcPr>
          <w:p w:rsidR="00041A6B" w:rsidRPr="00A2293C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293C">
              <w:rPr>
                <w:rFonts w:ascii="Arial" w:hAnsi="Arial" w:cs="Arial"/>
                <w:color w:val="000000"/>
                <w:sz w:val="18"/>
                <w:szCs w:val="18"/>
              </w:rPr>
              <w:t>+ 32.9 % (24)</w:t>
            </w:r>
          </w:p>
        </w:tc>
      </w:tr>
      <w:tr w:rsidR="00041A6B" w:rsidRPr="005C3DEB" w:rsidTr="007B4D8C">
        <w:trPr>
          <w:trHeight w:hRule="exact" w:val="288"/>
        </w:trPr>
        <w:tc>
          <w:tcPr>
            <w:tcW w:w="658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41A6B" w:rsidRPr="00A2293C" w:rsidRDefault="00041A6B" w:rsidP="007B4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8" w:type="dxa"/>
            <w:vAlign w:val="center"/>
          </w:tcPr>
          <w:p w:rsidR="00041A6B" w:rsidRPr="00A2293C" w:rsidRDefault="00041A6B" w:rsidP="007B4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93C">
              <w:rPr>
                <w:rFonts w:ascii="Arial" w:hAnsi="Arial" w:cs="Arial"/>
                <w:sz w:val="18"/>
                <w:szCs w:val="18"/>
              </w:rPr>
              <w:t>Male</w:t>
            </w:r>
          </w:p>
        </w:tc>
        <w:tc>
          <w:tcPr>
            <w:tcW w:w="1236" w:type="dxa"/>
            <w:vAlign w:val="center"/>
          </w:tcPr>
          <w:p w:rsidR="00041A6B" w:rsidRPr="00A2293C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293C">
              <w:rPr>
                <w:rFonts w:ascii="Arial" w:hAnsi="Arial" w:cs="Arial"/>
                <w:color w:val="000000"/>
                <w:sz w:val="18"/>
                <w:szCs w:val="18"/>
              </w:rPr>
              <w:t>20.0 (n/a)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041A6B" w:rsidRPr="00A2293C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293C">
              <w:rPr>
                <w:rFonts w:ascii="Arial" w:hAnsi="Arial" w:cs="Arial"/>
                <w:color w:val="000000"/>
                <w:sz w:val="18"/>
                <w:szCs w:val="18"/>
              </w:rPr>
              <w:t>20.9 (+ 0.9)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041A6B" w:rsidRPr="00A2293C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293C">
              <w:rPr>
                <w:rFonts w:ascii="Arial" w:hAnsi="Arial" w:cs="Arial"/>
                <w:color w:val="000000"/>
                <w:sz w:val="18"/>
                <w:szCs w:val="18"/>
              </w:rPr>
              <w:t>21.6 (+ 0.7)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041A6B" w:rsidRPr="00A2293C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293C">
              <w:rPr>
                <w:rFonts w:ascii="Arial" w:hAnsi="Arial" w:cs="Arial"/>
                <w:color w:val="000000"/>
                <w:sz w:val="18"/>
                <w:szCs w:val="18"/>
              </w:rPr>
              <w:t>22.8 (+ 1.3)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041A6B" w:rsidRPr="00A2293C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293C">
              <w:rPr>
                <w:rFonts w:ascii="Arial" w:hAnsi="Arial" w:cs="Arial"/>
                <w:color w:val="000000"/>
                <w:sz w:val="18"/>
                <w:szCs w:val="18"/>
              </w:rPr>
              <w:t>23.9 (+ 1.0)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041A6B" w:rsidRPr="00A2293C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293C">
              <w:rPr>
                <w:rFonts w:ascii="Arial" w:hAnsi="Arial" w:cs="Arial"/>
                <w:color w:val="000000"/>
                <w:sz w:val="18"/>
                <w:szCs w:val="18"/>
              </w:rPr>
              <w:t>25.0 (+ 1.2)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041A6B" w:rsidRPr="00A2293C" w:rsidRDefault="00041A6B" w:rsidP="007B4D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293C">
              <w:rPr>
                <w:rFonts w:ascii="Arial" w:hAnsi="Arial" w:cs="Arial"/>
                <w:color w:val="000000"/>
                <w:sz w:val="18"/>
                <w:szCs w:val="18"/>
              </w:rPr>
              <w:t xml:space="preserve">+ 1.5 %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(p&lt;.01)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041A6B" w:rsidRPr="00A2293C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2" w:type="dxa"/>
            <w:shd w:val="clear" w:color="auto" w:fill="D9D9D9" w:themeFill="background1" w:themeFillShade="D9"/>
            <w:vAlign w:val="center"/>
          </w:tcPr>
          <w:p w:rsidR="00041A6B" w:rsidRPr="00A2293C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8" w:type="dxa"/>
            <w:shd w:val="clear" w:color="auto" w:fill="D9D9D9" w:themeFill="background1" w:themeFillShade="D9"/>
            <w:vAlign w:val="center"/>
          </w:tcPr>
          <w:p w:rsidR="00041A6B" w:rsidRPr="00A2293C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41A6B" w:rsidRPr="005C3DEB" w:rsidTr="007B4D8C">
        <w:trPr>
          <w:trHeight w:hRule="exact" w:val="288"/>
        </w:trPr>
        <w:tc>
          <w:tcPr>
            <w:tcW w:w="658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41A6B" w:rsidRPr="00A2293C" w:rsidRDefault="00041A6B" w:rsidP="007B4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8" w:type="dxa"/>
            <w:vAlign w:val="center"/>
          </w:tcPr>
          <w:p w:rsidR="00041A6B" w:rsidRPr="00A2293C" w:rsidRDefault="00041A6B" w:rsidP="007B4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93C">
              <w:rPr>
                <w:rFonts w:ascii="Arial" w:hAnsi="Arial" w:cs="Arial"/>
                <w:sz w:val="18"/>
                <w:szCs w:val="18"/>
              </w:rPr>
              <w:t>Female</w:t>
            </w:r>
          </w:p>
        </w:tc>
        <w:tc>
          <w:tcPr>
            <w:tcW w:w="1236" w:type="dxa"/>
            <w:vAlign w:val="center"/>
          </w:tcPr>
          <w:p w:rsidR="00041A6B" w:rsidRPr="00A2293C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293C">
              <w:rPr>
                <w:rFonts w:ascii="Arial" w:hAnsi="Arial" w:cs="Arial"/>
                <w:color w:val="000000"/>
                <w:sz w:val="18"/>
                <w:szCs w:val="18"/>
              </w:rPr>
              <w:t xml:space="preserve">  4.4 (n/a)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041A6B" w:rsidRPr="00A2293C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293C">
              <w:rPr>
                <w:rFonts w:ascii="Arial" w:hAnsi="Arial" w:cs="Arial"/>
                <w:color w:val="000000"/>
                <w:sz w:val="18"/>
                <w:szCs w:val="18"/>
              </w:rPr>
              <w:t xml:space="preserve">  4.8 (+ 0.4)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041A6B" w:rsidRPr="00A2293C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293C">
              <w:rPr>
                <w:rFonts w:ascii="Arial" w:hAnsi="Arial" w:cs="Arial"/>
                <w:color w:val="000000"/>
                <w:sz w:val="18"/>
                <w:szCs w:val="18"/>
              </w:rPr>
              <w:t xml:space="preserve">  5.0 (+ 0.2)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041A6B" w:rsidRPr="00A2293C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293C">
              <w:rPr>
                <w:rFonts w:ascii="Arial" w:hAnsi="Arial" w:cs="Arial"/>
                <w:color w:val="000000"/>
                <w:sz w:val="18"/>
                <w:szCs w:val="18"/>
              </w:rPr>
              <w:t xml:space="preserve">  5.6 (+ 0.6)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041A6B" w:rsidRPr="00A2293C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293C">
              <w:rPr>
                <w:rFonts w:ascii="Arial" w:hAnsi="Arial" w:cs="Arial"/>
                <w:color w:val="000000"/>
                <w:sz w:val="18"/>
                <w:szCs w:val="18"/>
              </w:rPr>
              <w:t xml:space="preserve">  5.9 (+ 0.3)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041A6B" w:rsidRPr="00A2293C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293C">
              <w:rPr>
                <w:rFonts w:ascii="Arial" w:hAnsi="Arial" w:cs="Arial"/>
                <w:color w:val="000000"/>
                <w:sz w:val="18"/>
                <w:szCs w:val="18"/>
              </w:rPr>
              <w:t xml:space="preserve">  6.7 (+ 0.9)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041A6B" w:rsidRPr="00A2293C" w:rsidRDefault="00041A6B" w:rsidP="007B4D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293C">
              <w:rPr>
                <w:rFonts w:ascii="Arial" w:hAnsi="Arial" w:cs="Arial"/>
                <w:color w:val="000000"/>
                <w:sz w:val="18"/>
                <w:szCs w:val="18"/>
              </w:rPr>
              <w:t xml:space="preserve">+ 2.8 %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(p&lt;.01)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041A6B" w:rsidRPr="00A2293C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2" w:type="dxa"/>
            <w:shd w:val="clear" w:color="auto" w:fill="D9D9D9" w:themeFill="background1" w:themeFillShade="D9"/>
            <w:vAlign w:val="center"/>
          </w:tcPr>
          <w:p w:rsidR="00041A6B" w:rsidRPr="00A2293C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8" w:type="dxa"/>
            <w:shd w:val="clear" w:color="auto" w:fill="D9D9D9" w:themeFill="background1" w:themeFillShade="D9"/>
            <w:vAlign w:val="center"/>
          </w:tcPr>
          <w:p w:rsidR="00041A6B" w:rsidRPr="00A2293C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041A6B" w:rsidRDefault="00041A6B" w:rsidP="00873236">
      <w:pPr>
        <w:rPr>
          <w:rFonts w:ascii="Arial" w:hAnsi="Arial" w:cs="Arial"/>
        </w:rPr>
      </w:pPr>
    </w:p>
    <w:tbl>
      <w:tblPr>
        <w:tblStyle w:val="TableGrid"/>
        <w:tblpPr w:leftFromText="187" w:rightFromText="187" w:horzAnchor="margin" w:tblpYSpec="top"/>
        <w:tblW w:w="14395" w:type="dxa"/>
        <w:tblLook w:val="04A0" w:firstRow="1" w:lastRow="0" w:firstColumn="1" w:lastColumn="0" w:noHBand="0" w:noVBand="1"/>
      </w:tblPr>
      <w:tblGrid>
        <w:gridCol w:w="658"/>
        <w:gridCol w:w="818"/>
        <w:gridCol w:w="1236"/>
        <w:gridCol w:w="1257"/>
        <w:gridCol w:w="1258"/>
        <w:gridCol w:w="1258"/>
        <w:gridCol w:w="1258"/>
        <w:gridCol w:w="1258"/>
        <w:gridCol w:w="1524"/>
        <w:gridCol w:w="900"/>
        <w:gridCol w:w="1442"/>
        <w:gridCol w:w="1528"/>
      </w:tblGrid>
      <w:tr w:rsidR="00FE7196" w:rsidRPr="005C3DEB" w:rsidTr="007B4D8C">
        <w:trPr>
          <w:cantSplit/>
          <w:trHeight w:hRule="exact" w:val="504"/>
        </w:trPr>
        <w:tc>
          <w:tcPr>
            <w:tcW w:w="14395" w:type="dxa"/>
            <w:gridSpan w:val="12"/>
            <w:vAlign w:val="center"/>
          </w:tcPr>
          <w:p w:rsidR="00FE7196" w:rsidRPr="005F4E55" w:rsidRDefault="00FE7196" w:rsidP="00FE71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Supplementary Table. </w:t>
            </w:r>
            <w:r w:rsidRPr="005F4E55">
              <w:rPr>
                <w:rFonts w:ascii="Arial" w:hAnsi="Arial" w:cs="Arial"/>
                <w:b/>
              </w:rPr>
              <w:t xml:space="preserve">Trends in Suicide Rates among Persons ≥ 10 Years of Age, by State and Sex, </w:t>
            </w:r>
            <w:r>
              <w:rPr>
                <w:rFonts w:ascii="Arial" w:hAnsi="Arial" w:cs="Arial"/>
                <w:b/>
              </w:rPr>
              <w:t xml:space="preserve">National Vital Statistics System, </w:t>
            </w:r>
            <w:r w:rsidRPr="005F4E55">
              <w:rPr>
                <w:rFonts w:ascii="Arial" w:hAnsi="Arial" w:cs="Arial"/>
                <w:b/>
              </w:rPr>
              <w:t>1999 – 2016</w:t>
            </w:r>
          </w:p>
        </w:tc>
      </w:tr>
      <w:tr w:rsidR="00041A6B" w:rsidRPr="005C3DEB" w:rsidTr="007B4D8C">
        <w:trPr>
          <w:cantSplit/>
          <w:trHeight w:hRule="exact" w:val="432"/>
        </w:trPr>
        <w:tc>
          <w:tcPr>
            <w:tcW w:w="658" w:type="dxa"/>
            <w:vMerge w:val="restart"/>
            <w:vAlign w:val="center"/>
          </w:tcPr>
          <w:p w:rsidR="00041A6B" w:rsidRPr="002F54AA" w:rsidRDefault="00041A6B" w:rsidP="007B4D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54AA">
              <w:rPr>
                <w:rFonts w:ascii="Arial" w:hAnsi="Arial" w:cs="Arial"/>
                <w:b/>
                <w:sz w:val="18"/>
                <w:szCs w:val="18"/>
              </w:rPr>
              <w:t>State</w:t>
            </w:r>
          </w:p>
        </w:tc>
        <w:tc>
          <w:tcPr>
            <w:tcW w:w="818" w:type="dxa"/>
            <w:vMerge w:val="restart"/>
            <w:vAlign w:val="center"/>
          </w:tcPr>
          <w:p w:rsidR="00041A6B" w:rsidRPr="002F54AA" w:rsidRDefault="00041A6B" w:rsidP="007B4D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54AA">
              <w:rPr>
                <w:rFonts w:ascii="Arial" w:hAnsi="Arial" w:cs="Arial"/>
                <w:b/>
                <w:sz w:val="18"/>
                <w:szCs w:val="18"/>
              </w:rPr>
              <w:t>Sex</w:t>
            </w:r>
          </w:p>
        </w:tc>
        <w:tc>
          <w:tcPr>
            <w:tcW w:w="7525" w:type="dxa"/>
            <w:gridSpan w:val="6"/>
            <w:vAlign w:val="center"/>
          </w:tcPr>
          <w:p w:rsidR="00041A6B" w:rsidRPr="002F54AA" w:rsidRDefault="00041A6B" w:rsidP="007B4D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54AA">
              <w:rPr>
                <w:rFonts w:ascii="Arial" w:hAnsi="Arial" w:cs="Arial"/>
                <w:b/>
                <w:sz w:val="18"/>
                <w:szCs w:val="18"/>
              </w:rPr>
              <w:t>Age-Adjusted Annual Rate per 100,000 Per</w:t>
            </w:r>
            <w:r>
              <w:rPr>
                <w:rFonts w:ascii="Arial" w:hAnsi="Arial" w:cs="Arial"/>
                <w:b/>
                <w:sz w:val="18"/>
                <w:szCs w:val="18"/>
              </w:rPr>
              <w:t>sons (Change from Prior Period) *</w:t>
            </w:r>
          </w:p>
        </w:tc>
        <w:tc>
          <w:tcPr>
            <w:tcW w:w="1524" w:type="dxa"/>
            <w:vMerge w:val="restart"/>
            <w:vAlign w:val="center"/>
          </w:tcPr>
          <w:p w:rsidR="00041A6B" w:rsidRPr="005F4E55" w:rsidRDefault="00041A6B" w:rsidP="007B4D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4E55">
              <w:rPr>
                <w:rFonts w:ascii="Arial" w:hAnsi="Arial" w:cs="Arial"/>
                <w:b/>
                <w:sz w:val="18"/>
                <w:szCs w:val="18"/>
              </w:rPr>
              <w:t>Modeled</w:t>
            </w:r>
          </w:p>
          <w:p w:rsidR="00041A6B" w:rsidRPr="005F4E55" w:rsidRDefault="00041A6B" w:rsidP="007B4D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4E55">
              <w:rPr>
                <w:rFonts w:ascii="Arial" w:hAnsi="Arial" w:cs="Arial"/>
                <w:b/>
                <w:sz w:val="18"/>
                <w:szCs w:val="18"/>
              </w:rPr>
              <w:t xml:space="preserve"> AAPC </w:t>
            </w:r>
            <w:r w:rsidRPr="00806E88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900" w:type="dxa"/>
            <w:vMerge w:val="restart"/>
            <w:vAlign w:val="center"/>
          </w:tcPr>
          <w:p w:rsidR="00041A6B" w:rsidRPr="005F4E55" w:rsidRDefault="00041A6B" w:rsidP="007B4D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4E55">
              <w:rPr>
                <w:rFonts w:ascii="Arial" w:hAnsi="Arial" w:cs="Arial"/>
                <w:b/>
                <w:sz w:val="18"/>
                <w:szCs w:val="18"/>
              </w:rPr>
              <w:t>Current</w:t>
            </w:r>
          </w:p>
          <w:p w:rsidR="00041A6B" w:rsidRPr="005F4E55" w:rsidRDefault="00041A6B" w:rsidP="007B4D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4E55">
              <w:rPr>
                <w:rFonts w:ascii="Arial" w:hAnsi="Arial" w:cs="Arial"/>
                <w:b/>
                <w:sz w:val="18"/>
                <w:szCs w:val="18"/>
              </w:rPr>
              <w:t>State</w:t>
            </w:r>
          </w:p>
          <w:p w:rsidR="00041A6B" w:rsidRPr="005F4E55" w:rsidRDefault="00041A6B" w:rsidP="007B4D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4E55">
              <w:rPr>
                <w:rFonts w:ascii="Arial" w:hAnsi="Arial" w:cs="Arial"/>
                <w:b/>
                <w:sz w:val="18"/>
                <w:szCs w:val="18"/>
              </w:rPr>
              <w:t xml:space="preserve">  Rank </w:t>
            </w:r>
            <w:r w:rsidRPr="00806E88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§</w:t>
            </w:r>
          </w:p>
        </w:tc>
        <w:tc>
          <w:tcPr>
            <w:tcW w:w="1442" w:type="dxa"/>
            <w:vMerge w:val="restart"/>
            <w:vAlign w:val="center"/>
          </w:tcPr>
          <w:p w:rsidR="00041A6B" w:rsidRPr="005F4E55" w:rsidRDefault="00041A6B" w:rsidP="007B4D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4E55">
              <w:rPr>
                <w:rFonts w:ascii="Arial" w:hAnsi="Arial" w:cs="Arial"/>
                <w:b/>
                <w:sz w:val="18"/>
                <w:szCs w:val="18"/>
              </w:rPr>
              <w:t>Overall</w:t>
            </w:r>
          </w:p>
          <w:p w:rsidR="00041A6B" w:rsidRPr="005F4E55" w:rsidRDefault="00041A6B" w:rsidP="007B4D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4E55">
              <w:rPr>
                <w:rFonts w:ascii="Arial" w:hAnsi="Arial" w:cs="Arial"/>
                <w:b/>
                <w:sz w:val="18"/>
                <w:szCs w:val="18"/>
              </w:rPr>
              <w:t>Rate Change</w:t>
            </w:r>
          </w:p>
          <w:p w:rsidR="00041A6B" w:rsidRPr="005F4E55" w:rsidRDefault="00041A6B" w:rsidP="007B4D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4E55">
              <w:rPr>
                <w:rFonts w:ascii="Arial" w:hAnsi="Arial" w:cs="Arial"/>
                <w:b/>
                <w:sz w:val="18"/>
                <w:szCs w:val="18"/>
              </w:rPr>
              <w:t xml:space="preserve">(State Rank) </w:t>
            </w:r>
            <w:r w:rsidRPr="00806E88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¶</w:t>
            </w:r>
          </w:p>
        </w:tc>
        <w:tc>
          <w:tcPr>
            <w:tcW w:w="1528" w:type="dxa"/>
            <w:vMerge w:val="restart"/>
            <w:vAlign w:val="center"/>
          </w:tcPr>
          <w:p w:rsidR="00041A6B" w:rsidRPr="005F4E55" w:rsidRDefault="00041A6B" w:rsidP="007B4D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4E55">
              <w:rPr>
                <w:rFonts w:ascii="Arial" w:hAnsi="Arial" w:cs="Arial"/>
                <w:b/>
                <w:sz w:val="18"/>
                <w:szCs w:val="18"/>
              </w:rPr>
              <w:t>Overall</w:t>
            </w:r>
          </w:p>
          <w:p w:rsidR="00041A6B" w:rsidRPr="005F4E55" w:rsidRDefault="00041A6B" w:rsidP="007B4D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4E55">
              <w:rPr>
                <w:rFonts w:ascii="Arial" w:hAnsi="Arial" w:cs="Arial"/>
                <w:b/>
                <w:sz w:val="18"/>
                <w:szCs w:val="18"/>
              </w:rPr>
              <w:t>Percent Change</w:t>
            </w:r>
          </w:p>
          <w:p w:rsidR="00041A6B" w:rsidRPr="005F4E55" w:rsidRDefault="00041A6B" w:rsidP="007B4D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4E55">
              <w:rPr>
                <w:rFonts w:ascii="Arial" w:hAnsi="Arial" w:cs="Arial"/>
                <w:b/>
                <w:sz w:val="18"/>
                <w:szCs w:val="18"/>
              </w:rPr>
              <w:t xml:space="preserve"> (State Rank) **</w:t>
            </w:r>
          </w:p>
        </w:tc>
      </w:tr>
      <w:tr w:rsidR="00041A6B" w:rsidRPr="005C3DEB" w:rsidTr="007B4D8C">
        <w:trPr>
          <w:cantSplit/>
          <w:trHeight w:hRule="exact" w:val="432"/>
        </w:trPr>
        <w:tc>
          <w:tcPr>
            <w:tcW w:w="658" w:type="dxa"/>
            <w:vMerge/>
            <w:vAlign w:val="center"/>
          </w:tcPr>
          <w:p w:rsidR="00041A6B" w:rsidRPr="002F54AA" w:rsidRDefault="00041A6B" w:rsidP="007B4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8" w:type="dxa"/>
            <w:vMerge/>
            <w:vAlign w:val="center"/>
          </w:tcPr>
          <w:p w:rsidR="00041A6B" w:rsidRPr="002F54AA" w:rsidRDefault="00041A6B" w:rsidP="007B4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6" w:type="dxa"/>
            <w:vAlign w:val="center"/>
          </w:tcPr>
          <w:p w:rsidR="00041A6B" w:rsidRPr="002F54AA" w:rsidRDefault="00041A6B" w:rsidP="007B4D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54AA">
              <w:rPr>
                <w:rFonts w:ascii="Arial" w:hAnsi="Arial" w:cs="Arial"/>
                <w:b/>
                <w:sz w:val="18"/>
                <w:szCs w:val="18"/>
              </w:rPr>
              <w:t>1999 – 2001</w:t>
            </w:r>
          </w:p>
        </w:tc>
        <w:tc>
          <w:tcPr>
            <w:tcW w:w="1257" w:type="dxa"/>
            <w:vAlign w:val="center"/>
          </w:tcPr>
          <w:p w:rsidR="00041A6B" w:rsidRPr="002F54AA" w:rsidRDefault="00041A6B" w:rsidP="007B4D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54AA">
              <w:rPr>
                <w:rFonts w:ascii="Arial" w:hAnsi="Arial" w:cs="Arial"/>
                <w:b/>
                <w:sz w:val="18"/>
                <w:szCs w:val="18"/>
              </w:rPr>
              <w:t>2002 – 2004</w:t>
            </w:r>
          </w:p>
        </w:tc>
        <w:tc>
          <w:tcPr>
            <w:tcW w:w="1258" w:type="dxa"/>
            <w:vAlign w:val="center"/>
          </w:tcPr>
          <w:p w:rsidR="00041A6B" w:rsidRPr="002F54AA" w:rsidRDefault="00041A6B" w:rsidP="007B4D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54AA">
              <w:rPr>
                <w:rFonts w:ascii="Arial" w:hAnsi="Arial" w:cs="Arial"/>
                <w:b/>
                <w:sz w:val="18"/>
                <w:szCs w:val="18"/>
              </w:rPr>
              <w:t>2005 – 2007</w:t>
            </w:r>
          </w:p>
        </w:tc>
        <w:tc>
          <w:tcPr>
            <w:tcW w:w="1258" w:type="dxa"/>
            <w:vAlign w:val="center"/>
          </w:tcPr>
          <w:p w:rsidR="00041A6B" w:rsidRPr="002F54AA" w:rsidRDefault="00041A6B" w:rsidP="007B4D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54AA">
              <w:rPr>
                <w:rFonts w:ascii="Arial" w:hAnsi="Arial" w:cs="Arial"/>
                <w:b/>
                <w:sz w:val="18"/>
                <w:szCs w:val="18"/>
              </w:rPr>
              <w:t>2008 – 2010</w:t>
            </w:r>
          </w:p>
        </w:tc>
        <w:tc>
          <w:tcPr>
            <w:tcW w:w="1258" w:type="dxa"/>
            <w:vAlign w:val="center"/>
          </w:tcPr>
          <w:p w:rsidR="00041A6B" w:rsidRPr="002F54AA" w:rsidRDefault="00041A6B" w:rsidP="007B4D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54AA">
              <w:rPr>
                <w:rFonts w:ascii="Arial" w:hAnsi="Arial" w:cs="Arial"/>
                <w:b/>
                <w:sz w:val="18"/>
                <w:szCs w:val="18"/>
              </w:rPr>
              <w:t>2011 – 2013</w:t>
            </w:r>
          </w:p>
        </w:tc>
        <w:tc>
          <w:tcPr>
            <w:tcW w:w="1258" w:type="dxa"/>
            <w:vAlign w:val="center"/>
          </w:tcPr>
          <w:p w:rsidR="00041A6B" w:rsidRPr="002F54AA" w:rsidRDefault="00041A6B" w:rsidP="007B4D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54AA">
              <w:rPr>
                <w:rFonts w:ascii="Arial" w:hAnsi="Arial" w:cs="Arial"/>
                <w:b/>
                <w:sz w:val="18"/>
                <w:szCs w:val="18"/>
              </w:rPr>
              <w:t>2014 – 2016</w:t>
            </w:r>
          </w:p>
        </w:tc>
        <w:tc>
          <w:tcPr>
            <w:tcW w:w="1524" w:type="dxa"/>
            <w:vMerge/>
            <w:vAlign w:val="center"/>
          </w:tcPr>
          <w:p w:rsidR="00041A6B" w:rsidRPr="002F54AA" w:rsidRDefault="00041A6B" w:rsidP="007B4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041A6B" w:rsidRPr="002F54AA" w:rsidRDefault="00041A6B" w:rsidP="007B4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</w:tcPr>
          <w:p w:rsidR="00041A6B" w:rsidRPr="002F54AA" w:rsidRDefault="00041A6B" w:rsidP="007B4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8" w:type="dxa"/>
            <w:vMerge/>
            <w:vAlign w:val="center"/>
          </w:tcPr>
          <w:p w:rsidR="00041A6B" w:rsidRPr="002F54AA" w:rsidRDefault="00041A6B" w:rsidP="007B4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1A6B" w:rsidRPr="005C3DEB" w:rsidTr="007B4D8C">
        <w:trPr>
          <w:trHeight w:hRule="exact" w:val="90"/>
        </w:trPr>
        <w:tc>
          <w:tcPr>
            <w:tcW w:w="14395" w:type="dxa"/>
            <w:gridSpan w:val="12"/>
            <w:shd w:val="clear" w:color="auto" w:fill="D9D9D9" w:themeFill="background1" w:themeFillShade="D9"/>
            <w:vAlign w:val="center"/>
          </w:tcPr>
          <w:p w:rsidR="00041A6B" w:rsidRPr="002F54AA" w:rsidRDefault="00041A6B" w:rsidP="007B4D8C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41A6B" w:rsidRPr="005C3DEB" w:rsidTr="007B4D8C">
        <w:trPr>
          <w:trHeight w:hRule="exact" w:val="288"/>
        </w:trPr>
        <w:tc>
          <w:tcPr>
            <w:tcW w:w="658" w:type="dxa"/>
            <w:vMerge w:val="restart"/>
            <w:tcBorders>
              <w:bottom w:val="double" w:sz="4" w:space="0" w:color="auto"/>
            </w:tcBorders>
            <w:vAlign w:val="center"/>
          </w:tcPr>
          <w:p w:rsidR="00041A6B" w:rsidRPr="00A2293C" w:rsidRDefault="00041A6B" w:rsidP="007B4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93C">
              <w:rPr>
                <w:rFonts w:ascii="Arial" w:hAnsi="Arial" w:cs="Arial"/>
                <w:sz w:val="18"/>
                <w:szCs w:val="18"/>
              </w:rPr>
              <w:t>MN</w:t>
            </w:r>
          </w:p>
        </w:tc>
        <w:tc>
          <w:tcPr>
            <w:tcW w:w="818" w:type="dxa"/>
            <w:vAlign w:val="center"/>
          </w:tcPr>
          <w:p w:rsidR="00041A6B" w:rsidRPr="00A2293C" w:rsidRDefault="00041A6B" w:rsidP="007B4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93C">
              <w:rPr>
                <w:rFonts w:ascii="Arial" w:hAnsi="Arial" w:cs="Arial"/>
                <w:sz w:val="18"/>
                <w:szCs w:val="18"/>
              </w:rPr>
              <w:t>Both</w:t>
            </w:r>
          </w:p>
        </w:tc>
        <w:tc>
          <w:tcPr>
            <w:tcW w:w="1236" w:type="dxa"/>
            <w:vAlign w:val="center"/>
          </w:tcPr>
          <w:p w:rsidR="00041A6B" w:rsidRPr="00A2293C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293C">
              <w:rPr>
                <w:rFonts w:ascii="Arial" w:hAnsi="Arial" w:cs="Arial"/>
                <w:color w:val="000000"/>
                <w:sz w:val="18"/>
                <w:szCs w:val="18"/>
              </w:rPr>
              <w:t>10.7 (n/a)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041A6B" w:rsidRPr="00A2293C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293C">
              <w:rPr>
                <w:rFonts w:ascii="Arial" w:hAnsi="Arial" w:cs="Arial"/>
                <w:color w:val="000000"/>
                <w:sz w:val="18"/>
                <w:szCs w:val="18"/>
              </w:rPr>
              <w:t>11.5 (+ 0.9)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041A6B" w:rsidRPr="00A2293C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293C">
              <w:rPr>
                <w:rFonts w:ascii="Arial" w:hAnsi="Arial" w:cs="Arial"/>
                <w:color w:val="000000"/>
                <w:sz w:val="18"/>
                <w:szCs w:val="18"/>
              </w:rPr>
              <w:t>12.4 (+ 0.8)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041A6B" w:rsidRPr="00A2293C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293C">
              <w:rPr>
                <w:rFonts w:ascii="Arial" w:hAnsi="Arial" w:cs="Arial"/>
                <w:color w:val="000000"/>
                <w:sz w:val="18"/>
                <w:szCs w:val="18"/>
              </w:rPr>
              <w:t>12.9 (+ 0.5)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041A6B" w:rsidRPr="00A2293C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293C">
              <w:rPr>
                <w:rFonts w:ascii="Arial" w:hAnsi="Arial" w:cs="Arial"/>
                <w:color w:val="000000"/>
                <w:sz w:val="18"/>
                <w:szCs w:val="18"/>
              </w:rPr>
              <w:t>14.2 (+ 1.3)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041A6B" w:rsidRPr="00A2293C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293C">
              <w:rPr>
                <w:rFonts w:ascii="Arial" w:hAnsi="Arial" w:cs="Arial"/>
                <w:color w:val="000000"/>
                <w:sz w:val="18"/>
                <w:szCs w:val="18"/>
              </w:rPr>
              <w:t>15.0 (+ 0.9)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041A6B" w:rsidRPr="00A2293C" w:rsidRDefault="00041A6B" w:rsidP="007B4D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293C">
              <w:rPr>
                <w:rFonts w:ascii="Arial" w:hAnsi="Arial" w:cs="Arial"/>
                <w:color w:val="000000"/>
                <w:sz w:val="18"/>
                <w:szCs w:val="18"/>
              </w:rPr>
              <w:t xml:space="preserve">+ 2.3 %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(p&lt;.01)</w:t>
            </w:r>
          </w:p>
        </w:tc>
        <w:tc>
          <w:tcPr>
            <w:tcW w:w="900" w:type="dxa"/>
            <w:vAlign w:val="center"/>
          </w:tcPr>
          <w:p w:rsidR="00041A6B" w:rsidRPr="00A2293C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293C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442" w:type="dxa"/>
            <w:vAlign w:val="center"/>
          </w:tcPr>
          <w:p w:rsidR="00041A6B" w:rsidRPr="00A2293C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293C">
              <w:rPr>
                <w:rFonts w:ascii="Arial" w:hAnsi="Arial" w:cs="Arial"/>
                <w:color w:val="000000"/>
                <w:sz w:val="18"/>
                <w:szCs w:val="18"/>
              </w:rPr>
              <w:t>+ 4.3 (19)</w:t>
            </w:r>
          </w:p>
        </w:tc>
        <w:tc>
          <w:tcPr>
            <w:tcW w:w="1528" w:type="dxa"/>
            <w:vAlign w:val="center"/>
          </w:tcPr>
          <w:p w:rsidR="00041A6B" w:rsidRPr="00A2293C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293C">
              <w:rPr>
                <w:rFonts w:ascii="Arial" w:hAnsi="Arial" w:cs="Arial"/>
                <w:color w:val="000000"/>
                <w:sz w:val="18"/>
                <w:szCs w:val="18"/>
              </w:rPr>
              <w:t>+ 40.6 % (  8)</w:t>
            </w:r>
          </w:p>
        </w:tc>
      </w:tr>
      <w:tr w:rsidR="00041A6B" w:rsidRPr="005C3DEB" w:rsidTr="007B4D8C">
        <w:trPr>
          <w:trHeight w:hRule="exact" w:val="288"/>
        </w:trPr>
        <w:tc>
          <w:tcPr>
            <w:tcW w:w="658" w:type="dxa"/>
            <w:vMerge/>
            <w:tcBorders>
              <w:bottom w:val="double" w:sz="4" w:space="0" w:color="auto"/>
            </w:tcBorders>
            <w:vAlign w:val="center"/>
          </w:tcPr>
          <w:p w:rsidR="00041A6B" w:rsidRPr="002F54AA" w:rsidRDefault="00041A6B" w:rsidP="007B4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8" w:type="dxa"/>
            <w:tcBorders>
              <w:bottom w:val="single" w:sz="4" w:space="0" w:color="auto"/>
            </w:tcBorders>
            <w:vAlign w:val="center"/>
          </w:tcPr>
          <w:p w:rsidR="00041A6B" w:rsidRPr="002F54AA" w:rsidRDefault="00041A6B" w:rsidP="007B4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93C">
              <w:rPr>
                <w:rFonts w:ascii="Arial" w:hAnsi="Arial" w:cs="Arial"/>
                <w:sz w:val="18"/>
                <w:szCs w:val="18"/>
              </w:rPr>
              <w:t>Male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vAlign w:val="center"/>
          </w:tcPr>
          <w:p w:rsidR="00041A6B" w:rsidRPr="002F54AA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293C">
              <w:rPr>
                <w:rFonts w:ascii="Arial" w:hAnsi="Arial" w:cs="Arial"/>
                <w:color w:val="000000"/>
                <w:sz w:val="18"/>
                <w:szCs w:val="18"/>
              </w:rPr>
              <w:t>18.3 (n/a)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1A6B" w:rsidRPr="002F54AA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293C">
              <w:rPr>
                <w:rFonts w:ascii="Arial" w:hAnsi="Arial" w:cs="Arial"/>
                <w:color w:val="000000"/>
                <w:sz w:val="18"/>
                <w:szCs w:val="18"/>
              </w:rPr>
              <w:t>19.3 (+ 1.1)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1A6B" w:rsidRPr="002F54AA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293C">
              <w:rPr>
                <w:rFonts w:ascii="Arial" w:hAnsi="Arial" w:cs="Arial"/>
                <w:color w:val="000000"/>
                <w:sz w:val="18"/>
                <w:szCs w:val="18"/>
              </w:rPr>
              <w:t>20.4 (+ 1.0)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1A6B" w:rsidRPr="002F54AA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293C">
              <w:rPr>
                <w:rFonts w:ascii="Arial" w:hAnsi="Arial" w:cs="Arial"/>
                <w:color w:val="000000"/>
                <w:sz w:val="18"/>
                <w:szCs w:val="18"/>
              </w:rPr>
              <w:t>20.9 (+ 0.6)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1A6B" w:rsidRPr="002F54AA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293C">
              <w:rPr>
                <w:rFonts w:ascii="Arial" w:hAnsi="Arial" w:cs="Arial"/>
                <w:color w:val="000000"/>
                <w:sz w:val="18"/>
                <w:szCs w:val="18"/>
              </w:rPr>
              <w:t>22.9 (+ 1.9)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1A6B" w:rsidRPr="002F54AA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293C">
              <w:rPr>
                <w:rFonts w:ascii="Arial" w:hAnsi="Arial" w:cs="Arial"/>
                <w:color w:val="000000"/>
                <w:sz w:val="18"/>
                <w:szCs w:val="18"/>
              </w:rPr>
              <w:t>23.3 (+ 0.4)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1A6B" w:rsidRPr="002F54AA" w:rsidRDefault="00041A6B" w:rsidP="007B4D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293C">
              <w:rPr>
                <w:rFonts w:ascii="Arial" w:hAnsi="Arial" w:cs="Arial"/>
                <w:color w:val="000000"/>
                <w:sz w:val="18"/>
                <w:szCs w:val="18"/>
              </w:rPr>
              <w:t xml:space="preserve">+ 1.7 %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(p&lt;.01)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1A6B" w:rsidRPr="002F54AA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1A6B" w:rsidRPr="002F54AA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1A6B" w:rsidRPr="002F54AA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041A6B" w:rsidRPr="005C3DEB" w:rsidTr="007B4D8C">
        <w:trPr>
          <w:trHeight w:hRule="exact" w:val="288"/>
        </w:trPr>
        <w:tc>
          <w:tcPr>
            <w:tcW w:w="658" w:type="dxa"/>
            <w:vMerge/>
            <w:tcBorders>
              <w:bottom w:val="double" w:sz="4" w:space="0" w:color="auto"/>
            </w:tcBorders>
            <w:vAlign w:val="center"/>
          </w:tcPr>
          <w:p w:rsidR="00041A6B" w:rsidRPr="002F54AA" w:rsidRDefault="00041A6B" w:rsidP="007B4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8" w:type="dxa"/>
            <w:tcBorders>
              <w:bottom w:val="double" w:sz="4" w:space="0" w:color="auto"/>
            </w:tcBorders>
            <w:vAlign w:val="center"/>
          </w:tcPr>
          <w:p w:rsidR="00041A6B" w:rsidRPr="002F54AA" w:rsidRDefault="00041A6B" w:rsidP="007B4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93C">
              <w:rPr>
                <w:rFonts w:ascii="Arial" w:hAnsi="Arial" w:cs="Arial"/>
                <w:sz w:val="18"/>
                <w:szCs w:val="18"/>
              </w:rPr>
              <w:t>Female</w:t>
            </w:r>
          </w:p>
        </w:tc>
        <w:tc>
          <w:tcPr>
            <w:tcW w:w="1236" w:type="dxa"/>
            <w:tcBorders>
              <w:bottom w:val="double" w:sz="4" w:space="0" w:color="auto"/>
            </w:tcBorders>
            <w:vAlign w:val="center"/>
          </w:tcPr>
          <w:p w:rsidR="00041A6B" w:rsidRPr="002F54AA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293C">
              <w:rPr>
                <w:rFonts w:ascii="Arial" w:hAnsi="Arial" w:cs="Arial"/>
                <w:color w:val="000000"/>
                <w:sz w:val="18"/>
                <w:szCs w:val="18"/>
              </w:rPr>
              <w:t xml:space="preserve">  3.6 (n/a)</w:t>
            </w:r>
          </w:p>
        </w:tc>
        <w:tc>
          <w:tcPr>
            <w:tcW w:w="125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41A6B" w:rsidRPr="002F54AA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293C">
              <w:rPr>
                <w:rFonts w:ascii="Arial" w:hAnsi="Arial" w:cs="Arial"/>
                <w:color w:val="000000"/>
                <w:sz w:val="18"/>
                <w:szCs w:val="18"/>
              </w:rPr>
              <w:t xml:space="preserve">  4.2 (+ 0.6)</w:t>
            </w:r>
          </w:p>
        </w:tc>
        <w:tc>
          <w:tcPr>
            <w:tcW w:w="125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41A6B" w:rsidRPr="002F54AA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293C">
              <w:rPr>
                <w:rFonts w:ascii="Arial" w:hAnsi="Arial" w:cs="Arial"/>
                <w:color w:val="000000"/>
                <w:sz w:val="18"/>
                <w:szCs w:val="18"/>
              </w:rPr>
              <w:t xml:space="preserve">  4.8 (+ 0.6)</w:t>
            </w:r>
          </w:p>
        </w:tc>
        <w:tc>
          <w:tcPr>
            <w:tcW w:w="125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41A6B" w:rsidRPr="002F54AA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293C">
              <w:rPr>
                <w:rFonts w:ascii="Arial" w:hAnsi="Arial" w:cs="Arial"/>
                <w:color w:val="000000"/>
                <w:sz w:val="18"/>
                <w:szCs w:val="18"/>
              </w:rPr>
              <w:t xml:space="preserve">  5.1 (+ 0.4)</w:t>
            </w:r>
          </w:p>
        </w:tc>
        <w:tc>
          <w:tcPr>
            <w:tcW w:w="125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41A6B" w:rsidRPr="002F54AA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293C">
              <w:rPr>
                <w:rFonts w:ascii="Arial" w:hAnsi="Arial" w:cs="Arial"/>
                <w:color w:val="000000"/>
                <w:sz w:val="18"/>
                <w:szCs w:val="18"/>
              </w:rPr>
              <w:t xml:space="preserve">  5.8 (+ 0.6)</w:t>
            </w:r>
          </w:p>
        </w:tc>
        <w:tc>
          <w:tcPr>
            <w:tcW w:w="125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41A6B" w:rsidRPr="002F54AA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293C">
              <w:rPr>
                <w:rFonts w:ascii="Arial" w:hAnsi="Arial" w:cs="Arial"/>
                <w:color w:val="000000"/>
                <w:sz w:val="18"/>
                <w:szCs w:val="18"/>
              </w:rPr>
              <w:t xml:space="preserve">  6.9 (+ 1.2)</w:t>
            </w:r>
          </w:p>
        </w:tc>
        <w:tc>
          <w:tcPr>
            <w:tcW w:w="152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41A6B" w:rsidRPr="002F54AA" w:rsidRDefault="00041A6B" w:rsidP="007B4D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293C">
              <w:rPr>
                <w:rFonts w:ascii="Arial" w:hAnsi="Arial" w:cs="Arial"/>
                <w:color w:val="000000"/>
                <w:sz w:val="18"/>
                <w:szCs w:val="18"/>
              </w:rPr>
              <w:t xml:space="preserve">+ 4.2 %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(p&lt;.01)</w:t>
            </w:r>
          </w:p>
        </w:tc>
        <w:tc>
          <w:tcPr>
            <w:tcW w:w="900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41A6B" w:rsidRPr="002F54AA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42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41A6B" w:rsidRPr="002F54AA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28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41A6B" w:rsidRPr="002F54AA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041A6B" w:rsidRPr="005C3DEB" w:rsidTr="007B4D8C">
        <w:trPr>
          <w:trHeight w:hRule="exact" w:val="288"/>
        </w:trPr>
        <w:tc>
          <w:tcPr>
            <w:tcW w:w="658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041A6B" w:rsidRPr="00A2293C" w:rsidRDefault="00041A6B" w:rsidP="007B4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93C">
              <w:rPr>
                <w:rFonts w:ascii="Arial" w:hAnsi="Arial" w:cs="Arial"/>
                <w:sz w:val="18"/>
                <w:szCs w:val="18"/>
              </w:rPr>
              <w:t>MS</w:t>
            </w:r>
          </w:p>
        </w:tc>
        <w:tc>
          <w:tcPr>
            <w:tcW w:w="8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41A6B" w:rsidRPr="00A2293C" w:rsidRDefault="00041A6B" w:rsidP="007B4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93C">
              <w:rPr>
                <w:rFonts w:ascii="Arial" w:hAnsi="Arial" w:cs="Arial"/>
                <w:sz w:val="18"/>
                <w:szCs w:val="18"/>
              </w:rPr>
              <w:t>Both</w:t>
            </w:r>
          </w:p>
        </w:tc>
        <w:tc>
          <w:tcPr>
            <w:tcW w:w="123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41A6B" w:rsidRPr="00A2293C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293C">
              <w:rPr>
                <w:rFonts w:ascii="Arial" w:hAnsi="Arial" w:cs="Arial"/>
                <w:color w:val="000000"/>
                <w:sz w:val="18"/>
                <w:szCs w:val="18"/>
              </w:rPr>
              <w:t>12.9 (n/a)</w:t>
            </w:r>
          </w:p>
        </w:tc>
        <w:tc>
          <w:tcPr>
            <w:tcW w:w="125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41A6B" w:rsidRPr="00A2293C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293C">
              <w:rPr>
                <w:rFonts w:ascii="Arial" w:hAnsi="Arial" w:cs="Arial"/>
                <w:color w:val="000000"/>
                <w:sz w:val="18"/>
                <w:szCs w:val="18"/>
              </w:rPr>
              <w:t>14.1 (+ 1.2)</w:t>
            </w:r>
          </w:p>
        </w:tc>
        <w:tc>
          <w:tcPr>
            <w:tcW w:w="125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41A6B" w:rsidRPr="00A2293C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293C">
              <w:rPr>
                <w:rFonts w:ascii="Arial" w:hAnsi="Arial" w:cs="Arial"/>
                <w:color w:val="000000"/>
                <w:sz w:val="18"/>
                <w:szCs w:val="18"/>
              </w:rPr>
              <w:t>14.7 (+ 0.6)</w:t>
            </w:r>
          </w:p>
        </w:tc>
        <w:tc>
          <w:tcPr>
            <w:tcW w:w="125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41A6B" w:rsidRPr="00A2293C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293C">
              <w:rPr>
                <w:rFonts w:ascii="Arial" w:hAnsi="Arial" w:cs="Arial"/>
                <w:color w:val="000000"/>
                <w:sz w:val="18"/>
                <w:szCs w:val="18"/>
              </w:rPr>
              <w:t>15.5 (+ 0.8)</w:t>
            </w:r>
          </w:p>
        </w:tc>
        <w:tc>
          <w:tcPr>
            <w:tcW w:w="125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41A6B" w:rsidRPr="00A2293C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293C">
              <w:rPr>
                <w:rFonts w:ascii="Arial" w:hAnsi="Arial" w:cs="Arial"/>
                <w:color w:val="000000"/>
                <w:sz w:val="18"/>
                <w:szCs w:val="18"/>
              </w:rPr>
              <w:t>15.6 (+ 0.1)</w:t>
            </w:r>
          </w:p>
        </w:tc>
        <w:tc>
          <w:tcPr>
            <w:tcW w:w="125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41A6B" w:rsidRPr="00A2293C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293C">
              <w:rPr>
                <w:rFonts w:ascii="Arial" w:hAnsi="Arial" w:cs="Arial"/>
                <w:color w:val="000000"/>
                <w:sz w:val="18"/>
                <w:szCs w:val="18"/>
              </w:rPr>
              <w:t>15.2 (- 0.3)</w:t>
            </w:r>
          </w:p>
        </w:tc>
        <w:tc>
          <w:tcPr>
            <w:tcW w:w="152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1A6B" w:rsidRPr="00A2293C" w:rsidRDefault="00041A6B" w:rsidP="007B4D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293C">
              <w:rPr>
                <w:rFonts w:ascii="Arial" w:hAnsi="Arial" w:cs="Arial"/>
                <w:color w:val="000000"/>
                <w:sz w:val="18"/>
                <w:szCs w:val="18"/>
              </w:rPr>
              <w:t xml:space="preserve">+ 1.1 %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(p&lt;.05)</w:t>
            </w:r>
          </w:p>
        </w:tc>
        <w:tc>
          <w:tcPr>
            <w:tcW w:w="9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1A6B" w:rsidRPr="00A2293C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293C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44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1A6B" w:rsidRPr="00A2293C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293C">
              <w:rPr>
                <w:rFonts w:ascii="Arial" w:hAnsi="Arial" w:cs="Arial"/>
                <w:color w:val="000000"/>
                <w:sz w:val="18"/>
                <w:szCs w:val="18"/>
              </w:rPr>
              <w:t>+ 2.3 (36)</w:t>
            </w:r>
          </w:p>
        </w:tc>
        <w:tc>
          <w:tcPr>
            <w:tcW w:w="152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1A6B" w:rsidRPr="00A2293C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293C">
              <w:rPr>
                <w:rFonts w:ascii="Arial" w:hAnsi="Arial" w:cs="Arial"/>
                <w:color w:val="000000"/>
                <w:sz w:val="18"/>
                <w:szCs w:val="18"/>
              </w:rPr>
              <w:t>+ 17.8 % (40)</w:t>
            </w:r>
          </w:p>
        </w:tc>
      </w:tr>
      <w:tr w:rsidR="00041A6B" w:rsidRPr="005C3DEB" w:rsidTr="007B4D8C">
        <w:trPr>
          <w:trHeight w:hRule="exact" w:val="288"/>
        </w:trPr>
        <w:tc>
          <w:tcPr>
            <w:tcW w:w="658" w:type="dxa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041A6B" w:rsidRPr="002F54AA" w:rsidRDefault="00041A6B" w:rsidP="007B4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1A6B" w:rsidRPr="002F54AA" w:rsidRDefault="00041A6B" w:rsidP="007B4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93C">
              <w:rPr>
                <w:rFonts w:ascii="Arial" w:hAnsi="Arial" w:cs="Arial"/>
                <w:sz w:val="18"/>
                <w:szCs w:val="18"/>
              </w:rPr>
              <w:t>Male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1A6B" w:rsidRPr="002F54AA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293C">
              <w:rPr>
                <w:rFonts w:ascii="Arial" w:hAnsi="Arial" w:cs="Arial"/>
                <w:color w:val="000000"/>
                <w:sz w:val="18"/>
                <w:szCs w:val="18"/>
              </w:rPr>
              <w:t>22.9 (n/a)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1A6B" w:rsidRPr="002F54AA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293C">
              <w:rPr>
                <w:rFonts w:ascii="Arial" w:hAnsi="Arial" w:cs="Arial"/>
                <w:color w:val="000000"/>
                <w:sz w:val="18"/>
                <w:szCs w:val="18"/>
              </w:rPr>
              <w:t>24.6 (+ 1.7)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1A6B" w:rsidRPr="002F54AA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293C">
              <w:rPr>
                <w:rFonts w:ascii="Arial" w:hAnsi="Arial" w:cs="Arial"/>
                <w:color w:val="000000"/>
                <w:sz w:val="18"/>
                <w:szCs w:val="18"/>
              </w:rPr>
              <w:t>25.1 (+ 0.6)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1A6B" w:rsidRPr="002F54AA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293C">
              <w:rPr>
                <w:rFonts w:ascii="Arial" w:hAnsi="Arial" w:cs="Arial"/>
                <w:color w:val="000000"/>
                <w:sz w:val="18"/>
                <w:szCs w:val="18"/>
              </w:rPr>
              <w:t>26.8 (+ 1.7)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1A6B" w:rsidRPr="002F54AA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293C">
              <w:rPr>
                <w:rFonts w:ascii="Arial" w:hAnsi="Arial" w:cs="Arial"/>
                <w:color w:val="000000"/>
                <w:sz w:val="18"/>
                <w:szCs w:val="18"/>
              </w:rPr>
              <w:t>25.9 (- 0.9)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1A6B" w:rsidRPr="002F54AA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293C">
              <w:rPr>
                <w:rFonts w:ascii="Arial" w:hAnsi="Arial" w:cs="Arial"/>
                <w:color w:val="000000"/>
                <w:sz w:val="18"/>
                <w:szCs w:val="18"/>
              </w:rPr>
              <w:t>25.3 (- 0.6)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1A6B" w:rsidRPr="002F54AA" w:rsidRDefault="00041A6B" w:rsidP="007B4D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293C">
              <w:rPr>
                <w:rFonts w:ascii="Arial" w:hAnsi="Arial" w:cs="Arial"/>
                <w:color w:val="000000"/>
                <w:sz w:val="18"/>
                <w:szCs w:val="18"/>
              </w:rPr>
              <w:t xml:space="preserve">+ 0.7 %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2293C">
              <w:rPr>
                <w:rFonts w:ascii="Arial" w:hAnsi="Arial" w:cs="Arial"/>
                <w:color w:val="000000"/>
                <w:sz w:val="18"/>
                <w:szCs w:val="18"/>
              </w:rPr>
              <w:t>n/s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1A6B" w:rsidRPr="002F54AA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1A6B" w:rsidRPr="002F54AA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1A6B" w:rsidRPr="002F54AA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041A6B" w:rsidRPr="005C3DEB" w:rsidTr="007B4D8C">
        <w:trPr>
          <w:trHeight w:hRule="exact" w:val="288"/>
        </w:trPr>
        <w:tc>
          <w:tcPr>
            <w:tcW w:w="658" w:type="dxa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041A6B" w:rsidRPr="002F54AA" w:rsidRDefault="00041A6B" w:rsidP="007B4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41A6B" w:rsidRPr="002F54AA" w:rsidRDefault="00041A6B" w:rsidP="007B4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93C">
              <w:rPr>
                <w:rFonts w:ascii="Arial" w:hAnsi="Arial" w:cs="Arial"/>
                <w:sz w:val="18"/>
                <w:szCs w:val="18"/>
              </w:rPr>
              <w:t>Female</w:t>
            </w:r>
          </w:p>
        </w:tc>
        <w:tc>
          <w:tcPr>
            <w:tcW w:w="123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41A6B" w:rsidRPr="002F54AA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293C">
              <w:rPr>
                <w:rFonts w:ascii="Arial" w:hAnsi="Arial" w:cs="Arial"/>
                <w:color w:val="000000"/>
                <w:sz w:val="18"/>
                <w:szCs w:val="18"/>
              </w:rPr>
              <w:t xml:space="preserve">  4.3 (n/a)</w:t>
            </w:r>
          </w:p>
        </w:tc>
        <w:tc>
          <w:tcPr>
            <w:tcW w:w="125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41A6B" w:rsidRPr="002F54AA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293C">
              <w:rPr>
                <w:rFonts w:ascii="Arial" w:hAnsi="Arial" w:cs="Arial"/>
                <w:color w:val="000000"/>
                <w:sz w:val="18"/>
                <w:szCs w:val="18"/>
              </w:rPr>
              <w:t xml:space="preserve">  5.0 (+ 0.7)</w:t>
            </w:r>
          </w:p>
        </w:tc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41A6B" w:rsidRPr="002F54AA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293C">
              <w:rPr>
                <w:rFonts w:ascii="Arial" w:hAnsi="Arial" w:cs="Arial"/>
                <w:color w:val="000000"/>
                <w:sz w:val="18"/>
                <w:szCs w:val="18"/>
              </w:rPr>
              <w:t xml:space="preserve">  5.5 (+ 0.5)</w:t>
            </w:r>
          </w:p>
        </w:tc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41A6B" w:rsidRPr="002F54AA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293C">
              <w:rPr>
                <w:rFonts w:ascii="Arial" w:hAnsi="Arial" w:cs="Arial"/>
                <w:color w:val="000000"/>
                <w:sz w:val="18"/>
                <w:szCs w:val="18"/>
              </w:rPr>
              <w:t xml:space="preserve">  5.5 (- 0.0)</w:t>
            </w:r>
          </w:p>
        </w:tc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41A6B" w:rsidRPr="002F54AA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293C">
              <w:rPr>
                <w:rFonts w:ascii="Arial" w:hAnsi="Arial" w:cs="Arial"/>
                <w:color w:val="000000"/>
                <w:sz w:val="18"/>
                <w:szCs w:val="18"/>
              </w:rPr>
              <w:t xml:space="preserve">  6.4 (+ 0.9)</w:t>
            </w:r>
          </w:p>
        </w:tc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41A6B" w:rsidRPr="002F54AA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293C">
              <w:rPr>
                <w:rFonts w:ascii="Arial" w:hAnsi="Arial" w:cs="Arial"/>
                <w:color w:val="000000"/>
                <w:sz w:val="18"/>
                <w:szCs w:val="18"/>
              </w:rPr>
              <w:t xml:space="preserve">  6.2 (- 0.2)</w:t>
            </w:r>
          </w:p>
        </w:tc>
        <w:tc>
          <w:tcPr>
            <w:tcW w:w="152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41A6B" w:rsidRPr="002F54AA" w:rsidRDefault="00041A6B" w:rsidP="007B4D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293C">
              <w:rPr>
                <w:rFonts w:ascii="Arial" w:hAnsi="Arial" w:cs="Arial"/>
                <w:color w:val="000000"/>
                <w:sz w:val="18"/>
                <w:szCs w:val="18"/>
              </w:rPr>
              <w:t xml:space="preserve">+ 2.4 %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(p&lt;.01)</w:t>
            </w:r>
          </w:p>
        </w:tc>
        <w:tc>
          <w:tcPr>
            <w:tcW w:w="900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41A6B" w:rsidRPr="002F54AA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42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41A6B" w:rsidRPr="002F54AA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41A6B" w:rsidRPr="002F54AA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041A6B" w:rsidRPr="005C3DEB" w:rsidTr="007B4D8C">
        <w:trPr>
          <w:trHeight w:hRule="exact" w:val="288"/>
        </w:trPr>
        <w:tc>
          <w:tcPr>
            <w:tcW w:w="658" w:type="dxa"/>
            <w:vMerge w:val="restart"/>
            <w:tcBorders>
              <w:bottom w:val="double" w:sz="4" w:space="0" w:color="auto"/>
            </w:tcBorders>
            <w:vAlign w:val="center"/>
          </w:tcPr>
          <w:p w:rsidR="00041A6B" w:rsidRPr="00A2293C" w:rsidRDefault="00041A6B" w:rsidP="007B4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93C">
              <w:rPr>
                <w:rFonts w:ascii="Arial" w:hAnsi="Arial" w:cs="Arial"/>
                <w:sz w:val="18"/>
                <w:szCs w:val="18"/>
              </w:rPr>
              <w:t>MO</w:t>
            </w:r>
          </w:p>
        </w:tc>
        <w:tc>
          <w:tcPr>
            <w:tcW w:w="818" w:type="dxa"/>
            <w:tcBorders>
              <w:top w:val="double" w:sz="4" w:space="0" w:color="auto"/>
            </w:tcBorders>
            <w:vAlign w:val="center"/>
          </w:tcPr>
          <w:p w:rsidR="00041A6B" w:rsidRPr="00A2293C" w:rsidRDefault="00041A6B" w:rsidP="007B4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93C">
              <w:rPr>
                <w:rFonts w:ascii="Arial" w:hAnsi="Arial" w:cs="Arial"/>
                <w:sz w:val="18"/>
                <w:szCs w:val="18"/>
              </w:rPr>
              <w:t>Both</w:t>
            </w:r>
          </w:p>
        </w:tc>
        <w:tc>
          <w:tcPr>
            <w:tcW w:w="1236" w:type="dxa"/>
            <w:tcBorders>
              <w:top w:val="double" w:sz="4" w:space="0" w:color="auto"/>
            </w:tcBorders>
            <w:vAlign w:val="center"/>
          </w:tcPr>
          <w:p w:rsidR="00041A6B" w:rsidRPr="00A2293C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293C">
              <w:rPr>
                <w:rFonts w:ascii="Arial" w:hAnsi="Arial" w:cs="Arial"/>
                <w:color w:val="000000"/>
                <w:sz w:val="18"/>
                <w:szCs w:val="18"/>
              </w:rPr>
              <w:t>14.7 (n/a)</w:t>
            </w:r>
          </w:p>
        </w:tc>
        <w:tc>
          <w:tcPr>
            <w:tcW w:w="1257" w:type="dxa"/>
            <w:tcBorders>
              <w:top w:val="double" w:sz="4" w:space="0" w:color="auto"/>
            </w:tcBorders>
            <w:vAlign w:val="center"/>
          </w:tcPr>
          <w:p w:rsidR="00041A6B" w:rsidRPr="00A2293C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293C">
              <w:rPr>
                <w:rFonts w:ascii="Arial" w:hAnsi="Arial" w:cs="Arial"/>
                <w:color w:val="000000"/>
                <w:sz w:val="18"/>
                <w:szCs w:val="18"/>
              </w:rPr>
              <w:t>14.1 (- 0.6)</w:t>
            </w:r>
          </w:p>
        </w:tc>
        <w:tc>
          <w:tcPr>
            <w:tcW w:w="1258" w:type="dxa"/>
            <w:tcBorders>
              <w:top w:val="double" w:sz="4" w:space="0" w:color="auto"/>
            </w:tcBorders>
            <w:vAlign w:val="center"/>
          </w:tcPr>
          <w:p w:rsidR="00041A6B" w:rsidRPr="00A2293C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293C">
              <w:rPr>
                <w:rFonts w:ascii="Arial" w:hAnsi="Arial" w:cs="Arial"/>
                <w:color w:val="000000"/>
                <w:sz w:val="18"/>
                <w:szCs w:val="18"/>
              </w:rPr>
              <w:t>15.4 (+ 1.3)</w:t>
            </w:r>
          </w:p>
        </w:tc>
        <w:tc>
          <w:tcPr>
            <w:tcW w:w="1258" w:type="dxa"/>
            <w:tcBorders>
              <w:top w:val="double" w:sz="4" w:space="0" w:color="auto"/>
            </w:tcBorders>
            <w:vAlign w:val="center"/>
          </w:tcPr>
          <w:p w:rsidR="00041A6B" w:rsidRPr="00A2293C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293C">
              <w:rPr>
                <w:rFonts w:ascii="Arial" w:hAnsi="Arial" w:cs="Arial"/>
                <w:color w:val="000000"/>
                <w:sz w:val="18"/>
                <w:szCs w:val="18"/>
              </w:rPr>
              <w:t>16.0 (+ 0.7)</w:t>
            </w:r>
          </w:p>
        </w:tc>
        <w:tc>
          <w:tcPr>
            <w:tcW w:w="1258" w:type="dxa"/>
            <w:tcBorders>
              <w:top w:val="double" w:sz="4" w:space="0" w:color="auto"/>
            </w:tcBorders>
            <w:vAlign w:val="center"/>
          </w:tcPr>
          <w:p w:rsidR="00041A6B" w:rsidRPr="00A2293C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293C">
              <w:rPr>
                <w:rFonts w:ascii="Arial" w:hAnsi="Arial" w:cs="Arial"/>
                <w:color w:val="000000"/>
                <w:sz w:val="18"/>
                <w:szCs w:val="18"/>
              </w:rPr>
              <w:t>17.8 (+ 1.7)</w:t>
            </w:r>
          </w:p>
        </w:tc>
        <w:tc>
          <w:tcPr>
            <w:tcW w:w="1258" w:type="dxa"/>
            <w:tcBorders>
              <w:top w:val="double" w:sz="4" w:space="0" w:color="auto"/>
            </w:tcBorders>
            <w:vAlign w:val="center"/>
          </w:tcPr>
          <w:p w:rsidR="00041A6B" w:rsidRPr="00A2293C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293C">
              <w:rPr>
                <w:rFonts w:ascii="Arial" w:hAnsi="Arial" w:cs="Arial"/>
                <w:color w:val="000000"/>
                <w:sz w:val="18"/>
                <w:szCs w:val="18"/>
              </w:rPr>
              <w:t>20.0 (+ 2.3)</w:t>
            </w:r>
          </w:p>
        </w:tc>
        <w:tc>
          <w:tcPr>
            <w:tcW w:w="152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41A6B" w:rsidRPr="00A2293C" w:rsidRDefault="00041A6B" w:rsidP="007B4D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293C">
              <w:rPr>
                <w:rFonts w:ascii="Arial" w:hAnsi="Arial" w:cs="Arial"/>
                <w:color w:val="000000"/>
                <w:sz w:val="18"/>
                <w:szCs w:val="18"/>
              </w:rPr>
              <w:t xml:space="preserve">+ 2.2 %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(p&lt;.01)</w:t>
            </w:r>
          </w:p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:rsidR="00041A6B" w:rsidRPr="00A2293C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293C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vAlign w:val="center"/>
          </w:tcPr>
          <w:p w:rsidR="00041A6B" w:rsidRPr="00A2293C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293C">
              <w:rPr>
                <w:rFonts w:ascii="Arial" w:hAnsi="Arial" w:cs="Arial"/>
                <w:color w:val="000000"/>
                <w:sz w:val="18"/>
                <w:szCs w:val="18"/>
              </w:rPr>
              <w:t>+ 5.3 (15)</w:t>
            </w:r>
          </w:p>
        </w:tc>
        <w:tc>
          <w:tcPr>
            <w:tcW w:w="1528" w:type="dxa"/>
            <w:tcBorders>
              <w:top w:val="double" w:sz="4" w:space="0" w:color="auto"/>
            </w:tcBorders>
            <w:vAlign w:val="center"/>
          </w:tcPr>
          <w:p w:rsidR="00041A6B" w:rsidRPr="00A2293C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293C">
              <w:rPr>
                <w:rFonts w:ascii="Arial" w:hAnsi="Arial" w:cs="Arial"/>
                <w:color w:val="000000"/>
                <w:sz w:val="18"/>
                <w:szCs w:val="18"/>
              </w:rPr>
              <w:t>+ 36.4 % (17)</w:t>
            </w:r>
          </w:p>
        </w:tc>
      </w:tr>
      <w:tr w:rsidR="00041A6B" w:rsidRPr="005C3DEB" w:rsidTr="007B4D8C">
        <w:trPr>
          <w:trHeight w:hRule="exact" w:val="288"/>
        </w:trPr>
        <w:tc>
          <w:tcPr>
            <w:tcW w:w="658" w:type="dxa"/>
            <w:vMerge/>
            <w:tcBorders>
              <w:bottom w:val="double" w:sz="4" w:space="0" w:color="auto"/>
            </w:tcBorders>
            <w:vAlign w:val="center"/>
          </w:tcPr>
          <w:p w:rsidR="00041A6B" w:rsidRPr="002F54AA" w:rsidRDefault="00041A6B" w:rsidP="007B4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8" w:type="dxa"/>
            <w:tcBorders>
              <w:bottom w:val="single" w:sz="4" w:space="0" w:color="auto"/>
            </w:tcBorders>
            <w:vAlign w:val="center"/>
          </w:tcPr>
          <w:p w:rsidR="00041A6B" w:rsidRPr="002F54AA" w:rsidRDefault="00041A6B" w:rsidP="007B4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93C">
              <w:rPr>
                <w:rFonts w:ascii="Arial" w:hAnsi="Arial" w:cs="Arial"/>
                <w:sz w:val="18"/>
                <w:szCs w:val="18"/>
              </w:rPr>
              <w:t>Male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vAlign w:val="center"/>
          </w:tcPr>
          <w:p w:rsidR="00041A6B" w:rsidRPr="002F54AA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293C">
              <w:rPr>
                <w:rFonts w:ascii="Arial" w:hAnsi="Arial" w:cs="Arial"/>
                <w:color w:val="000000"/>
                <w:sz w:val="18"/>
                <w:szCs w:val="18"/>
              </w:rPr>
              <w:t>25.3 (n/a)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1A6B" w:rsidRPr="002F54AA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293C">
              <w:rPr>
                <w:rFonts w:ascii="Arial" w:hAnsi="Arial" w:cs="Arial"/>
                <w:color w:val="000000"/>
                <w:sz w:val="18"/>
                <w:szCs w:val="18"/>
              </w:rPr>
              <w:t>23.7 (- 1.6)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1A6B" w:rsidRPr="002F54AA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293C">
              <w:rPr>
                <w:rFonts w:ascii="Arial" w:hAnsi="Arial" w:cs="Arial"/>
                <w:color w:val="000000"/>
                <w:sz w:val="18"/>
                <w:szCs w:val="18"/>
              </w:rPr>
              <w:t>25.6 (+ 1.9)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1A6B" w:rsidRPr="002F54AA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293C">
              <w:rPr>
                <w:rFonts w:ascii="Arial" w:hAnsi="Arial" w:cs="Arial"/>
                <w:color w:val="000000"/>
                <w:sz w:val="18"/>
                <w:szCs w:val="18"/>
              </w:rPr>
              <w:t>26.6 (+ 1.0)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1A6B" w:rsidRPr="002F54AA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293C">
              <w:rPr>
                <w:rFonts w:ascii="Arial" w:hAnsi="Arial" w:cs="Arial"/>
                <w:color w:val="000000"/>
                <w:sz w:val="18"/>
                <w:szCs w:val="18"/>
              </w:rPr>
              <w:t>28.9 (+ 2.3)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1A6B" w:rsidRPr="002F54AA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293C">
              <w:rPr>
                <w:rFonts w:ascii="Arial" w:hAnsi="Arial" w:cs="Arial"/>
                <w:color w:val="000000"/>
                <w:sz w:val="18"/>
                <w:szCs w:val="18"/>
              </w:rPr>
              <w:t>32.2 (+ 3.3)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1A6B" w:rsidRPr="002F54AA" w:rsidRDefault="00041A6B" w:rsidP="007B4D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293C">
              <w:rPr>
                <w:rFonts w:ascii="Arial" w:hAnsi="Arial" w:cs="Arial"/>
                <w:color w:val="000000"/>
                <w:sz w:val="18"/>
                <w:szCs w:val="18"/>
              </w:rPr>
              <w:t xml:space="preserve">+ 1.8 %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(p&lt;.05)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1A6B" w:rsidRPr="002F54AA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1A6B" w:rsidRPr="002F54AA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1A6B" w:rsidRPr="002F54AA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41A6B" w:rsidRPr="005C3DEB" w:rsidTr="007B4D8C">
        <w:trPr>
          <w:trHeight w:hRule="exact" w:val="288"/>
        </w:trPr>
        <w:tc>
          <w:tcPr>
            <w:tcW w:w="658" w:type="dxa"/>
            <w:vMerge/>
            <w:tcBorders>
              <w:bottom w:val="double" w:sz="4" w:space="0" w:color="auto"/>
            </w:tcBorders>
            <w:vAlign w:val="center"/>
          </w:tcPr>
          <w:p w:rsidR="00041A6B" w:rsidRPr="002F54AA" w:rsidRDefault="00041A6B" w:rsidP="007B4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8" w:type="dxa"/>
            <w:tcBorders>
              <w:bottom w:val="double" w:sz="4" w:space="0" w:color="auto"/>
            </w:tcBorders>
            <w:vAlign w:val="center"/>
          </w:tcPr>
          <w:p w:rsidR="00041A6B" w:rsidRPr="002F54AA" w:rsidRDefault="00041A6B" w:rsidP="007B4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93C">
              <w:rPr>
                <w:rFonts w:ascii="Arial" w:hAnsi="Arial" w:cs="Arial"/>
                <w:sz w:val="18"/>
                <w:szCs w:val="18"/>
              </w:rPr>
              <w:t>Female</w:t>
            </w:r>
          </w:p>
        </w:tc>
        <w:tc>
          <w:tcPr>
            <w:tcW w:w="1236" w:type="dxa"/>
            <w:tcBorders>
              <w:bottom w:val="double" w:sz="4" w:space="0" w:color="auto"/>
            </w:tcBorders>
            <w:vAlign w:val="center"/>
          </w:tcPr>
          <w:p w:rsidR="00041A6B" w:rsidRPr="002F54AA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293C">
              <w:rPr>
                <w:rFonts w:ascii="Arial" w:hAnsi="Arial" w:cs="Arial"/>
                <w:color w:val="000000"/>
                <w:sz w:val="18"/>
                <w:szCs w:val="18"/>
              </w:rPr>
              <w:t xml:space="preserve">  5.4 (n/a)</w:t>
            </w:r>
          </w:p>
        </w:tc>
        <w:tc>
          <w:tcPr>
            <w:tcW w:w="125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41A6B" w:rsidRPr="002F54AA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293C">
              <w:rPr>
                <w:rFonts w:ascii="Arial" w:hAnsi="Arial" w:cs="Arial"/>
                <w:color w:val="000000"/>
                <w:sz w:val="18"/>
                <w:szCs w:val="18"/>
              </w:rPr>
              <w:t xml:space="preserve">  5.4 (+ 0.1)</w:t>
            </w:r>
          </w:p>
        </w:tc>
        <w:tc>
          <w:tcPr>
            <w:tcW w:w="125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41A6B" w:rsidRPr="002F54AA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293C">
              <w:rPr>
                <w:rFonts w:ascii="Arial" w:hAnsi="Arial" w:cs="Arial"/>
                <w:color w:val="000000"/>
                <w:sz w:val="18"/>
                <w:szCs w:val="18"/>
              </w:rPr>
              <w:t xml:space="preserve">  6.1 (+ 0.7)</w:t>
            </w:r>
          </w:p>
        </w:tc>
        <w:tc>
          <w:tcPr>
            <w:tcW w:w="125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41A6B" w:rsidRPr="002F54AA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293C">
              <w:rPr>
                <w:rFonts w:ascii="Arial" w:hAnsi="Arial" w:cs="Arial"/>
                <w:color w:val="000000"/>
                <w:sz w:val="18"/>
                <w:szCs w:val="18"/>
              </w:rPr>
              <w:t xml:space="preserve">  6.3 (+ 0.2)</w:t>
            </w:r>
          </w:p>
        </w:tc>
        <w:tc>
          <w:tcPr>
            <w:tcW w:w="125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41A6B" w:rsidRPr="002F54AA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293C">
              <w:rPr>
                <w:rFonts w:ascii="Arial" w:hAnsi="Arial" w:cs="Arial"/>
                <w:color w:val="000000"/>
                <w:sz w:val="18"/>
                <w:szCs w:val="18"/>
              </w:rPr>
              <w:t xml:space="preserve">  7.4 (+ 1.1)</w:t>
            </w:r>
          </w:p>
        </w:tc>
        <w:tc>
          <w:tcPr>
            <w:tcW w:w="125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41A6B" w:rsidRPr="002F54AA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293C">
              <w:rPr>
                <w:rFonts w:ascii="Arial" w:hAnsi="Arial" w:cs="Arial"/>
                <w:color w:val="000000"/>
                <w:sz w:val="18"/>
                <w:szCs w:val="18"/>
              </w:rPr>
              <w:t xml:space="preserve">  8.6 (+ 1.2)</w:t>
            </w:r>
          </w:p>
        </w:tc>
        <w:tc>
          <w:tcPr>
            <w:tcW w:w="152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41A6B" w:rsidRPr="002F54AA" w:rsidRDefault="00041A6B" w:rsidP="007B4D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293C">
              <w:rPr>
                <w:rFonts w:ascii="Arial" w:hAnsi="Arial" w:cs="Arial"/>
                <w:color w:val="000000"/>
                <w:sz w:val="18"/>
                <w:szCs w:val="18"/>
              </w:rPr>
              <w:t xml:space="preserve">+ 3.2 %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(p&lt;.01)</w:t>
            </w:r>
          </w:p>
        </w:tc>
        <w:tc>
          <w:tcPr>
            <w:tcW w:w="900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41A6B" w:rsidRPr="002F54AA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2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41A6B" w:rsidRPr="002F54AA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8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41A6B" w:rsidRPr="002F54AA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41A6B" w:rsidRPr="005C3DEB" w:rsidTr="007B4D8C">
        <w:trPr>
          <w:trHeight w:hRule="exact" w:val="288"/>
        </w:trPr>
        <w:tc>
          <w:tcPr>
            <w:tcW w:w="658" w:type="dxa"/>
            <w:vMerge w:val="restar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41A6B" w:rsidRPr="002F54AA" w:rsidRDefault="00041A6B" w:rsidP="007B4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4AA">
              <w:rPr>
                <w:rFonts w:ascii="Arial" w:hAnsi="Arial" w:cs="Arial"/>
                <w:sz w:val="18"/>
                <w:szCs w:val="18"/>
              </w:rPr>
              <w:t>MT</w:t>
            </w:r>
          </w:p>
        </w:tc>
        <w:tc>
          <w:tcPr>
            <w:tcW w:w="818" w:type="dxa"/>
            <w:vAlign w:val="center"/>
          </w:tcPr>
          <w:p w:rsidR="00041A6B" w:rsidRPr="002F54AA" w:rsidRDefault="00041A6B" w:rsidP="007B4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4AA">
              <w:rPr>
                <w:rFonts w:ascii="Arial" w:hAnsi="Arial" w:cs="Arial"/>
                <w:sz w:val="18"/>
                <w:szCs w:val="18"/>
              </w:rPr>
              <w:t>Both</w:t>
            </w:r>
          </w:p>
        </w:tc>
        <w:tc>
          <w:tcPr>
            <w:tcW w:w="1236" w:type="dxa"/>
            <w:vAlign w:val="center"/>
          </w:tcPr>
          <w:p w:rsidR="00041A6B" w:rsidRPr="002F54AA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4AA">
              <w:rPr>
                <w:rFonts w:ascii="Arial" w:hAnsi="Arial" w:cs="Arial"/>
                <w:color w:val="000000"/>
                <w:sz w:val="18"/>
                <w:szCs w:val="18"/>
              </w:rPr>
              <w:t>21.1 (n/a)</w:t>
            </w:r>
          </w:p>
        </w:tc>
        <w:tc>
          <w:tcPr>
            <w:tcW w:w="1257" w:type="dxa"/>
            <w:vAlign w:val="center"/>
          </w:tcPr>
          <w:p w:rsidR="00041A6B" w:rsidRPr="002F54AA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4AA">
              <w:rPr>
                <w:rFonts w:ascii="Arial" w:hAnsi="Arial" w:cs="Arial"/>
                <w:color w:val="000000"/>
                <w:sz w:val="18"/>
                <w:szCs w:val="18"/>
              </w:rPr>
              <w:t>22.6 (+ 1.4)</w:t>
            </w:r>
          </w:p>
        </w:tc>
        <w:tc>
          <w:tcPr>
            <w:tcW w:w="1258" w:type="dxa"/>
            <w:vAlign w:val="center"/>
          </w:tcPr>
          <w:p w:rsidR="00041A6B" w:rsidRPr="002F54AA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4AA">
              <w:rPr>
                <w:rFonts w:ascii="Arial" w:hAnsi="Arial" w:cs="Arial"/>
                <w:color w:val="000000"/>
                <w:sz w:val="18"/>
                <w:szCs w:val="18"/>
              </w:rPr>
              <w:t>23.6 (+ 1.0)</w:t>
            </w:r>
          </w:p>
        </w:tc>
        <w:tc>
          <w:tcPr>
            <w:tcW w:w="1258" w:type="dxa"/>
            <w:vAlign w:val="center"/>
          </w:tcPr>
          <w:p w:rsidR="00041A6B" w:rsidRPr="002F54AA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4AA">
              <w:rPr>
                <w:rFonts w:ascii="Arial" w:hAnsi="Arial" w:cs="Arial"/>
                <w:color w:val="000000"/>
                <w:sz w:val="18"/>
                <w:szCs w:val="18"/>
              </w:rPr>
              <w:t>24.7 (+ 1.1)</w:t>
            </w:r>
          </w:p>
        </w:tc>
        <w:tc>
          <w:tcPr>
            <w:tcW w:w="1258" w:type="dxa"/>
            <w:vAlign w:val="center"/>
          </w:tcPr>
          <w:p w:rsidR="00041A6B" w:rsidRPr="002F54AA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4AA">
              <w:rPr>
                <w:rFonts w:ascii="Arial" w:hAnsi="Arial" w:cs="Arial"/>
                <w:color w:val="000000"/>
                <w:sz w:val="18"/>
                <w:szCs w:val="18"/>
              </w:rPr>
              <w:t>26.7 (+ 2.0)</w:t>
            </w:r>
          </w:p>
        </w:tc>
        <w:tc>
          <w:tcPr>
            <w:tcW w:w="1258" w:type="dxa"/>
            <w:vAlign w:val="center"/>
          </w:tcPr>
          <w:p w:rsidR="00041A6B" w:rsidRPr="002F54AA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4AA">
              <w:rPr>
                <w:rFonts w:ascii="Arial" w:hAnsi="Arial" w:cs="Arial"/>
                <w:color w:val="000000"/>
                <w:sz w:val="18"/>
                <w:szCs w:val="18"/>
              </w:rPr>
              <w:t>29.2 (+ 2.5)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041A6B" w:rsidRPr="002F54AA" w:rsidRDefault="00041A6B" w:rsidP="007B4D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4AA">
              <w:rPr>
                <w:rFonts w:ascii="Arial" w:hAnsi="Arial" w:cs="Arial"/>
                <w:color w:val="000000"/>
                <w:sz w:val="18"/>
                <w:szCs w:val="18"/>
              </w:rPr>
              <w:t xml:space="preserve">+ 2.1 %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(p&lt;.01)</w:t>
            </w:r>
          </w:p>
        </w:tc>
        <w:tc>
          <w:tcPr>
            <w:tcW w:w="900" w:type="dxa"/>
            <w:vAlign w:val="center"/>
          </w:tcPr>
          <w:p w:rsidR="00041A6B" w:rsidRPr="002F54AA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4AA">
              <w:rPr>
                <w:rFonts w:ascii="Arial" w:hAnsi="Arial" w:cs="Arial"/>
                <w:color w:val="000000"/>
                <w:sz w:val="18"/>
                <w:szCs w:val="18"/>
              </w:rPr>
              <w:t xml:space="preserve">  1</w:t>
            </w:r>
          </w:p>
        </w:tc>
        <w:tc>
          <w:tcPr>
            <w:tcW w:w="1442" w:type="dxa"/>
            <w:vAlign w:val="center"/>
          </w:tcPr>
          <w:p w:rsidR="00041A6B" w:rsidRPr="002F54AA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4AA">
              <w:rPr>
                <w:rFonts w:ascii="Arial" w:hAnsi="Arial" w:cs="Arial"/>
                <w:color w:val="000000"/>
                <w:sz w:val="18"/>
                <w:szCs w:val="18"/>
              </w:rPr>
              <w:t>+ 8.0 (  2)</w:t>
            </w:r>
          </w:p>
        </w:tc>
        <w:tc>
          <w:tcPr>
            <w:tcW w:w="1528" w:type="dxa"/>
            <w:vAlign w:val="center"/>
          </w:tcPr>
          <w:p w:rsidR="00041A6B" w:rsidRPr="002F54AA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4AA">
              <w:rPr>
                <w:rFonts w:ascii="Arial" w:hAnsi="Arial" w:cs="Arial"/>
                <w:color w:val="000000"/>
                <w:sz w:val="18"/>
                <w:szCs w:val="18"/>
              </w:rPr>
              <w:t>+ 38.0 % (11)</w:t>
            </w:r>
          </w:p>
        </w:tc>
      </w:tr>
      <w:tr w:rsidR="00041A6B" w:rsidRPr="005C3DEB" w:rsidTr="007B4D8C">
        <w:trPr>
          <w:trHeight w:hRule="exact" w:val="288"/>
        </w:trPr>
        <w:tc>
          <w:tcPr>
            <w:tcW w:w="658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41A6B" w:rsidRPr="002F54AA" w:rsidRDefault="00041A6B" w:rsidP="007B4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8" w:type="dxa"/>
            <w:tcBorders>
              <w:bottom w:val="single" w:sz="4" w:space="0" w:color="auto"/>
            </w:tcBorders>
            <w:vAlign w:val="center"/>
          </w:tcPr>
          <w:p w:rsidR="00041A6B" w:rsidRPr="002F54AA" w:rsidRDefault="00041A6B" w:rsidP="007B4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4AA">
              <w:rPr>
                <w:rFonts w:ascii="Arial" w:hAnsi="Arial" w:cs="Arial"/>
                <w:sz w:val="18"/>
                <w:szCs w:val="18"/>
              </w:rPr>
              <w:t>Male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vAlign w:val="center"/>
          </w:tcPr>
          <w:p w:rsidR="00041A6B" w:rsidRPr="002F54AA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4AA">
              <w:rPr>
                <w:rFonts w:ascii="Arial" w:hAnsi="Arial" w:cs="Arial"/>
                <w:color w:val="000000"/>
                <w:sz w:val="18"/>
                <w:szCs w:val="18"/>
              </w:rPr>
              <w:t>36.9 (n/a)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1A6B" w:rsidRPr="002F54AA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4AA">
              <w:rPr>
                <w:rFonts w:ascii="Arial" w:hAnsi="Arial" w:cs="Arial"/>
                <w:color w:val="000000"/>
                <w:sz w:val="18"/>
                <w:szCs w:val="18"/>
              </w:rPr>
              <w:t>37.3 (+ 0.4)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1A6B" w:rsidRPr="002F54AA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4AA">
              <w:rPr>
                <w:rFonts w:ascii="Arial" w:hAnsi="Arial" w:cs="Arial"/>
                <w:color w:val="000000"/>
                <w:sz w:val="18"/>
                <w:szCs w:val="18"/>
              </w:rPr>
              <w:t>39.8 (+ 2.5)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1A6B" w:rsidRPr="002F54AA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4AA">
              <w:rPr>
                <w:rFonts w:ascii="Arial" w:hAnsi="Arial" w:cs="Arial"/>
                <w:color w:val="000000"/>
                <w:sz w:val="18"/>
                <w:szCs w:val="18"/>
              </w:rPr>
              <w:t>39.7 (- 0.1)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1A6B" w:rsidRPr="002F54AA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4AA">
              <w:rPr>
                <w:rFonts w:ascii="Arial" w:hAnsi="Arial" w:cs="Arial"/>
                <w:color w:val="000000"/>
                <w:sz w:val="18"/>
                <w:szCs w:val="18"/>
              </w:rPr>
              <w:t>41.0 (+ 1.4)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1A6B" w:rsidRPr="002F54AA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4AA">
              <w:rPr>
                <w:rFonts w:ascii="Arial" w:hAnsi="Arial" w:cs="Arial"/>
                <w:color w:val="000000"/>
                <w:sz w:val="18"/>
                <w:szCs w:val="18"/>
              </w:rPr>
              <w:t>45.5 (+ 4.4)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1A6B" w:rsidRPr="002F54AA" w:rsidRDefault="00041A6B" w:rsidP="007B4D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4AA">
              <w:rPr>
                <w:rFonts w:ascii="Arial" w:hAnsi="Arial" w:cs="Arial"/>
                <w:color w:val="000000"/>
                <w:sz w:val="18"/>
                <w:szCs w:val="18"/>
              </w:rPr>
              <w:t xml:space="preserve">+ 1.3 %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(p&lt;.01)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1A6B" w:rsidRPr="002F54AA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1A6B" w:rsidRPr="002F54AA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1A6B" w:rsidRPr="002F54AA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41A6B" w:rsidRPr="005C3DEB" w:rsidTr="007B4D8C">
        <w:trPr>
          <w:trHeight w:hRule="exact" w:val="288"/>
        </w:trPr>
        <w:tc>
          <w:tcPr>
            <w:tcW w:w="658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41A6B" w:rsidRPr="002F54AA" w:rsidRDefault="00041A6B" w:rsidP="007B4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8" w:type="dxa"/>
            <w:tcBorders>
              <w:bottom w:val="double" w:sz="4" w:space="0" w:color="auto"/>
            </w:tcBorders>
            <w:vAlign w:val="center"/>
          </w:tcPr>
          <w:p w:rsidR="00041A6B" w:rsidRPr="002F54AA" w:rsidRDefault="00041A6B" w:rsidP="007B4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4AA">
              <w:rPr>
                <w:rFonts w:ascii="Arial" w:hAnsi="Arial" w:cs="Arial"/>
                <w:sz w:val="18"/>
                <w:szCs w:val="18"/>
              </w:rPr>
              <w:t>Female</w:t>
            </w:r>
          </w:p>
        </w:tc>
        <w:tc>
          <w:tcPr>
            <w:tcW w:w="1236" w:type="dxa"/>
            <w:tcBorders>
              <w:bottom w:val="double" w:sz="4" w:space="0" w:color="auto"/>
            </w:tcBorders>
            <w:vAlign w:val="center"/>
          </w:tcPr>
          <w:p w:rsidR="00041A6B" w:rsidRPr="002F54AA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4AA">
              <w:rPr>
                <w:rFonts w:ascii="Arial" w:hAnsi="Arial" w:cs="Arial"/>
                <w:color w:val="000000"/>
                <w:sz w:val="18"/>
                <w:szCs w:val="18"/>
              </w:rPr>
              <w:t xml:space="preserve">  6.7 (n/a)</w:t>
            </w:r>
          </w:p>
        </w:tc>
        <w:tc>
          <w:tcPr>
            <w:tcW w:w="125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41A6B" w:rsidRPr="002F54AA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4AA">
              <w:rPr>
                <w:rFonts w:ascii="Arial" w:hAnsi="Arial" w:cs="Arial"/>
                <w:color w:val="000000"/>
                <w:sz w:val="18"/>
                <w:szCs w:val="18"/>
              </w:rPr>
              <w:t xml:space="preserve">  8.4 (+ 1.8)</w:t>
            </w:r>
          </w:p>
        </w:tc>
        <w:tc>
          <w:tcPr>
            <w:tcW w:w="125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41A6B" w:rsidRPr="002F54AA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4AA">
              <w:rPr>
                <w:rFonts w:ascii="Arial" w:hAnsi="Arial" w:cs="Arial"/>
                <w:color w:val="000000"/>
                <w:sz w:val="18"/>
                <w:szCs w:val="18"/>
              </w:rPr>
              <w:t xml:space="preserve">  8.4 (- 0.1)</w:t>
            </w:r>
          </w:p>
        </w:tc>
        <w:tc>
          <w:tcPr>
            <w:tcW w:w="125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41A6B" w:rsidRPr="002F54AA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4AA">
              <w:rPr>
                <w:rFonts w:ascii="Arial" w:hAnsi="Arial" w:cs="Arial"/>
                <w:color w:val="000000"/>
                <w:sz w:val="18"/>
                <w:szCs w:val="18"/>
              </w:rPr>
              <w:t>10.0 (+ 1.6)</w:t>
            </w:r>
          </w:p>
        </w:tc>
        <w:tc>
          <w:tcPr>
            <w:tcW w:w="125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41A6B" w:rsidRPr="002F54AA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4AA">
              <w:rPr>
                <w:rFonts w:ascii="Arial" w:hAnsi="Arial" w:cs="Arial"/>
                <w:color w:val="000000"/>
                <w:sz w:val="18"/>
                <w:szCs w:val="18"/>
              </w:rPr>
              <w:t>12.6 (+ 2.6)</w:t>
            </w:r>
          </w:p>
        </w:tc>
        <w:tc>
          <w:tcPr>
            <w:tcW w:w="125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41A6B" w:rsidRPr="002F54AA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4AA">
              <w:rPr>
                <w:rFonts w:ascii="Arial" w:hAnsi="Arial" w:cs="Arial"/>
                <w:color w:val="000000"/>
                <w:sz w:val="18"/>
                <w:szCs w:val="18"/>
              </w:rPr>
              <w:t>13.1 (+ 0.5)</w:t>
            </w:r>
          </w:p>
        </w:tc>
        <w:tc>
          <w:tcPr>
            <w:tcW w:w="152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41A6B" w:rsidRPr="002F54AA" w:rsidRDefault="00041A6B" w:rsidP="007B4D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4AA">
              <w:rPr>
                <w:rFonts w:ascii="Arial" w:hAnsi="Arial" w:cs="Arial"/>
                <w:color w:val="000000"/>
                <w:sz w:val="18"/>
                <w:szCs w:val="18"/>
              </w:rPr>
              <w:t xml:space="preserve">+ 4.6 %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(p&lt;.01)</w:t>
            </w:r>
          </w:p>
        </w:tc>
        <w:tc>
          <w:tcPr>
            <w:tcW w:w="900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41A6B" w:rsidRPr="002F54AA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2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41A6B" w:rsidRPr="002F54AA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8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41A6B" w:rsidRPr="002F54AA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41A6B" w:rsidRPr="005C3DEB" w:rsidTr="007B4D8C">
        <w:trPr>
          <w:trHeight w:hRule="exact" w:val="288"/>
        </w:trPr>
        <w:tc>
          <w:tcPr>
            <w:tcW w:w="658" w:type="dxa"/>
            <w:vMerge w:val="restar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41A6B" w:rsidRPr="002F54AA" w:rsidRDefault="00041A6B" w:rsidP="007B4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4AA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818" w:type="dxa"/>
            <w:tcBorders>
              <w:top w:val="double" w:sz="4" w:space="0" w:color="auto"/>
            </w:tcBorders>
            <w:vAlign w:val="center"/>
          </w:tcPr>
          <w:p w:rsidR="00041A6B" w:rsidRPr="002F54AA" w:rsidRDefault="00041A6B" w:rsidP="007B4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4AA">
              <w:rPr>
                <w:rFonts w:ascii="Arial" w:hAnsi="Arial" w:cs="Arial"/>
                <w:sz w:val="18"/>
                <w:szCs w:val="18"/>
              </w:rPr>
              <w:t>Both</w:t>
            </w:r>
          </w:p>
        </w:tc>
        <w:tc>
          <w:tcPr>
            <w:tcW w:w="1236" w:type="dxa"/>
            <w:tcBorders>
              <w:top w:val="double" w:sz="4" w:space="0" w:color="auto"/>
            </w:tcBorders>
            <w:vAlign w:val="center"/>
          </w:tcPr>
          <w:p w:rsidR="00041A6B" w:rsidRPr="002F54AA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4AA">
              <w:rPr>
                <w:rFonts w:ascii="Arial" w:hAnsi="Arial" w:cs="Arial"/>
                <w:color w:val="000000"/>
                <w:sz w:val="18"/>
                <w:szCs w:val="18"/>
              </w:rPr>
              <w:t>12.7 (n/a)</w:t>
            </w:r>
          </w:p>
        </w:tc>
        <w:tc>
          <w:tcPr>
            <w:tcW w:w="125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41A6B" w:rsidRPr="002F54AA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4AA">
              <w:rPr>
                <w:rFonts w:ascii="Arial" w:hAnsi="Arial" w:cs="Arial"/>
                <w:color w:val="000000"/>
                <w:sz w:val="18"/>
                <w:szCs w:val="18"/>
              </w:rPr>
              <w:t>12.2 (- 0.5)</w:t>
            </w:r>
          </w:p>
        </w:tc>
        <w:tc>
          <w:tcPr>
            <w:tcW w:w="125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41A6B" w:rsidRPr="002F54AA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4AA">
              <w:rPr>
                <w:rFonts w:ascii="Arial" w:hAnsi="Arial" w:cs="Arial"/>
                <w:color w:val="000000"/>
                <w:sz w:val="18"/>
                <w:szCs w:val="18"/>
              </w:rPr>
              <w:t>12.6 (+ 0.4)</w:t>
            </w:r>
          </w:p>
        </w:tc>
        <w:tc>
          <w:tcPr>
            <w:tcW w:w="125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41A6B" w:rsidRPr="002F54AA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4AA">
              <w:rPr>
                <w:rFonts w:ascii="Arial" w:hAnsi="Arial" w:cs="Arial"/>
                <w:color w:val="000000"/>
                <w:sz w:val="18"/>
                <w:szCs w:val="18"/>
              </w:rPr>
              <w:t>11.7 (- 0.8)</w:t>
            </w:r>
          </w:p>
        </w:tc>
        <w:tc>
          <w:tcPr>
            <w:tcW w:w="125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41A6B" w:rsidRPr="002F54AA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4AA">
              <w:rPr>
                <w:rFonts w:ascii="Arial" w:hAnsi="Arial" w:cs="Arial"/>
                <w:color w:val="000000"/>
                <w:sz w:val="18"/>
                <w:szCs w:val="18"/>
              </w:rPr>
              <w:t>13.5 (+ 1.8)</w:t>
            </w:r>
          </w:p>
        </w:tc>
        <w:tc>
          <w:tcPr>
            <w:tcW w:w="125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41A6B" w:rsidRPr="002F54AA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4AA">
              <w:rPr>
                <w:rFonts w:ascii="Arial" w:hAnsi="Arial" w:cs="Arial"/>
                <w:color w:val="000000"/>
                <w:sz w:val="18"/>
                <w:szCs w:val="18"/>
              </w:rPr>
              <w:t>14.8 (+ 1.3)</w:t>
            </w:r>
          </w:p>
        </w:tc>
        <w:tc>
          <w:tcPr>
            <w:tcW w:w="152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41A6B" w:rsidRPr="002F54AA" w:rsidRDefault="00041A6B" w:rsidP="007B4D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4AA">
              <w:rPr>
                <w:rFonts w:ascii="Arial" w:hAnsi="Arial" w:cs="Arial"/>
                <w:color w:val="000000"/>
                <w:sz w:val="18"/>
                <w:szCs w:val="18"/>
              </w:rPr>
              <w:t xml:space="preserve">+ 1.0 %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2F54AA">
              <w:rPr>
                <w:rFonts w:ascii="Arial" w:hAnsi="Arial" w:cs="Arial"/>
                <w:color w:val="000000"/>
                <w:sz w:val="18"/>
                <w:szCs w:val="18"/>
              </w:rPr>
              <w:t>n/s</w:t>
            </w:r>
          </w:p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:rsidR="00041A6B" w:rsidRPr="002F54AA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4AA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vAlign w:val="center"/>
          </w:tcPr>
          <w:p w:rsidR="00041A6B" w:rsidRPr="002F54AA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4AA">
              <w:rPr>
                <w:rFonts w:ascii="Arial" w:hAnsi="Arial" w:cs="Arial"/>
                <w:color w:val="000000"/>
                <w:sz w:val="18"/>
                <w:szCs w:val="18"/>
              </w:rPr>
              <w:t>+ 2.1 (42)</w:t>
            </w:r>
          </w:p>
        </w:tc>
        <w:tc>
          <w:tcPr>
            <w:tcW w:w="1528" w:type="dxa"/>
            <w:tcBorders>
              <w:top w:val="double" w:sz="4" w:space="0" w:color="auto"/>
            </w:tcBorders>
            <w:vAlign w:val="center"/>
          </w:tcPr>
          <w:p w:rsidR="00041A6B" w:rsidRPr="002F54AA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4AA">
              <w:rPr>
                <w:rFonts w:ascii="Arial" w:hAnsi="Arial" w:cs="Arial"/>
                <w:color w:val="000000"/>
                <w:sz w:val="18"/>
                <w:szCs w:val="18"/>
              </w:rPr>
              <w:t>+ 16.2 % (43)</w:t>
            </w:r>
          </w:p>
        </w:tc>
      </w:tr>
      <w:tr w:rsidR="00041A6B" w:rsidRPr="005C3DEB" w:rsidTr="007B4D8C">
        <w:trPr>
          <w:trHeight w:hRule="exact" w:val="288"/>
        </w:trPr>
        <w:tc>
          <w:tcPr>
            <w:tcW w:w="658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41A6B" w:rsidRPr="002F54AA" w:rsidRDefault="00041A6B" w:rsidP="007B4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8" w:type="dxa"/>
            <w:tcBorders>
              <w:bottom w:val="single" w:sz="4" w:space="0" w:color="auto"/>
            </w:tcBorders>
            <w:vAlign w:val="center"/>
          </w:tcPr>
          <w:p w:rsidR="00041A6B" w:rsidRPr="002F54AA" w:rsidRDefault="00041A6B" w:rsidP="007B4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4AA">
              <w:rPr>
                <w:rFonts w:ascii="Arial" w:hAnsi="Arial" w:cs="Arial"/>
                <w:sz w:val="18"/>
                <w:szCs w:val="18"/>
              </w:rPr>
              <w:t>Male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vAlign w:val="center"/>
          </w:tcPr>
          <w:p w:rsidR="00041A6B" w:rsidRPr="002F54AA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4AA">
              <w:rPr>
                <w:rFonts w:ascii="Arial" w:hAnsi="Arial" w:cs="Arial"/>
                <w:color w:val="000000"/>
                <w:sz w:val="18"/>
                <w:szCs w:val="18"/>
              </w:rPr>
              <w:t>22.2 (n/a)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1A6B" w:rsidRPr="002F54AA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4AA">
              <w:rPr>
                <w:rFonts w:ascii="Arial" w:hAnsi="Arial" w:cs="Arial"/>
                <w:color w:val="000000"/>
                <w:sz w:val="18"/>
                <w:szCs w:val="18"/>
              </w:rPr>
              <w:t>20.7 (- 1.5)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1A6B" w:rsidRPr="002F54AA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4AA">
              <w:rPr>
                <w:rFonts w:ascii="Arial" w:hAnsi="Arial" w:cs="Arial"/>
                <w:color w:val="000000"/>
                <w:sz w:val="18"/>
                <w:szCs w:val="18"/>
              </w:rPr>
              <w:t>20.3 (- 0.4)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1A6B" w:rsidRPr="002F54AA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4AA">
              <w:rPr>
                <w:rFonts w:ascii="Arial" w:hAnsi="Arial" w:cs="Arial"/>
                <w:color w:val="000000"/>
                <w:sz w:val="18"/>
                <w:szCs w:val="18"/>
              </w:rPr>
              <w:t>19.8 (- 0.5)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1A6B" w:rsidRPr="002F54AA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4AA">
              <w:rPr>
                <w:rFonts w:ascii="Arial" w:hAnsi="Arial" w:cs="Arial"/>
                <w:color w:val="000000"/>
                <w:sz w:val="18"/>
                <w:szCs w:val="18"/>
              </w:rPr>
              <w:t>22.0 (+ 2.2)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1A6B" w:rsidRPr="002F54AA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4AA">
              <w:rPr>
                <w:rFonts w:ascii="Arial" w:hAnsi="Arial" w:cs="Arial"/>
                <w:color w:val="000000"/>
                <w:sz w:val="18"/>
                <w:szCs w:val="18"/>
              </w:rPr>
              <w:t>23.9 (+ 1.9)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1A6B" w:rsidRPr="002F54AA" w:rsidRDefault="00041A6B" w:rsidP="007B4D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4AA">
              <w:rPr>
                <w:rFonts w:ascii="Arial" w:hAnsi="Arial" w:cs="Arial"/>
                <w:color w:val="000000"/>
                <w:sz w:val="18"/>
                <w:szCs w:val="18"/>
              </w:rPr>
              <w:t xml:space="preserve">+ 0.6 %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2F54AA">
              <w:rPr>
                <w:rFonts w:ascii="Arial" w:hAnsi="Arial" w:cs="Arial"/>
                <w:color w:val="000000"/>
                <w:sz w:val="18"/>
                <w:szCs w:val="18"/>
              </w:rPr>
              <w:t>n/s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1A6B" w:rsidRPr="002F54AA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1A6B" w:rsidRPr="002F54AA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1A6B" w:rsidRPr="002F54AA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41A6B" w:rsidRPr="005C3DEB" w:rsidTr="007B4D8C">
        <w:trPr>
          <w:trHeight w:hRule="exact" w:val="288"/>
        </w:trPr>
        <w:tc>
          <w:tcPr>
            <w:tcW w:w="658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41A6B" w:rsidRPr="002F54AA" w:rsidRDefault="00041A6B" w:rsidP="007B4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8" w:type="dxa"/>
            <w:tcBorders>
              <w:bottom w:val="double" w:sz="4" w:space="0" w:color="auto"/>
            </w:tcBorders>
            <w:vAlign w:val="center"/>
          </w:tcPr>
          <w:p w:rsidR="00041A6B" w:rsidRPr="002F54AA" w:rsidRDefault="00041A6B" w:rsidP="007B4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4AA">
              <w:rPr>
                <w:rFonts w:ascii="Arial" w:hAnsi="Arial" w:cs="Arial"/>
                <w:sz w:val="18"/>
                <w:szCs w:val="18"/>
              </w:rPr>
              <w:t>Female</w:t>
            </w:r>
          </w:p>
        </w:tc>
        <w:tc>
          <w:tcPr>
            <w:tcW w:w="1236" w:type="dxa"/>
            <w:tcBorders>
              <w:bottom w:val="double" w:sz="4" w:space="0" w:color="auto"/>
            </w:tcBorders>
            <w:vAlign w:val="center"/>
          </w:tcPr>
          <w:p w:rsidR="00041A6B" w:rsidRPr="002F54AA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4AA">
              <w:rPr>
                <w:rFonts w:ascii="Arial" w:hAnsi="Arial" w:cs="Arial"/>
                <w:color w:val="000000"/>
                <w:sz w:val="18"/>
                <w:szCs w:val="18"/>
              </w:rPr>
              <w:t xml:space="preserve">  3.8 (n/a)</w:t>
            </w:r>
          </w:p>
        </w:tc>
        <w:tc>
          <w:tcPr>
            <w:tcW w:w="125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41A6B" w:rsidRPr="002F54AA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4AA">
              <w:rPr>
                <w:rFonts w:ascii="Arial" w:hAnsi="Arial" w:cs="Arial"/>
                <w:color w:val="000000"/>
                <w:sz w:val="18"/>
                <w:szCs w:val="18"/>
              </w:rPr>
              <w:t xml:space="preserve">  4.2 (+ 0.4)</w:t>
            </w:r>
          </w:p>
        </w:tc>
        <w:tc>
          <w:tcPr>
            <w:tcW w:w="125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41A6B" w:rsidRPr="002F54AA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4AA">
              <w:rPr>
                <w:rFonts w:ascii="Arial" w:hAnsi="Arial" w:cs="Arial"/>
                <w:color w:val="000000"/>
                <w:sz w:val="18"/>
                <w:szCs w:val="18"/>
              </w:rPr>
              <w:t xml:space="preserve">  5.1 (+ 0.9)</w:t>
            </w:r>
          </w:p>
        </w:tc>
        <w:tc>
          <w:tcPr>
            <w:tcW w:w="125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41A6B" w:rsidRPr="002F54AA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4AA">
              <w:rPr>
                <w:rFonts w:ascii="Arial" w:hAnsi="Arial" w:cs="Arial"/>
                <w:color w:val="000000"/>
                <w:sz w:val="18"/>
                <w:szCs w:val="18"/>
              </w:rPr>
              <w:t xml:space="preserve">  4.0 (- 1.1)</w:t>
            </w:r>
          </w:p>
        </w:tc>
        <w:tc>
          <w:tcPr>
            <w:tcW w:w="125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41A6B" w:rsidRPr="002F54AA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4AA">
              <w:rPr>
                <w:rFonts w:ascii="Arial" w:hAnsi="Arial" w:cs="Arial"/>
                <w:color w:val="000000"/>
                <w:sz w:val="18"/>
                <w:szCs w:val="18"/>
              </w:rPr>
              <w:t xml:space="preserve">  5.5 (+ 1.4)</w:t>
            </w:r>
          </w:p>
        </w:tc>
        <w:tc>
          <w:tcPr>
            <w:tcW w:w="125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41A6B" w:rsidRPr="002F54AA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4AA">
              <w:rPr>
                <w:rFonts w:ascii="Arial" w:hAnsi="Arial" w:cs="Arial"/>
                <w:color w:val="000000"/>
                <w:sz w:val="18"/>
                <w:szCs w:val="18"/>
              </w:rPr>
              <w:t xml:space="preserve">  5.8 (+ 0.3)</w:t>
            </w:r>
          </w:p>
        </w:tc>
        <w:tc>
          <w:tcPr>
            <w:tcW w:w="152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41A6B" w:rsidRPr="002F54AA" w:rsidRDefault="00041A6B" w:rsidP="007B4D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4AA">
              <w:rPr>
                <w:rFonts w:ascii="Arial" w:hAnsi="Arial" w:cs="Arial"/>
                <w:color w:val="000000"/>
                <w:sz w:val="18"/>
                <w:szCs w:val="18"/>
              </w:rPr>
              <w:t xml:space="preserve">+ 2.6 %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2F54AA">
              <w:rPr>
                <w:rFonts w:ascii="Arial" w:hAnsi="Arial" w:cs="Arial"/>
                <w:color w:val="000000"/>
                <w:sz w:val="18"/>
                <w:szCs w:val="18"/>
              </w:rPr>
              <w:t>n/s</w:t>
            </w:r>
          </w:p>
        </w:tc>
        <w:tc>
          <w:tcPr>
            <w:tcW w:w="900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41A6B" w:rsidRPr="002F54AA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2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41A6B" w:rsidRPr="002F54AA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8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41A6B" w:rsidRPr="002F54AA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41A6B" w:rsidRPr="005C3DEB" w:rsidTr="007B4D8C">
        <w:trPr>
          <w:trHeight w:hRule="exact" w:val="288"/>
        </w:trPr>
        <w:tc>
          <w:tcPr>
            <w:tcW w:w="658" w:type="dxa"/>
            <w:vMerge w:val="restar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41A6B" w:rsidRPr="002F54AA" w:rsidRDefault="00041A6B" w:rsidP="007B4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4AA">
              <w:rPr>
                <w:rFonts w:ascii="Arial" w:hAnsi="Arial" w:cs="Arial"/>
                <w:sz w:val="18"/>
                <w:szCs w:val="18"/>
              </w:rPr>
              <w:t>NV</w:t>
            </w:r>
          </w:p>
        </w:tc>
        <w:tc>
          <w:tcPr>
            <w:tcW w:w="818" w:type="dxa"/>
            <w:tcBorders>
              <w:top w:val="double" w:sz="4" w:space="0" w:color="auto"/>
            </w:tcBorders>
            <w:vAlign w:val="center"/>
          </w:tcPr>
          <w:p w:rsidR="00041A6B" w:rsidRPr="002F54AA" w:rsidRDefault="00041A6B" w:rsidP="007B4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4AA">
              <w:rPr>
                <w:rFonts w:ascii="Arial" w:hAnsi="Arial" w:cs="Arial"/>
                <w:sz w:val="18"/>
                <w:szCs w:val="18"/>
              </w:rPr>
              <w:t>Both</w:t>
            </w:r>
          </w:p>
        </w:tc>
        <w:tc>
          <w:tcPr>
            <w:tcW w:w="1236" w:type="dxa"/>
            <w:tcBorders>
              <w:top w:val="double" w:sz="4" w:space="0" w:color="auto"/>
            </w:tcBorders>
            <w:vAlign w:val="center"/>
          </w:tcPr>
          <w:p w:rsidR="00041A6B" w:rsidRPr="002F54AA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4AA">
              <w:rPr>
                <w:rFonts w:ascii="Arial" w:hAnsi="Arial" w:cs="Arial"/>
                <w:color w:val="000000"/>
                <w:sz w:val="18"/>
                <w:szCs w:val="18"/>
              </w:rPr>
              <w:t>23.3 (n/a)</w:t>
            </w:r>
          </w:p>
        </w:tc>
        <w:tc>
          <w:tcPr>
            <w:tcW w:w="125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41A6B" w:rsidRPr="002F54AA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4AA">
              <w:rPr>
                <w:rFonts w:ascii="Arial" w:hAnsi="Arial" w:cs="Arial"/>
                <w:color w:val="000000"/>
                <w:sz w:val="18"/>
                <w:szCs w:val="18"/>
              </w:rPr>
              <w:t>22.6 (- 0.6)</w:t>
            </w:r>
          </w:p>
        </w:tc>
        <w:tc>
          <w:tcPr>
            <w:tcW w:w="125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41A6B" w:rsidRPr="002F54AA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4AA">
              <w:rPr>
                <w:rFonts w:ascii="Arial" w:hAnsi="Arial" w:cs="Arial"/>
                <w:color w:val="000000"/>
                <w:sz w:val="18"/>
                <w:szCs w:val="18"/>
              </w:rPr>
              <w:t>22.1 (- 0.5)</w:t>
            </w:r>
          </w:p>
        </w:tc>
        <w:tc>
          <w:tcPr>
            <w:tcW w:w="125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41A6B" w:rsidRPr="002F54AA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4AA">
              <w:rPr>
                <w:rFonts w:ascii="Arial" w:hAnsi="Arial" w:cs="Arial"/>
                <w:color w:val="000000"/>
                <w:sz w:val="18"/>
                <w:szCs w:val="18"/>
              </w:rPr>
              <w:t>22.6 (+ 0.5)</w:t>
            </w:r>
          </w:p>
        </w:tc>
        <w:tc>
          <w:tcPr>
            <w:tcW w:w="125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41A6B" w:rsidRPr="002F54AA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4AA">
              <w:rPr>
                <w:rFonts w:ascii="Arial" w:hAnsi="Arial" w:cs="Arial"/>
                <w:color w:val="000000"/>
                <w:sz w:val="18"/>
                <w:szCs w:val="18"/>
              </w:rPr>
              <w:t>21.4 (- 1.2)</w:t>
            </w:r>
          </w:p>
        </w:tc>
        <w:tc>
          <w:tcPr>
            <w:tcW w:w="125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41A6B" w:rsidRPr="002F54AA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4AA">
              <w:rPr>
                <w:rFonts w:ascii="Arial" w:hAnsi="Arial" w:cs="Arial"/>
                <w:color w:val="000000"/>
                <w:sz w:val="18"/>
                <w:szCs w:val="18"/>
              </w:rPr>
              <w:t>23.1 (+ 1.6)</w:t>
            </w:r>
          </w:p>
        </w:tc>
        <w:tc>
          <w:tcPr>
            <w:tcW w:w="152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41A6B" w:rsidRPr="002F54AA" w:rsidRDefault="00041A6B" w:rsidP="007B4D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4AA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2F54AA">
              <w:rPr>
                <w:rFonts w:ascii="Arial" w:hAnsi="Arial" w:cs="Arial"/>
                <w:color w:val="000000"/>
                <w:sz w:val="18"/>
                <w:szCs w:val="18"/>
              </w:rPr>
              <w:t xml:space="preserve">0.2 %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2F54AA">
              <w:rPr>
                <w:rFonts w:ascii="Arial" w:hAnsi="Arial" w:cs="Arial"/>
                <w:color w:val="000000"/>
                <w:sz w:val="18"/>
                <w:szCs w:val="18"/>
              </w:rPr>
              <w:t>n/s</w:t>
            </w:r>
          </w:p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:rsidR="00041A6B" w:rsidRPr="002F54AA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4AA">
              <w:rPr>
                <w:rFonts w:ascii="Arial" w:hAnsi="Arial" w:cs="Arial"/>
                <w:color w:val="000000"/>
                <w:sz w:val="18"/>
                <w:szCs w:val="18"/>
              </w:rPr>
              <w:t xml:space="preserve">  9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vAlign w:val="center"/>
          </w:tcPr>
          <w:p w:rsidR="00041A6B" w:rsidRPr="002F54AA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4AA">
              <w:rPr>
                <w:rFonts w:ascii="Arial" w:hAnsi="Arial" w:cs="Arial"/>
                <w:color w:val="000000"/>
                <w:sz w:val="18"/>
                <w:szCs w:val="18"/>
              </w:rPr>
              <w:t>- 0.2 (51)</w:t>
            </w:r>
          </w:p>
        </w:tc>
        <w:tc>
          <w:tcPr>
            <w:tcW w:w="1528" w:type="dxa"/>
            <w:tcBorders>
              <w:top w:val="double" w:sz="4" w:space="0" w:color="auto"/>
            </w:tcBorders>
            <w:vAlign w:val="center"/>
          </w:tcPr>
          <w:p w:rsidR="00041A6B" w:rsidRPr="002F54AA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4AA">
              <w:rPr>
                <w:rFonts w:ascii="Arial" w:hAnsi="Arial" w:cs="Arial"/>
                <w:color w:val="000000"/>
                <w:sz w:val="18"/>
                <w:szCs w:val="18"/>
              </w:rPr>
              <w:t xml:space="preserve">  - 1.0 % (51)</w:t>
            </w:r>
          </w:p>
        </w:tc>
      </w:tr>
      <w:tr w:rsidR="00041A6B" w:rsidRPr="005C3DEB" w:rsidTr="007B4D8C">
        <w:trPr>
          <w:trHeight w:hRule="exact" w:val="288"/>
        </w:trPr>
        <w:tc>
          <w:tcPr>
            <w:tcW w:w="658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41A6B" w:rsidRPr="002F54AA" w:rsidRDefault="00041A6B" w:rsidP="007B4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8" w:type="dxa"/>
            <w:tcBorders>
              <w:bottom w:val="single" w:sz="4" w:space="0" w:color="auto"/>
            </w:tcBorders>
            <w:vAlign w:val="center"/>
          </w:tcPr>
          <w:p w:rsidR="00041A6B" w:rsidRPr="002F54AA" w:rsidRDefault="00041A6B" w:rsidP="007B4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4AA">
              <w:rPr>
                <w:rFonts w:ascii="Arial" w:hAnsi="Arial" w:cs="Arial"/>
                <w:sz w:val="18"/>
                <w:szCs w:val="18"/>
              </w:rPr>
              <w:t>Male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vAlign w:val="center"/>
          </w:tcPr>
          <w:p w:rsidR="00041A6B" w:rsidRPr="002F54AA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4AA">
              <w:rPr>
                <w:rFonts w:ascii="Arial" w:hAnsi="Arial" w:cs="Arial"/>
                <w:color w:val="000000"/>
                <w:sz w:val="18"/>
                <w:szCs w:val="18"/>
              </w:rPr>
              <w:t>38.3 (n/a)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1A6B" w:rsidRPr="002F54AA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4AA">
              <w:rPr>
                <w:rFonts w:ascii="Arial" w:hAnsi="Arial" w:cs="Arial"/>
                <w:color w:val="000000"/>
                <w:sz w:val="18"/>
                <w:szCs w:val="18"/>
              </w:rPr>
              <w:t>36.7 (- 1.7)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1A6B" w:rsidRPr="002F54AA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4AA">
              <w:rPr>
                <w:rFonts w:ascii="Arial" w:hAnsi="Arial" w:cs="Arial"/>
                <w:color w:val="000000"/>
                <w:sz w:val="18"/>
                <w:szCs w:val="18"/>
              </w:rPr>
              <w:t>35.1 (- 1.6)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1A6B" w:rsidRPr="002F54AA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4AA">
              <w:rPr>
                <w:rFonts w:ascii="Arial" w:hAnsi="Arial" w:cs="Arial"/>
                <w:color w:val="000000"/>
                <w:sz w:val="18"/>
                <w:szCs w:val="18"/>
              </w:rPr>
              <w:t>35.6 (+ 0.5)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1A6B" w:rsidRPr="002F54AA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4AA">
              <w:rPr>
                <w:rFonts w:ascii="Arial" w:hAnsi="Arial" w:cs="Arial"/>
                <w:color w:val="000000"/>
                <w:sz w:val="18"/>
                <w:szCs w:val="18"/>
              </w:rPr>
              <w:t>32.5 (- 3.0)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1A6B" w:rsidRPr="002F54AA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4AA">
              <w:rPr>
                <w:rFonts w:ascii="Arial" w:hAnsi="Arial" w:cs="Arial"/>
                <w:color w:val="000000"/>
                <w:sz w:val="18"/>
                <w:szCs w:val="18"/>
              </w:rPr>
              <w:t>35.4 (+ 2.8)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1A6B" w:rsidRPr="002F54AA" w:rsidRDefault="00041A6B" w:rsidP="007B4D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4AA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2F54AA">
              <w:rPr>
                <w:rFonts w:ascii="Arial" w:hAnsi="Arial" w:cs="Arial"/>
                <w:color w:val="000000"/>
                <w:sz w:val="18"/>
                <w:szCs w:val="18"/>
              </w:rPr>
              <w:t xml:space="preserve">0.7 %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2F54AA">
              <w:rPr>
                <w:rFonts w:ascii="Arial" w:hAnsi="Arial" w:cs="Arial"/>
                <w:color w:val="000000"/>
                <w:sz w:val="18"/>
                <w:szCs w:val="18"/>
              </w:rPr>
              <w:t>n/s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1A6B" w:rsidRPr="002F54AA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1A6B" w:rsidRPr="002F54AA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1A6B" w:rsidRPr="002F54AA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41A6B" w:rsidRPr="005C3DEB" w:rsidTr="007B4D8C">
        <w:trPr>
          <w:trHeight w:hRule="exact" w:val="288"/>
        </w:trPr>
        <w:tc>
          <w:tcPr>
            <w:tcW w:w="658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41A6B" w:rsidRPr="002F54AA" w:rsidRDefault="00041A6B" w:rsidP="007B4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8" w:type="dxa"/>
            <w:tcBorders>
              <w:bottom w:val="double" w:sz="4" w:space="0" w:color="auto"/>
            </w:tcBorders>
            <w:vAlign w:val="center"/>
          </w:tcPr>
          <w:p w:rsidR="00041A6B" w:rsidRPr="002F54AA" w:rsidRDefault="00041A6B" w:rsidP="007B4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4AA">
              <w:rPr>
                <w:rFonts w:ascii="Arial" w:hAnsi="Arial" w:cs="Arial"/>
                <w:sz w:val="18"/>
                <w:szCs w:val="18"/>
              </w:rPr>
              <w:t>Female</w:t>
            </w:r>
          </w:p>
        </w:tc>
        <w:tc>
          <w:tcPr>
            <w:tcW w:w="1236" w:type="dxa"/>
            <w:tcBorders>
              <w:bottom w:val="double" w:sz="4" w:space="0" w:color="auto"/>
            </w:tcBorders>
            <w:vAlign w:val="center"/>
          </w:tcPr>
          <w:p w:rsidR="00041A6B" w:rsidRPr="002F54AA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4AA">
              <w:rPr>
                <w:rFonts w:ascii="Arial" w:hAnsi="Arial" w:cs="Arial"/>
                <w:color w:val="000000"/>
                <w:sz w:val="18"/>
                <w:szCs w:val="18"/>
              </w:rPr>
              <w:t xml:space="preserve">  8.9 (n/a)</w:t>
            </w:r>
          </w:p>
        </w:tc>
        <w:tc>
          <w:tcPr>
            <w:tcW w:w="125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41A6B" w:rsidRPr="002F54AA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4AA">
              <w:rPr>
                <w:rFonts w:ascii="Arial" w:hAnsi="Arial" w:cs="Arial"/>
                <w:color w:val="000000"/>
                <w:sz w:val="18"/>
                <w:szCs w:val="18"/>
              </w:rPr>
              <w:t xml:space="preserve">  9.5 (+ 0.5)</w:t>
            </w:r>
          </w:p>
        </w:tc>
        <w:tc>
          <w:tcPr>
            <w:tcW w:w="125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41A6B" w:rsidRPr="002F54AA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4AA">
              <w:rPr>
                <w:rFonts w:ascii="Arial" w:hAnsi="Arial" w:cs="Arial"/>
                <w:color w:val="000000"/>
                <w:sz w:val="18"/>
                <w:szCs w:val="18"/>
              </w:rPr>
              <w:t xml:space="preserve">  9.6 (+ 0.1)</w:t>
            </w:r>
          </w:p>
        </w:tc>
        <w:tc>
          <w:tcPr>
            <w:tcW w:w="125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41A6B" w:rsidRPr="002F54AA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4AA">
              <w:rPr>
                <w:rFonts w:ascii="Arial" w:hAnsi="Arial" w:cs="Arial"/>
                <w:color w:val="000000"/>
                <w:sz w:val="18"/>
                <w:szCs w:val="18"/>
              </w:rPr>
              <w:t>10.0 (+ 0.4)</w:t>
            </w:r>
          </w:p>
        </w:tc>
        <w:tc>
          <w:tcPr>
            <w:tcW w:w="125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41A6B" w:rsidRPr="002F54AA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4AA">
              <w:rPr>
                <w:rFonts w:ascii="Arial" w:hAnsi="Arial" w:cs="Arial"/>
                <w:color w:val="000000"/>
                <w:sz w:val="18"/>
                <w:szCs w:val="18"/>
              </w:rPr>
              <w:t>10.6 (+ 0.6)</w:t>
            </w:r>
          </w:p>
        </w:tc>
        <w:tc>
          <w:tcPr>
            <w:tcW w:w="125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41A6B" w:rsidRPr="002F54AA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4AA">
              <w:rPr>
                <w:rFonts w:ascii="Arial" w:hAnsi="Arial" w:cs="Arial"/>
                <w:color w:val="000000"/>
                <w:sz w:val="18"/>
                <w:szCs w:val="18"/>
              </w:rPr>
              <w:t>11.2 (+ 0.6)</w:t>
            </w:r>
          </w:p>
        </w:tc>
        <w:tc>
          <w:tcPr>
            <w:tcW w:w="152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41A6B" w:rsidRPr="002F54AA" w:rsidRDefault="00041A6B" w:rsidP="007B4D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4AA">
              <w:rPr>
                <w:rFonts w:ascii="Arial" w:hAnsi="Arial" w:cs="Arial"/>
                <w:color w:val="000000"/>
                <w:sz w:val="18"/>
                <w:szCs w:val="18"/>
              </w:rPr>
              <w:t xml:space="preserve">+ 1.5 %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(p&lt;.01)</w:t>
            </w:r>
          </w:p>
        </w:tc>
        <w:tc>
          <w:tcPr>
            <w:tcW w:w="900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41A6B" w:rsidRPr="002F54AA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2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41A6B" w:rsidRPr="002F54AA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8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41A6B" w:rsidRPr="002F54AA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41A6B" w:rsidRPr="005C3DEB" w:rsidTr="007B4D8C">
        <w:trPr>
          <w:trHeight w:hRule="exact" w:val="288"/>
        </w:trPr>
        <w:tc>
          <w:tcPr>
            <w:tcW w:w="658" w:type="dxa"/>
            <w:vMerge w:val="restar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41A6B" w:rsidRPr="002F54AA" w:rsidRDefault="00041A6B" w:rsidP="007B4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4AA">
              <w:rPr>
                <w:rFonts w:ascii="Arial" w:hAnsi="Arial" w:cs="Arial"/>
                <w:sz w:val="18"/>
                <w:szCs w:val="18"/>
              </w:rPr>
              <w:t>NH</w:t>
            </w:r>
          </w:p>
        </w:tc>
        <w:tc>
          <w:tcPr>
            <w:tcW w:w="818" w:type="dxa"/>
            <w:tcBorders>
              <w:top w:val="double" w:sz="4" w:space="0" w:color="auto"/>
            </w:tcBorders>
            <w:vAlign w:val="center"/>
          </w:tcPr>
          <w:p w:rsidR="00041A6B" w:rsidRPr="002F54AA" w:rsidRDefault="00041A6B" w:rsidP="007B4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4AA">
              <w:rPr>
                <w:rFonts w:ascii="Arial" w:hAnsi="Arial" w:cs="Arial"/>
                <w:sz w:val="18"/>
                <w:szCs w:val="18"/>
              </w:rPr>
              <w:t>Both</w:t>
            </w:r>
          </w:p>
        </w:tc>
        <w:tc>
          <w:tcPr>
            <w:tcW w:w="1236" w:type="dxa"/>
            <w:tcBorders>
              <w:top w:val="double" w:sz="4" w:space="0" w:color="auto"/>
            </w:tcBorders>
            <w:vAlign w:val="center"/>
          </w:tcPr>
          <w:p w:rsidR="00041A6B" w:rsidRPr="002F54AA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4AA">
              <w:rPr>
                <w:rFonts w:ascii="Arial" w:hAnsi="Arial" w:cs="Arial"/>
                <w:color w:val="000000"/>
                <w:sz w:val="18"/>
                <w:szCs w:val="18"/>
              </w:rPr>
              <w:t>13.5 (n/a)</w:t>
            </w:r>
          </w:p>
        </w:tc>
        <w:tc>
          <w:tcPr>
            <w:tcW w:w="125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41A6B" w:rsidRPr="002F54AA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4AA">
              <w:rPr>
                <w:rFonts w:ascii="Arial" w:hAnsi="Arial" w:cs="Arial"/>
                <w:color w:val="000000"/>
                <w:sz w:val="18"/>
                <w:szCs w:val="18"/>
              </w:rPr>
              <w:t>12.5 (- 1.0)</w:t>
            </w:r>
          </w:p>
        </w:tc>
        <w:tc>
          <w:tcPr>
            <w:tcW w:w="125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41A6B" w:rsidRPr="002F54AA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4AA">
              <w:rPr>
                <w:rFonts w:ascii="Arial" w:hAnsi="Arial" w:cs="Arial"/>
                <w:color w:val="000000"/>
                <w:sz w:val="18"/>
                <w:szCs w:val="18"/>
              </w:rPr>
              <w:t>13.3 (+ 0.8)</w:t>
            </w:r>
          </w:p>
        </w:tc>
        <w:tc>
          <w:tcPr>
            <w:tcW w:w="125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41A6B" w:rsidRPr="002F54AA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4AA">
              <w:rPr>
                <w:rFonts w:ascii="Arial" w:hAnsi="Arial" w:cs="Arial"/>
                <w:color w:val="000000"/>
                <w:sz w:val="18"/>
                <w:szCs w:val="18"/>
              </w:rPr>
              <w:t>15.2 (+ 1.9)</w:t>
            </w:r>
          </w:p>
        </w:tc>
        <w:tc>
          <w:tcPr>
            <w:tcW w:w="125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41A6B" w:rsidRPr="002F54AA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4AA">
              <w:rPr>
                <w:rFonts w:ascii="Arial" w:hAnsi="Arial" w:cs="Arial"/>
                <w:color w:val="000000"/>
                <w:sz w:val="18"/>
                <w:szCs w:val="18"/>
              </w:rPr>
              <w:t>15.8 (+ 0.6)</w:t>
            </w:r>
          </w:p>
        </w:tc>
        <w:tc>
          <w:tcPr>
            <w:tcW w:w="125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41A6B" w:rsidRPr="002F54AA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4AA">
              <w:rPr>
                <w:rFonts w:ascii="Arial" w:hAnsi="Arial" w:cs="Arial"/>
                <w:color w:val="000000"/>
                <w:sz w:val="18"/>
                <w:szCs w:val="18"/>
              </w:rPr>
              <w:t>20.0 (+ 4.2)</w:t>
            </w:r>
          </w:p>
        </w:tc>
        <w:tc>
          <w:tcPr>
            <w:tcW w:w="152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41A6B" w:rsidRPr="002F54AA" w:rsidRDefault="00041A6B" w:rsidP="007B4D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4AA">
              <w:rPr>
                <w:rFonts w:ascii="Arial" w:hAnsi="Arial" w:cs="Arial"/>
                <w:color w:val="000000"/>
                <w:sz w:val="18"/>
                <w:szCs w:val="18"/>
              </w:rPr>
              <w:t xml:space="preserve">+ 2.7 %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(p&lt;.05)</w:t>
            </w:r>
          </w:p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:rsidR="00041A6B" w:rsidRPr="002F54AA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4AA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vAlign w:val="center"/>
          </w:tcPr>
          <w:p w:rsidR="00041A6B" w:rsidRPr="002F54AA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4AA">
              <w:rPr>
                <w:rFonts w:ascii="Arial" w:hAnsi="Arial" w:cs="Arial"/>
                <w:color w:val="000000"/>
                <w:sz w:val="18"/>
                <w:szCs w:val="18"/>
              </w:rPr>
              <w:t>+ 6.5 (  8)</w:t>
            </w:r>
          </w:p>
        </w:tc>
        <w:tc>
          <w:tcPr>
            <w:tcW w:w="1528" w:type="dxa"/>
            <w:tcBorders>
              <w:top w:val="double" w:sz="4" w:space="0" w:color="auto"/>
            </w:tcBorders>
            <w:vAlign w:val="center"/>
          </w:tcPr>
          <w:p w:rsidR="00041A6B" w:rsidRPr="002F54AA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4AA">
              <w:rPr>
                <w:rFonts w:ascii="Arial" w:hAnsi="Arial" w:cs="Arial"/>
                <w:color w:val="000000"/>
                <w:sz w:val="18"/>
                <w:szCs w:val="18"/>
              </w:rPr>
              <w:t>+ 48.3 % (  3)</w:t>
            </w:r>
          </w:p>
        </w:tc>
      </w:tr>
      <w:tr w:rsidR="00041A6B" w:rsidRPr="005C3DEB" w:rsidTr="007B4D8C">
        <w:trPr>
          <w:trHeight w:hRule="exact" w:val="288"/>
        </w:trPr>
        <w:tc>
          <w:tcPr>
            <w:tcW w:w="658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41A6B" w:rsidRPr="002F54AA" w:rsidRDefault="00041A6B" w:rsidP="007B4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8" w:type="dxa"/>
            <w:tcBorders>
              <w:bottom w:val="single" w:sz="4" w:space="0" w:color="auto"/>
            </w:tcBorders>
            <w:vAlign w:val="center"/>
          </w:tcPr>
          <w:p w:rsidR="00041A6B" w:rsidRPr="002F54AA" w:rsidRDefault="00041A6B" w:rsidP="007B4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4AA">
              <w:rPr>
                <w:rFonts w:ascii="Arial" w:hAnsi="Arial" w:cs="Arial"/>
                <w:sz w:val="18"/>
                <w:szCs w:val="18"/>
              </w:rPr>
              <w:t>Male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vAlign w:val="center"/>
          </w:tcPr>
          <w:p w:rsidR="00041A6B" w:rsidRPr="002F54AA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4AA">
              <w:rPr>
                <w:rFonts w:ascii="Arial" w:hAnsi="Arial" w:cs="Arial"/>
                <w:color w:val="000000"/>
                <w:sz w:val="18"/>
                <w:szCs w:val="18"/>
              </w:rPr>
              <w:t>22.5 (n/a)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1A6B" w:rsidRPr="002F54AA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4AA">
              <w:rPr>
                <w:rFonts w:ascii="Arial" w:hAnsi="Arial" w:cs="Arial"/>
                <w:color w:val="000000"/>
                <w:sz w:val="18"/>
                <w:szCs w:val="18"/>
              </w:rPr>
              <w:t>21.1 (- 1.4)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1A6B" w:rsidRPr="002F54AA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4AA">
              <w:rPr>
                <w:rFonts w:ascii="Arial" w:hAnsi="Arial" w:cs="Arial"/>
                <w:color w:val="000000"/>
                <w:sz w:val="18"/>
                <w:szCs w:val="18"/>
              </w:rPr>
              <w:t>21.7 (+ 0.6)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1A6B" w:rsidRPr="002F54AA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4AA">
              <w:rPr>
                <w:rFonts w:ascii="Arial" w:hAnsi="Arial" w:cs="Arial"/>
                <w:color w:val="000000"/>
                <w:sz w:val="18"/>
                <w:szCs w:val="18"/>
              </w:rPr>
              <w:t>24.8 (+ 3.1)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1A6B" w:rsidRPr="002F54AA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4AA">
              <w:rPr>
                <w:rFonts w:ascii="Arial" w:hAnsi="Arial" w:cs="Arial"/>
                <w:color w:val="000000"/>
                <w:sz w:val="18"/>
                <w:szCs w:val="18"/>
              </w:rPr>
              <w:t>25.4 (+ 0.6)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1A6B" w:rsidRPr="002F54AA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4AA">
              <w:rPr>
                <w:rFonts w:ascii="Arial" w:hAnsi="Arial" w:cs="Arial"/>
                <w:color w:val="000000"/>
                <w:sz w:val="18"/>
                <w:szCs w:val="18"/>
              </w:rPr>
              <w:t>30.6 (+ 5.2)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1A6B" w:rsidRPr="002F54AA" w:rsidRDefault="00041A6B" w:rsidP="007B4D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4AA">
              <w:rPr>
                <w:rFonts w:ascii="Arial" w:hAnsi="Arial" w:cs="Arial"/>
                <w:color w:val="000000"/>
                <w:sz w:val="18"/>
                <w:szCs w:val="18"/>
              </w:rPr>
              <w:t xml:space="preserve">+ 2.2 %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(p&lt;.05)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1A6B" w:rsidRPr="002F54AA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1A6B" w:rsidRPr="002F54AA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1A6B" w:rsidRPr="002F54AA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41A6B" w:rsidRPr="005C3DEB" w:rsidTr="007B4D8C">
        <w:trPr>
          <w:trHeight w:hRule="exact" w:val="288"/>
        </w:trPr>
        <w:tc>
          <w:tcPr>
            <w:tcW w:w="658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41A6B" w:rsidRPr="002F54AA" w:rsidRDefault="00041A6B" w:rsidP="007B4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8" w:type="dxa"/>
            <w:tcBorders>
              <w:bottom w:val="double" w:sz="4" w:space="0" w:color="auto"/>
            </w:tcBorders>
            <w:vAlign w:val="center"/>
          </w:tcPr>
          <w:p w:rsidR="00041A6B" w:rsidRPr="002F54AA" w:rsidRDefault="00041A6B" w:rsidP="007B4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4AA">
              <w:rPr>
                <w:rFonts w:ascii="Arial" w:hAnsi="Arial" w:cs="Arial"/>
                <w:sz w:val="18"/>
                <w:szCs w:val="18"/>
              </w:rPr>
              <w:t>Female</w:t>
            </w:r>
          </w:p>
        </w:tc>
        <w:tc>
          <w:tcPr>
            <w:tcW w:w="1236" w:type="dxa"/>
            <w:tcBorders>
              <w:bottom w:val="double" w:sz="4" w:space="0" w:color="auto"/>
            </w:tcBorders>
            <w:vAlign w:val="center"/>
          </w:tcPr>
          <w:p w:rsidR="00041A6B" w:rsidRPr="002F54AA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4AA">
              <w:rPr>
                <w:rFonts w:ascii="Arial" w:hAnsi="Arial" w:cs="Arial"/>
                <w:color w:val="000000"/>
                <w:sz w:val="18"/>
                <w:szCs w:val="18"/>
              </w:rPr>
              <w:t xml:space="preserve">  5.3 (n/a)</w:t>
            </w:r>
          </w:p>
        </w:tc>
        <w:tc>
          <w:tcPr>
            <w:tcW w:w="125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41A6B" w:rsidRPr="002F54AA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4AA">
              <w:rPr>
                <w:rFonts w:ascii="Arial" w:hAnsi="Arial" w:cs="Arial"/>
                <w:color w:val="000000"/>
                <w:sz w:val="18"/>
                <w:szCs w:val="18"/>
              </w:rPr>
              <w:t xml:space="preserve">  4.8 (- 0.5)</w:t>
            </w:r>
          </w:p>
        </w:tc>
        <w:tc>
          <w:tcPr>
            <w:tcW w:w="125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41A6B" w:rsidRPr="002F54AA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4AA">
              <w:rPr>
                <w:rFonts w:ascii="Arial" w:hAnsi="Arial" w:cs="Arial"/>
                <w:color w:val="000000"/>
                <w:sz w:val="18"/>
                <w:szCs w:val="18"/>
              </w:rPr>
              <w:t xml:space="preserve">  5.9 (+ 1.0)</w:t>
            </w:r>
          </w:p>
        </w:tc>
        <w:tc>
          <w:tcPr>
            <w:tcW w:w="125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41A6B" w:rsidRPr="002F54AA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4AA">
              <w:rPr>
                <w:rFonts w:ascii="Arial" w:hAnsi="Arial" w:cs="Arial"/>
                <w:color w:val="000000"/>
                <w:sz w:val="18"/>
                <w:szCs w:val="18"/>
              </w:rPr>
              <w:t xml:space="preserve">  6.2 (+ 0.4)</w:t>
            </w:r>
          </w:p>
        </w:tc>
        <w:tc>
          <w:tcPr>
            <w:tcW w:w="125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41A6B" w:rsidRPr="002F54AA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4AA">
              <w:rPr>
                <w:rFonts w:ascii="Arial" w:hAnsi="Arial" w:cs="Arial"/>
                <w:color w:val="000000"/>
                <w:sz w:val="18"/>
                <w:szCs w:val="18"/>
              </w:rPr>
              <w:t xml:space="preserve">  6.6 (+ 0.4)</w:t>
            </w:r>
          </w:p>
        </w:tc>
        <w:tc>
          <w:tcPr>
            <w:tcW w:w="125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41A6B" w:rsidRPr="002F54AA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4AA">
              <w:rPr>
                <w:rFonts w:ascii="Arial" w:hAnsi="Arial" w:cs="Arial"/>
                <w:color w:val="000000"/>
                <w:sz w:val="18"/>
                <w:szCs w:val="18"/>
              </w:rPr>
              <w:t xml:space="preserve">  9.8 (+ 3.2)</w:t>
            </w:r>
          </w:p>
        </w:tc>
        <w:tc>
          <w:tcPr>
            <w:tcW w:w="152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41A6B" w:rsidRPr="002F54AA" w:rsidRDefault="00041A6B" w:rsidP="007B4D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4AA">
              <w:rPr>
                <w:rFonts w:ascii="Arial" w:hAnsi="Arial" w:cs="Arial"/>
                <w:color w:val="000000"/>
                <w:sz w:val="18"/>
                <w:szCs w:val="18"/>
              </w:rPr>
              <w:t xml:space="preserve">+ 3.9 %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(p&lt;.05)</w:t>
            </w:r>
          </w:p>
        </w:tc>
        <w:tc>
          <w:tcPr>
            <w:tcW w:w="900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41A6B" w:rsidRPr="002F54AA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2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41A6B" w:rsidRPr="002F54AA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8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41A6B" w:rsidRPr="002F54AA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41A6B" w:rsidRPr="005C3DEB" w:rsidTr="007B4D8C">
        <w:trPr>
          <w:trHeight w:hRule="exact" w:val="288"/>
        </w:trPr>
        <w:tc>
          <w:tcPr>
            <w:tcW w:w="658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41A6B" w:rsidRPr="002F54AA" w:rsidRDefault="00041A6B" w:rsidP="007B4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4AA">
              <w:rPr>
                <w:rFonts w:ascii="Arial" w:hAnsi="Arial" w:cs="Arial"/>
                <w:sz w:val="18"/>
                <w:szCs w:val="18"/>
              </w:rPr>
              <w:t>NJ</w:t>
            </w:r>
          </w:p>
        </w:tc>
        <w:tc>
          <w:tcPr>
            <w:tcW w:w="818" w:type="dxa"/>
            <w:tcBorders>
              <w:top w:val="double" w:sz="4" w:space="0" w:color="auto"/>
            </w:tcBorders>
            <w:vAlign w:val="center"/>
          </w:tcPr>
          <w:p w:rsidR="00041A6B" w:rsidRPr="002F54AA" w:rsidRDefault="00041A6B" w:rsidP="007B4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4AA">
              <w:rPr>
                <w:rFonts w:ascii="Arial" w:hAnsi="Arial" w:cs="Arial"/>
                <w:sz w:val="18"/>
                <w:szCs w:val="18"/>
              </w:rPr>
              <w:t>Both</w:t>
            </w:r>
          </w:p>
        </w:tc>
        <w:tc>
          <w:tcPr>
            <w:tcW w:w="1236" w:type="dxa"/>
            <w:tcBorders>
              <w:top w:val="double" w:sz="4" w:space="0" w:color="auto"/>
            </w:tcBorders>
            <w:vAlign w:val="center"/>
          </w:tcPr>
          <w:p w:rsidR="00041A6B" w:rsidRPr="002F54AA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4AA">
              <w:rPr>
                <w:rFonts w:ascii="Arial" w:hAnsi="Arial" w:cs="Arial"/>
                <w:color w:val="000000"/>
                <w:sz w:val="18"/>
                <w:szCs w:val="18"/>
              </w:rPr>
              <w:t xml:space="preserve">  7.8 (n/a)</w:t>
            </w:r>
          </w:p>
        </w:tc>
        <w:tc>
          <w:tcPr>
            <w:tcW w:w="125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41A6B" w:rsidRPr="002F54AA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4AA">
              <w:rPr>
                <w:rFonts w:ascii="Arial" w:hAnsi="Arial" w:cs="Arial"/>
                <w:color w:val="000000"/>
                <w:sz w:val="18"/>
                <w:szCs w:val="18"/>
              </w:rPr>
              <w:t xml:space="preserve">  7.7 (- 0.1)</w:t>
            </w:r>
          </w:p>
        </w:tc>
        <w:tc>
          <w:tcPr>
            <w:tcW w:w="125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41A6B" w:rsidRPr="002F54AA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4AA">
              <w:rPr>
                <w:rFonts w:ascii="Arial" w:hAnsi="Arial" w:cs="Arial"/>
                <w:color w:val="000000"/>
                <w:sz w:val="18"/>
                <w:szCs w:val="18"/>
              </w:rPr>
              <w:t xml:space="preserve">  7.5 (- 0.2)</w:t>
            </w:r>
          </w:p>
        </w:tc>
        <w:tc>
          <w:tcPr>
            <w:tcW w:w="125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41A6B" w:rsidRPr="002F54AA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4AA">
              <w:rPr>
                <w:rFonts w:ascii="Arial" w:hAnsi="Arial" w:cs="Arial"/>
                <w:color w:val="000000"/>
                <w:sz w:val="18"/>
                <w:szCs w:val="18"/>
              </w:rPr>
              <w:t xml:space="preserve">  8.0 (+ 0.5)</w:t>
            </w:r>
          </w:p>
        </w:tc>
        <w:tc>
          <w:tcPr>
            <w:tcW w:w="125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41A6B" w:rsidRPr="002F54AA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4AA">
              <w:rPr>
                <w:rFonts w:ascii="Arial" w:hAnsi="Arial" w:cs="Arial"/>
                <w:color w:val="000000"/>
                <w:sz w:val="18"/>
                <w:szCs w:val="18"/>
              </w:rPr>
              <w:t xml:space="preserve">  8.9 (+ 0.9)</w:t>
            </w:r>
          </w:p>
        </w:tc>
        <w:tc>
          <w:tcPr>
            <w:tcW w:w="125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41A6B" w:rsidRPr="002F54AA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4AA">
              <w:rPr>
                <w:rFonts w:ascii="Arial" w:hAnsi="Arial" w:cs="Arial"/>
                <w:color w:val="000000"/>
                <w:sz w:val="18"/>
                <w:szCs w:val="18"/>
              </w:rPr>
              <w:t xml:space="preserve">  9.2 (+ 0.4)</w:t>
            </w:r>
          </w:p>
        </w:tc>
        <w:tc>
          <w:tcPr>
            <w:tcW w:w="152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41A6B" w:rsidRPr="002F54AA" w:rsidRDefault="00041A6B" w:rsidP="007B4D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4AA">
              <w:rPr>
                <w:rFonts w:ascii="Arial" w:hAnsi="Arial" w:cs="Arial"/>
                <w:color w:val="000000"/>
                <w:sz w:val="18"/>
                <w:szCs w:val="18"/>
              </w:rPr>
              <w:t xml:space="preserve">+ 1.3 %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(p&lt;.05)</w:t>
            </w:r>
          </w:p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:rsidR="00041A6B" w:rsidRPr="002F54AA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4AA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vAlign w:val="center"/>
          </w:tcPr>
          <w:p w:rsidR="00041A6B" w:rsidRPr="002F54AA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4AA">
              <w:rPr>
                <w:rFonts w:ascii="Arial" w:hAnsi="Arial" w:cs="Arial"/>
                <w:color w:val="000000"/>
                <w:sz w:val="18"/>
                <w:szCs w:val="18"/>
              </w:rPr>
              <w:t>+ 1.5 (47)</w:t>
            </w:r>
          </w:p>
        </w:tc>
        <w:tc>
          <w:tcPr>
            <w:tcW w:w="1528" w:type="dxa"/>
            <w:tcBorders>
              <w:top w:val="double" w:sz="4" w:space="0" w:color="auto"/>
            </w:tcBorders>
            <w:vAlign w:val="center"/>
          </w:tcPr>
          <w:p w:rsidR="00041A6B" w:rsidRPr="002F54AA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4AA">
              <w:rPr>
                <w:rFonts w:ascii="Arial" w:hAnsi="Arial" w:cs="Arial"/>
                <w:color w:val="000000"/>
                <w:sz w:val="18"/>
                <w:szCs w:val="18"/>
              </w:rPr>
              <w:t>+ 19.2 % (35)</w:t>
            </w:r>
          </w:p>
        </w:tc>
      </w:tr>
      <w:tr w:rsidR="00041A6B" w:rsidRPr="005C3DEB" w:rsidTr="007B4D8C">
        <w:trPr>
          <w:trHeight w:hRule="exact" w:val="288"/>
        </w:trPr>
        <w:tc>
          <w:tcPr>
            <w:tcW w:w="658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41A6B" w:rsidRPr="002F54AA" w:rsidRDefault="00041A6B" w:rsidP="007B4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8" w:type="dxa"/>
            <w:vAlign w:val="center"/>
          </w:tcPr>
          <w:p w:rsidR="00041A6B" w:rsidRPr="002F54AA" w:rsidRDefault="00041A6B" w:rsidP="007B4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4AA">
              <w:rPr>
                <w:rFonts w:ascii="Arial" w:hAnsi="Arial" w:cs="Arial"/>
                <w:sz w:val="18"/>
                <w:szCs w:val="18"/>
              </w:rPr>
              <w:t>Male</w:t>
            </w:r>
          </w:p>
        </w:tc>
        <w:tc>
          <w:tcPr>
            <w:tcW w:w="1236" w:type="dxa"/>
            <w:vAlign w:val="center"/>
          </w:tcPr>
          <w:p w:rsidR="00041A6B" w:rsidRPr="002F54AA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4AA">
              <w:rPr>
                <w:rFonts w:ascii="Arial" w:hAnsi="Arial" w:cs="Arial"/>
                <w:color w:val="000000"/>
                <w:sz w:val="18"/>
                <w:szCs w:val="18"/>
              </w:rPr>
              <w:t>13.0 (n/a)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041A6B" w:rsidRPr="002F54AA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4AA">
              <w:rPr>
                <w:rFonts w:ascii="Arial" w:hAnsi="Arial" w:cs="Arial"/>
                <w:color w:val="000000"/>
                <w:sz w:val="18"/>
                <w:szCs w:val="18"/>
              </w:rPr>
              <w:t>13.1 (+ 0.0)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041A6B" w:rsidRPr="002F54AA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4AA">
              <w:rPr>
                <w:rFonts w:ascii="Arial" w:hAnsi="Arial" w:cs="Arial"/>
                <w:color w:val="000000"/>
                <w:sz w:val="18"/>
                <w:szCs w:val="18"/>
              </w:rPr>
              <w:t>12.6 (- 0.5)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041A6B" w:rsidRPr="002F54AA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4AA">
              <w:rPr>
                <w:rFonts w:ascii="Arial" w:hAnsi="Arial" w:cs="Arial"/>
                <w:color w:val="000000"/>
                <w:sz w:val="18"/>
                <w:szCs w:val="18"/>
              </w:rPr>
              <w:t>13.7 (+ 1.1)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041A6B" w:rsidRPr="002F54AA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4AA">
              <w:rPr>
                <w:rFonts w:ascii="Arial" w:hAnsi="Arial" w:cs="Arial"/>
                <w:color w:val="000000"/>
                <w:sz w:val="18"/>
                <w:szCs w:val="18"/>
              </w:rPr>
              <w:t>14.5 (+ 0.8)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041A6B" w:rsidRPr="002F54AA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4AA">
              <w:rPr>
                <w:rFonts w:ascii="Arial" w:hAnsi="Arial" w:cs="Arial"/>
                <w:color w:val="000000"/>
                <w:sz w:val="18"/>
                <w:szCs w:val="18"/>
              </w:rPr>
              <w:t>14.6 (+ 0.1)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041A6B" w:rsidRPr="002F54AA" w:rsidRDefault="00041A6B" w:rsidP="007B4D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4AA">
              <w:rPr>
                <w:rFonts w:ascii="Arial" w:hAnsi="Arial" w:cs="Arial"/>
                <w:color w:val="000000"/>
                <w:sz w:val="18"/>
                <w:szCs w:val="18"/>
              </w:rPr>
              <w:t xml:space="preserve">+ 0.9 %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(p&lt;.05)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041A6B" w:rsidRPr="002F54AA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2" w:type="dxa"/>
            <w:shd w:val="clear" w:color="auto" w:fill="D9D9D9" w:themeFill="background1" w:themeFillShade="D9"/>
            <w:vAlign w:val="center"/>
          </w:tcPr>
          <w:p w:rsidR="00041A6B" w:rsidRPr="002F54AA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8" w:type="dxa"/>
            <w:shd w:val="clear" w:color="auto" w:fill="D9D9D9" w:themeFill="background1" w:themeFillShade="D9"/>
            <w:vAlign w:val="center"/>
          </w:tcPr>
          <w:p w:rsidR="00041A6B" w:rsidRPr="002F54AA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41A6B" w:rsidRPr="005C3DEB" w:rsidTr="007B4D8C">
        <w:trPr>
          <w:trHeight w:hRule="exact" w:val="288"/>
        </w:trPr>
        <w:tc>
          <w:tcPr>
            <w:tcW w:w="658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41A6B" w:rsidRPr="002F54AA" w:rsidRDefault="00041A6B" w:rsidP="007B4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8" w:type="dxa"/>
            <w:vAlign w:val="center"/>
          </w:tcPr>
          <w:p w:rsidR="00041A6B" w:rsidRPr="002F54AA" w:rsidRDefault="00041A6B" w:rsidP="007B4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4AA">
              <w:rPr>
                <w:rFonts w:ascii="Arial" w:hAnsi="Arial" w:cs="Arial"/>
                <w:sz w:val="18"/>
                <w:szCs w:val="18"/>
              </w:rPr>
              <w:t>Female</w:t>
            </w:r>
          </w:p>
        </w:tc>
        <w:tc>
          <w:tcPr>
            <w:tcW w:w="1236" w:type="dxa"/>
            <w:vAlign w:val="center"/>
          </w:tcPr>
          <w:p w:rsidR="00041A6B" w:rsidRPr="002F54AA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4AA">
              <w:rPr>
                <w:rFonts w:ascii="Arial" w:hAnsi="Arial" w:cs="Arial"/>
                <w:color w:val="000000"/>
                <w:sz w:val="18"/>
                <w:szCs w:val="18"/>
              </w:rPr>
              <w:t xml:space="preserve">  3.2 (n/a)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041A6B" w:rsidRPr="002F54AA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4AA">
              <w:rPr>
                <w:rFonts w:ascii="Arial" w:hAnsi="Arial" w:cs="Arial"/>
                <w:color w:val="000000"/>
                <w:sz w:val="18"/>
                <w:szCs w:val="18"/>
              </w:rPr>
              <w:t xml:space="preserve">  2.9 (- 0.3)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041A6B" w:rsidRPr="002F54AA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4AA">
              <w:rPr>
                <w:rFonts w:ascii="Arial" w:hAnsi="Arial" w:cs="Arial"/>
                <w:color w:val="000000"/>
                <w:sz w:val="18"/>
                <w:szCs w:val="18"/>
              </w:rPr>
              <w:t xml:space="preserve">  3.0 (+ 0.0)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041A6B" w:rsidRPr="002F54AA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4AA">
              <w:rPr>
                <w:rFonts w:ascii="Arial" w:hAnsi="Arial" w:cs="Arial"/>
                <w:color w:val="000000"/>
                <w:sz w:val="18"/>
                <w:szCs w:val="18"/>
              </w:rPr>
              <w:t xml:space="preserve">  2.9 (- 0.1)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041A6B" w:rsidRPr="002F54AA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4AA">
              <w:rPr>
                <w:rFonts w:ascii="Arial" w:hAnsi="Arial" w:cs="Arial"/>
                <w:color w:val="000000"/>
                <w:sz w:val="18"/>
                <w:szCs w:val="18"/>
              </w:rPr>
              <w:t xml:space="preserve">  3.8 (+ 0.9)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041A6B" w:rsidRPr="002F54AA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4AA">
              <w:rPr>
                <w:rFonts w:ascii="Arial" w:hAnsi="Arial" w:cs="Arial"/>
                <w:color w:val="000000"/>
                <w:sz w:val="18"/>
                <w:szCs w:val="18"/>
              </w:rPr>
              <w:t xml:space="preserve">  4.4 (+ 0.6)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041A6B" w:rsidRPr="002F54AA" w:rsidRDefault="00041A6B" w:rsidP="007B4D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4AA">
              <w:rPr>
                <w:rFonts w:ascii="Arial" w:hAnsi="Arial" w:cs="Arial"/>
                <w:color w:val="000000"/>
                <w:sz w:val="18"/>
                <w:szCs w:val="18"/>
              </w:rPr>
              <w:t xml:space="preserve">+ 2.3 %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2F54AA">
              <w:rPr>
                <w:rFonts w:ascii="Arial" w:hAnsi="Arial" w:cs="Arial"/>
                <w:color w:val="000000"/>
                <w:sz w:val="18"/>
                <w:szCs w:val="18"/>
              </w:rPr>
              <w:t>n/s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041A6B" w:rsidRPr="002F54AA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2" w:type="dxa"/>
            <w:shd w:val="clear" w:color="auto" w:fill="D9D9D9" w:themeFill="background1" w:themeFillShade="D9"/>
            <w:vAlign w:val="center"/>
          </w:tcPr>
          <w:p w:rsidR="00041A6B" w:rsidRPr="002F54AA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8" w:type="dxa"/>
            <w:shd w:val="clear" w:color="auto" w:fill="D9D9D9" w:themeFill="background1" w:themeFillShade="D9"/>
            <w:vAlign w:val="center"/>
          </w:tcPr>
          <w:p w:rsidR="00041A6B" w:rsidRPr="002F54AA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041A6B" w:rsidRDefault="00041A6B" w:rsidP="00873236">
      <w:pPr>
        <w:rPr>
          <w:rFonts w:ascii="Arial" w:hAnsi="Arial" w:cs="Arial"/>
        </w:rPr>
      </w:pPr>
    </w:p>
    <w:tbl>
      <w:tblPr>
        <w:tblStyle w:val="TableGrid"/>
        <w:tblpPr w:leftFromText="187" w:rightFromText="187" w:horzAnchor="margin" w:tblpYSpec="top"/>
        <w:tblW w:w="14395" w:type="dxa"/>
        <w:tblLook w:val="04A0" w:firstRow="1" w:lastRow="0" w:firstColumn="1" w:lastColumn="0" w:noHBand="0" w:noVBand="1"/>
      </w:tblPr>
      <w:tblGrid>
        <w:gridCol w:w="658"/>
        <w:gridCol w:w="818"/>
        <w:gridCol w:w="1236"/>
        <w:gridCol w:w="1257"/>
        <w:gridCol w:w="1258"/>
        <w:gridCol w:w="1258"/>
        <w:gridCol w:w="1258"/>
        <w:gridCol w:w="1258"/>
        <w:gridCol w:w="1524"/>
        <w:gridCol w:w="900"/>
        <w:gridCol w:w="1442"/>
        <w:gridCol w:w="1528"/>
      </w:tblGrid>
      <w:tr w:rsidR="00FE7196" w:rsidRPr="005C3DEB" w:rsidTr="007B4D8C">
        <w:trPr>
          <w:cantSplit/>
          <w:trHeight w:hRule="exact" w:val="504"/>
        </w:trPr>
        <w:tc>
          <w:tcPr>
            <w:tcW w:w="14395" w:type="dxa"/>
            <w:gridSpan w:val="12"/>
            <w:vAlign w:val="center"/>
          </w:tcPr>
          <w:p w:rsidR="00FE7196" w:rsidRPr="005F4E55" w:rsidRDefault="00FE7196" w:rsidP="00FE71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Supplementary Table. </w:t>
            </w:r>
            <w:r w:rsidRPr="005F4E55">
              <w:rPr>
                <w:rFonts w:ascii="Arial" w:hAnsi="Arial" w:cs="Arial"/>
                <w:b/>
              </w:rPr>
              <w:t xml:space="preserve">Trends in Suicide Rates among Persons ≥ 10 Years of Age, by State and Sex, </w:t>
            </w:r>
            <w:r>
              <w:rPr>
                <w:rFonts w:ascii="Arial" w:hAnsi="Arial" w:cs="Arial"/>
                <w:b/>
              </w:rPr>
              <w:t xml:space="preserve">National Vital Statistics System, </w:t>
            </w:r>
            <w:r w:rsidRPr="005F4E55">
              <w:rPr>
                <w:rFonts w:ascii="Arial" w:hAnsi="Arial" w:cs="Arial"/>
                <w:b/>
              </w:rPr>
              <w:t>1999 – 2016</w:t>
            </w:r>
          </w:p>
        </w:tc>
      </w:tr>
      <w:tr w:rsidR="00041A6B" w:rsidRPr="005C3DEB" w:rsidTr="007B4D8C">
        <w:trPr>
          <w:cantSplit/>
          <w:trHeight w:hRule="exact" w:val="432"/>
        </w:trPr>
        <w:tc>
          <w:tcPr>
            <w:tcW w:w="658" w:type="dxa"/>
            <w:vMerge w:val="restart"/>
            <w:vAlign w:val="center"/>
          </w:tcPr>
          <w:p w:rsidR="00041A6B" w:rsidRPr="008B22DF" w:rsidRDefault="00041A6B" w:rsidP="007B4D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22DF">
              <w:rPr>
                <w:rFonts w:ascii="Arial" w:hAnsi="Arial" w:cs="Arial"/>
                <w:b/>
                <w:sz w:val="18"/>
                <w:szCs w:val="18"/>
              </w:rPr>
              <w:t>State</w:t>
            </w:r>
          </w:p>
        </w:tc>
        <w:tc>
          <w:tcPr>
            <w:tcW w:w="818" w:type="dxa"/>
            <w:vMerge w:val="restart"/>
            <w:vAlign w:val="center"/>
          </w:tcPr>
          <w:p w:rsidR="00041A6B" w:rsidRPr="008B22DF" w:rsidRDefault="00041A6B" w:rsidP="007B4D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22DF">
              <w:rPr>
                <w:rFonts w:ascii="Arial" w:hAnsi="Arial" w:cs="Arial"/>
                <w:b/>
                <w:sz w:val="18"/>
                <w:szCs w:val="18"/>
              </w:rPr>
              <w:t>Sex</w:t>
            </w:r>
          </w:p>
        </w:tc>
        <w:tc>
          <w:tcPr>
            <w:tcW w:w="7525" w:type="dxa"/>
            <w:gridSpan w:val="6"/>
            <w:vAlign w:val="center"/>
          </w:tcPr>
          <w:p w:rsidR="00041A6B" w:rsidRPr="008B22DF" w:rsidRDefault="00041A6B" w:rsidP="007B4D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22DF">
              <w:rPr>
                <w:rFonts w:ascii="Arial" w:hAnsi="Arial" w:cs="Arial"/>
                <w:b/>
                <w:sz w:val="18"/>
                <w:szCs w:val="18"/>
              </w:rPr>
              <w:t>Age-Adjusted Annual Rate per 100,000 Persons (Change from Prior Period)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*</w:t>
            </w:r>
          </w:p>
        </w:tc>
        <w:tc>
          <w:tcPr>
            <w:tcW w:w="1524" w:type="dxa"/>
            <w:vMerge w:val="restart"/>
            <w:vAlign w:val="center"/>
          </w:tcPr>
          <w:p w:rsidR="00041A6B" w:rsidRPr="005F4E55" w:rsidRDefault="00041A6B" w:rsidP="007B4D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4E55">
              <w:rPr>
                <w:rFonts w:ascii="Arial" w:hAnsi="Arial" w:cs="Arial"/>
                <w:b/>
                <w:sz w:val="18"/>
                <w:szCs w:val="18"/>
              </w:rPr>
              <w:t>Modeled</w:t>
            </w:r>
          </w:p>
          <w:p w:rsidR="00041A6B" w:rsidRPr="005F4E55" w:rsidRDefault="00041A6B" w:rsidP="007B4D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4E55">
              <w:rPr>
                <w:rFonts w:ascii="Arial" w:hAnsi="Arial" w:cs="Arial"/>
                <w:b/>
                <w:sz w:val="18"/>
                <w:szCs w:val="18"/>
              </w:rPr>
              <w:t xml:space="preserve"> AAPC </w:t>
            </w:r>
            <w:r w:rsidRPr="00806E88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900" w:type="dxa"/>
            <w:vMerge w:val="restart"/>
            <w:vAlign w:val="center"/>
          </w:tcPr>
          <w:p w:rsidR="00041A6B" w:rsidRPr="005F4E55" w:rsidRDefault="00041A6B" w:rsidP="007B4D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4E55">
              <w:rPr>
                <w:rFonts w:ascii="Arial" w:hAnsi="Arial" w:cs="Arial"/>
                <w:b/>
                <w:sz w:val="18"/>
                <w:szCs w:val="18"/>
              </w:rPr>
              <w:t>Current</w:t>
            </w:r>
          </w:p>
          <w:p w:rsidR="00041A6B" w:rsidRPr="005F4E55" w:rsidRDefault="00041A6B" w:rsidP="007B4D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4E55">
              <w:rPr>
                <w:rFonts w:ascii="Arial" w:hAnsi="Arial" w:cs="Arial"/>
                <w:b/>
                <w:sz w:val="18"/>
                <w:szCs w:val="18"/>
              </w:rPr>
              <w:t>State</w:t>
            </w:r>
          </w:p>
          <w:p w:rsidR="00041A6B" w:rsidRPr="005F4E55" w:rsidRDefault="00041A6B" w:rsidP="007B4D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4E55">
              <w:rPr>
                <w:rFonts w:ascii="Arial" w:hAnsi="Arial" w:cs="Arial"/>
                <w:b/>
                <w:sz w:val="18"/>
                <w:szCs w:val="18"/>
              </w:rPr>
              <w:t xml:space="preserve">  Rank </w:t>
            </w:r>
            <w:r w:rsidRPr="00806E88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§</w:t>
            </w:r>
          </w:p>
        </w:tc>
        <w:tc>
          <w:tcPr>
            <w:tcW w:w="1442" w:type="dxa"/>
            <w:vMerge w:val="restart"/>
            <w:vAlign w:val="center"/>
          </w:tcPr>
          <w:p w:rsidR="00041A6B" w:rsidRPr="005F4E55" w:rsidRDefault="00041A6B" w:rsidP="007B4D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4E55">
              <w:rPr>
                <w:rFonts w:ascii="Arial" w:hAnsi="Arial" w:cs="Arial"/>
                <w:b/>
                <w:sz w:val="18"/>
                <w:szCs w:val="18"/>
              </w:rPr>
              <w:t>Overall</w:t>
            </w:r>
          </w:p>
          <w:p w:rsidR="00041A6B" w:rsidRPr="005F4E55" w:rsidRDefault="00041A6B" w:rsidP="007B4D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4E55">
              <w:rPr>
                <w:rFonts w:ascii="Arial" w:hAnsi="Arial" w:cs="Arial"/>
                <w:b/>
                <w:sz w:val="18"/>
                <w:szCs w:val="18"/>
              </w:rPr>
              <w:t>Rate Change</w:t>
            </w:r>
          </w:p>
          <w:p w:rsidR="00041A6B" w:rsidRPr="005F4E55" w:rsidRDefault="00041A6B" w:rsidP="007B4D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4E55">
              <w:rPr>
                <w:rFonts w:ascii="Arial" w:hAnsi="Arial" w:cs="Arial"/>
                <w:b/>
                <w:sz w:val="18"/>
                <w:szCs w:val="18"/>
              </w:rPr>
              <w:t xml:space="preserve">(State Rank) </w:t>
            </w:r>
            <w:r w:rsidRPr="00806E88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¶</w:t>
            </w:r>
          </w:p>
        </w:tc>
        <w:tc>
          <w:tcPr>
            <w:tcW w:w="1528" w:type="dxa"/>
            <w:vMerge w:val="restart"/>
            <w:vAlign w:val="center"/>
          </w:tcPr>
          <w:p w:rsidR="00041A6B" w:rsidRPr="005F4E55" w:rsidRDefault="00041A6B" w:rsidP="007B4D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4E55">
              <w:rPr>
                <w:rFonts w:ascii="Arial" w:hAnsi="Arial" w:cs="Arial"/>
                <w:b/>
                <w:sz w:val="18"/>
                <w:szCs w:val="18"/>
              </w:rPr>
              <w:t>Overall</w:t>
            </w:r>
          </w:p>
          <w:p w:rsidR="00041A6B" w:rsidRPr="005F4E55" w:rsidRDefault="00041A6B" w:rsidP="007B4D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4E55">
              <w:rPr>
                <w:rFonts w:ascii="Arial" w:hAnsi="Arial" w:cs="Arial"/>
                <w:b/>
                <w:sz w:val="18"/>
                <w:szCs w:val="18"/>
              </w:rPr>
              <w:t>Percent Change</w:t>
            </w:r>
          </w:p>
          <w:p w:rsidR="00041A6B" w:rsidRPr="005F4E55" w:rsidRDefault="00041A6B" w:rsidP="007B4D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4E55">
              <w:rPr>
                <w:rFonts w:ascii="Arial" w:hAnsi="Arial" w:cs="Arial"/>
                <w:b/>
                <w:sz w:val="18"/>
                <w:szCs w:val="18"/>
              </w:rPr>
              <w:t xml:space="preserve"> (State Rank) **</w:t>
            </w:r>
          </w:p>
        </w:tc>
      </w:tr>
      <w:tr w:rsidR="00041A6B" w:rsidRPr="005C3DEB" w:rsidTr="007B4D8C">
        <w:trPr>
          <w:cantSplit/>
          <w:trHeight w:hRule="exact" w:val="432"/>
        </w:trPr>
        <w:tc>
          <w:tcPr>
            <w:tcW w:w="658" w:type="dxa"/>
            <w:vMerge/>
            <w:vAlign w:val="center"/>
          </w:tcPr>
          <w:p w:rsidR="00041A6B" w:rsidRPr="008B22DF" w:rsidRDefault="00041A6B" w:rsidP="007B4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8" w:type="dxa"/>
            <w:vMerge/>
            <w:vAlign w:val="center"/>
          </w:tcPr>
          <w:p w:rsidR="00041A6B" w:rsidRPr="008B22DF" w:rsidRDefault="00041A6B" w:rsidP="007B4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6" w:type="dxa"/>
            <w:vAlign w:val="center"/>
          </w:tcPr>
          <w:p w:rsidR="00041A6B" w:rsidRPr="008B22DF" w:rsidRDefault="00041A6B" w:rsidP="007B4D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22DF">
              <w:rPr>
                <w:rFonts w:ascii="Arial" w:hAnsi="Arial" w:cs="Arial"/>
                <w:b/>
                <w:sz w:val="18"/>
                <w:szCs w:val="18"/>
              </w:rPr>
              <w:t>1999 – 2001</w:t>
            </w:r>
          </w:p>
        </w:tc>
        <w:tc>
          <w:tcPr>
            <w:tcW w:w="1257" w:type="dxa"/>
            <w:vAlign w:val="center"/>
          </w:tcPr>
          <w:p w:rsidR="00041A6B" w:rsidRPr="008B22DF" w:rsidRDefault="00041A6B" w:rsidP="007B4D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22DF">
              <w:rPr>
                <w:rFonts w:ascii="Arial" w:hAnsi="Arial" w:cs="Arial"/>
                <w:b/>
                <w:sz w:val="18"/>
                <w:szCs w:val="18"/>
              </w:rPr>
              <w:t>2002 – 2004</w:t>
            </w:r>
          </w:p>
        </w:tc>
        <w:tc>
          <w:tcPr>
            <w:tcW w:w="1258" w:type="dxa"/>
            <w:vAlign w:val="center"/>
          </w:tcPr>
          <w:p w:rsidR="00041A6B" w:rsidRPr="008B22DF" w:rsidRDefault="00041A6B" w:rsidP="007B4D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22DF">
              <w:rPr>
                <w:rFonts w:ascii="Arial" w:hAnsi="Arial" w:cs="Arial"/>
                <w:b/>
                <w:sz w:val="18"/>
                <w:szCs w:val="18"/>
              </w:rPr>
              <w:t>2005 – 2007</w:t>
            </w:r>
          </w:p>
        </w:tc>
        <w:tc>
          <w:tcPr>
            <w:tcW w:w="1258" w:type="dxa"/>
            <w:vAlign w:val="center"/>
          </w:tcPr>
          <w:p w:rsidR="00041A6B" w:rsidRPr="008B22DF" w:rsidRDefault="00041A6B" w:rsidP="007B4D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22DF">
              <w:rPr>
                <w:rFonts w:ascii="Arial" w:hAnsi="Arial" w:cs="Arial"/>
                <w:b/>
                <w:sz w:val="18"/>
                <w:szCs w:val="18"/>
              </w:rPr>
              <w:t>2008 – 2010</w:t>
            </w:r>
          </w:p>
        </w:tc>
        <w:tc>
          <w:tcPr>
            <w:tcW w:w="1258" w:type="dxa"/>
            <w:vAlign w:val="center"/>
          </w:tcPr>
          <w:p w:rsidR="00041A6B" w:rsidRPr="008B22DF" w:rsidRDefault="00041A6B" w:rsidP="007B4D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22DF">
              <w:rPr>
                <w:rFonts w:ascii="Arial" w:hAnsi="Arial" w:cs="Arial"/>
                <w:b/>
                <w:sz w:val="18"/>
                <w:szCs w:val="18"/>
              </w:rPr>
              <w:t>2011 – 2013</w:t>
            </w:r>
          </w:p>
        </w:tc>
        <w:tc>
          <w:tcPr>
            <w:tcW w:w="1258" w:type="dxa"/>
            <w:vAlign w:val="center"/>
          </w:tcPr>
          <w:p w:rsidR="00041A6B" w:rsidRPr="008B22DF" w:rsidRDefault="00041A6B" w:rsidP="007B4D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22DF">
              <w:rPr>
                <w:rFonts w:ascii="Arial" w:hAnsi="Arial" w:cs="Arial"/>
                <w:b/>
                <w:sz w:val="18"/>
                <w:szCs w:val="18"/>
              </w:rPr>
              <w:t>2014 – 2016</w:t>
            </w:r>
          </w:p>
        </w:tc>
        <w:tc>
          <w:tcPr>
            <w:tcW w:w="1524" w:type="dxa"/>
            <w:vMerge/>
            <w:vAlign w:val="center"/>
          </w:tcPr>
          <w:p w:rsidR="00041A6B" w:rsidRPr="008B22DF" w:rsidRDefault="00041A6B" w:rsidP="007B4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041A6B" w:rsidRPr="008B22DF" w:rsidRDefault="00041A6B" w:rsidP="007B4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</w:tcPr>
          <w:p w:rsidR="00041A6B" w:rsidRPr="008B22DF" w:rsidRDefault="00041A6B" w:rsidP="007B4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8" w:type="dxa"/>
            <w:vMerge/>
            <w:vAlign w:val="center"/>
          </w:tcPr>
          <w:p w:rsidR="00041A6B" w:rsidRPr="008B22DF" w:rsidRDefault="00041A6B" w:rsidP="007B4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1A6B" w:rsidRPr="005C3DEB" w:rsidTr="007B4D8C">
        <w:trPr>
          <w:trHeight w:hRule="exact" w:val="90"/>
        </w:trPr>
        <w:tc>
          <w:tcPr>
            <w:tcW w:w="14395" w:type="dxa"/>
            <w:gridSpan w:val="12"/>
            <w:shd w:val="clear" w:color="auto" w:fill="D9D9D9" w:themeFill="background1" w:themeFillShade="D9"/>
            <w:vAlign w:val="center"/>
          </w:tcPr>
          <w:p w:rsidR="00041A6B" w:rsidRPr="008B22DF" w:rsidRDefault="00041A6B" w:rsidP="007B4D8C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41A6B" w:rsidRPr="005C3DEB" w:rsidTr="007B4D8C">
        <w:trPr>
          <w:trHeight w:hRule="exact" w:val="288"/>
        </w:trPr>
        <w:tc>
          <w:tcPr>
            <w:tcW w:w="658" w:type="dxa"/>
            <w:vMerge w:val="restart"/>
            <w:tcBorders>
              <w:bottom w:val="double" w:sz="4" w:space="0" w:color="auto"/>
            </w:tcBorders>
            <w:vAlign w:val="center"/>
          </w:tcPr>
          <w:p w:rsidR="00041A6B" w:rsidRPr="002F54AA" w:rsidRDefault="00041A6B" w:rsidP="007B4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4AA">
              <w:rPr>
                <w:rFonts w:ascii="Arial" w:hAnsi="Arial" w:cs="Arial"/>
                <w:sz w:val="18"/>
                <w:szCs w:val="18"/>
              </w:rPr>
              <w:t>NM</w:t>
            </w:r>
          </w:p>
        </w:tc>
        <w:tc>
          <w:tcPr>
            <w:tcW w:w="818" w:type="dxa"/>
            <w:vAlign w:val="center"/>
          </w:tcPr>
          <w:p w:rsidR="00041A6B" w:rsidRPr="002F54AA" w:rsidRDefault="00041A6B" w:rsidP="007B4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4AA">
              <w:rPr>
                <w:rFonts w:ascii="Arial" w:hAnsi="Arial" w:cs="Arial"/>
                <w:sz w:val="18"/>
                <w:szCs w:val="18"/>
              </w:rPr>
              <w:t>Both</w:t>
            </w:r>
          </w:p>
        </w:tc>
        <w:tc>
          <w:tcPr>
            <w:tcW w:w="1236" w:type="dxa"/>
            <w:vAlign w:val="center"/>
          </w:tcPr>
          <w:p w:rsidR="00041A6B" w:rsidRPr="002F54AA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4AA">
              <w:rPr>
                <w:rFonts w:ascii="Arial" w:hAnsi="Arial" w:cs="Arial"/>
                <w:color w:val="000000"/>
                <w:sz w:val="18"/>
                <w:szCs w:val="18"/>
              </w:rPr>
              <w:t>22.0 (n/a)</w:t>
            </w:r>
          </w:p>
        </w:tc>
        <w:tc>
          <w:tcPr>
            <w:tcW w:w="1257" w:type="dxa"/>
            <w:vAlign w:val="center"/>
          </w:tcPr>
          <w:p w:rsidR="00041A6B" w:rsidRPr="002F54AA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4AA">
              <w:rPr>
                <w:rFonts w:ascii="Arial" w:hAnsi="Arial" w:cs="Arial"/>
                <w:color w:val="000000"/>
                <w:sz w:val="18"/>
                <w:szCs w:val="18"/>
              </w:rPr>
              <w:t>22.0 (- 0.1)</w:t>
            </w:r>
          </w:p>
        </w:tc>
        <w:tc>
          <w:tcPr>
            <w:tcW w:w="1258" w:type="dxa"/>
            <w:vAlign w:val="center"/>
          </w:tcPr>
          <w:p w:rsidR="00041A6B" w:rsidRPr="002F54AA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4AA">
              <w:rPr>
                <w:rFonts w:ascii="Arial" w:hAnsi="Arial" w:cs="Arial"/>
                <w:color w:val="000000"/>
                <w:sz w:val="18"/>
                <w:szCs w:val="18"/>
              </w:rPr>
              <w:t>21.8 (- 0.2)</w:t>
            </w:r>
          </w:p>
        </w:tc>
        <w:tc>
          <w:tcPr>
            <w:tcW w:w="1258" w:type="dxa"/>
            <w:vAlign w:val="center"/>
          </w:tcPr>
          <w:p w:rsidR="00041A6B" w:rsidRPr="002F54AA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4AA">
              <w:rPr>
                <w:rFonts w:ascii="Arial" w:hAnsi="Arial" w:cs="Arial"/>
                <w:color w:val="000000"/>
                <w:sz w:val="18"/>
                <w:szCs w:val="18"/>
              </w:rPr>
              <w:t>23.0 (+ 1.2)</w:t>
            </w:r>
          </w:p>
        </w:tc>
        <w:tc>
          <w:tcPr>
            <w:tcW w:w="1258" w:type="dxa"/>
            <w:vAlign w:val="center"/>
          </w:tcPr>
          <w:p w:rsidR="00041A6B" w:rsidRPr="002F54AA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4AA">
              <w:rPr>
                <w:rFonts w:ascii="Arial" w:hAnsi="Arial" w:cs="Arial"/>
                <w:color w:val="000000"/>
                <w:sz w:val="18"/>
                <w:szCs w:val="18"/>
              </w:rPr>
              <w:t>24.1 (+ 1.1)</w:t>
            </w:r>
          </w:p>
        </w:tc>
        <w:tc>
          <w:tcPr>
            <w:tcW w:w="1258" w:type="dxa"/>
            <w:vAlign w:val="center"/>
          </w:tcPr>
          <w:p w:rsidR="00041A6B" w:rsidRPr="002F54AA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4AA">
              <w:rPr>
                <w:rFonts w:ascii="Arial" w:hAnsi="Arial" w:cs="Arial"/>
                <w:color w:val="000000"/>
                <w:sz w:val="18"/>
                <w:szCs w:val="18"/>
              </w:rPr>
              <w:t>26.0 (+ 1.9)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041A6B" w:rsidRPr="002F54AA" w:rsidRDefault="00041A6B" w:rsidP="007B4D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4AA">
              <w:rPr>
                <w:rFonts w:ascii="Arial" w:hAnsi="Arial" w:cs="Arial"/>
                <w:color w:val="000000"/>
                <w:sz w:val="18"/>
                <w:szCs w:val="18"/>
              </w:rPr>
              <w:t xml:space="preserve">+ 1.1 %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(p&lt;.05)</w:t>
            </w:r>
          </w:p>
        </w:tc>
        <w:tc>
          <w:tcPr>
            <w:tcW w:w="900" w:type="dxa"/>
            <w:vAlign w:val="center"/>
          </w:tcPr>
          <w:p w:rsidR="00041A6B" w:rsidRPr="002F54AA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4AA">
              <w:rPr>
                <w:rFonts w:ascii="Arial" w:hAnsi="Arial" w:cs="Arial"/>
                <w:color w:val="000000"/>
                <w:sz w:val="18"/>
                <w:szCs w:val="18"/>
              </w:rPr>
              <w:t xml:space="preserve">  4</w:t>
            </w:r>
          </w:p>
        </w:tc>
        <w:tc>
          <w:tcPr>
            <w:tcW w:w="1442" w:type="dxa"/>
            <w:vAlign w:val="center"/>
          </w:tcPr>
          <w:p w:rsidR="00041A6B" w:rsidRPr="002F54AA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4AA">
              <w:rPr>
                <w:rFonts w:ascii="Arial" w:hAnsi="Arial" w:cs="Arial"/>
                <w:color w:val="000000"/>
                <w:sz w:val="18"/>
                <w:szCs w:val="18"/>
              </w:rPr>
              <w:t>+ 4.0 (24)</w:t>
            </w:r>
          </w:p>
        </w:tc>
        <w:tc>
          <w:tcPr>
            <w:tcW w:w="1528" w:type="dxa"/>
            <w:vAlign w:val="center"/>
          </w:tcPr>
          <w:p w:rsidR="00041A6B" w:rsidRPr="002F54AA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4AA">
              <w:rPr>
                <w:rFonts w:ascii="Arial" w:hAnsi="Arial" w:cs="Arial"/>
                <w:color w:val="000000"/>
                <w:sz w:val="18"/>
                <w:szCs w:val="18"/>
              </w:rPr>
              <w:t>+ 18.3 % (39)</w:t>
            </w:r>
          </w:p>
        </w:tc>
      </w:tr>
      <w:tr w:rsidR="00041A6B" w:rsidRPr="005C3DEB" w:rsidTr="007B4D8C">
        <w:trPr>
          <w:trHeight w:hRule="exact" w:val="288"/>
        </w:trPr>
        <w:tc>
          <w:tcPr>
            <w:tcW w:w="658" w:type="dxa"/>
            <w:vMerge/>
            <w:tcBorders>
              <w:bottom w:val="double" w:sz="4" w:space="0" w:color="auto"/>
            </w:tcBorders>
            <w:vAlign w:val="center"/>
          </w:tcPr>
          <w:p w:rsidR="00041A6B" w:rsidRPr="008B22DF" w:rsidRDefault="00041A6B" w:rsidP="007B4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8" w:type="dxa"/>
            <w:tcBorders>
              <w:bottom w:val="single" w:sz="4" w:space="0" w:color="auto"/>
            </w:tcBorders>
            <w:vAlign w:val="center"/>
          </w:tcPr>
          <w:p w:rsidR="00041A6B" w:rsidRPr="008B22DF" w:rsidRDefault="00041A6B" w:rsidP="007B4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4AA">
              <w:rPr>
                <w:rFonts w:ascii="Arial" w:hAnsi="Arial" w:cs="Arial"/>
                <w:sz w:val="18"/>
                <w:szCs w:val="18"/>
              </w:rPr>
              <w:t>Male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vAlign w:val="center"/>
          </w:tcPr>
          <w:p w:rsidR="00041A6B" w:rsidRPr="008B22DF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4AA">
              <w:rPr>
                <w:rFonts w:ascii="Arial" w:hAnsi="Arial" w:cs="Arial"/>
                <w:color w:val="000000"/>
                <w:sz w:val="18"/>
                <w:szCs w:val="18"/>
              </w:rPr>
              <w:t>36.8 (n/a)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1A6B" w:rsidRPr="008B22DF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4AA">
              <w:rPr>
                <w:rFonts w:ascii="Arial" w:hAnsi="Arial" w:cs="Arial"/>
                <w:color w:val="000000"/>
                <w:sz w:val="18"/>
                <w:szCs w:val="18"/>
              </w:rPr>
              <w:t>37.7 (+ 0.9)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1A6B" w:rsidRPr="008B22DF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4AA">
              <w:rPr>
                <w:rFonts w:ascii="Arial" w:hAnsi="Arial" w:cs="Arial"/>
                <w:color w:val="000000"/>
                <w:sz w:val="18"/>
                <w:szCs w:val="18"/>
              </w:rPr>
              <w:t>36.4 (- 1.2)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1A6B" w:rsidRPr="008B22DF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4AA">
              <w:rPr>
                <w:rFonts w:ascii="Arial" w:hAnsi="Arial" w:cs="Arial"/>
                <w:color w:val="000000"/>
                <w:sz w:val="18"/>
                <w:szCs w:val="18"/>
              </w:rPr>
              <w:t>35.8 (- 0.6)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1A6B" w:rsidRPr="008B22DF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4AA">
              <w:rPr>
                <w:rFonts w:ascii="Arial" w:hAnsi="Arial" w:cs="Arial"/>
                <w:color w:val="000000"/>
                <w:sz w:val="18"/>
                <w:szCs w:val="18"/>
              </w:rPr>
              <w:t>37.1 (+ 1.3)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1A6B" w:rsidRPr="008B22DF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4AA">
              <w:rPr>
                <w:rFonts w:ascii="Arial" w:hAnsi="Arial" w:cs="Arial"/>
                <w:color w:val="000000"/>
                <w:sz w:val="18"/>
                <w:szCs w:val="18"/>
              </w:rPr>
              <w:t>40.7 (+ 3.6)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1A6B" w:rsidRPr="008B22DF" w:rsidRDefault="00041A6B" w:rsidP="007B4D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4AA">
              <w:rPr>
                <w:rFonts w:ascii="Arial" w:hAnsi="Arial" w:cs="Arial"/>
                <w:color w:val="000000"/>
                <w:sz w:val="18"/>
                <w:szCs w:val="18"/>
              </w:rPr>
              <w:t xml:space="preserve">+ 0.4 %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2F54AA">
              <w:rPr>
                <w:rFonts w:ascii="Arial" w:hAnsi="Arial" w:cs="Arial"/>
                <w:color w:val="000000"/>
                <w:sz w:val="18"/>
                <w:szCs w:val="18"/>
              </w:rPr>
              <w:t>n/s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1A6B" w:rsidRPr="008B22DF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1A6B" w:rsidRPr="008B22DF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1A6B" w:rsidRPr="008B22DF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041A6B" w:rsidRPr="005C3DEB" w:rsidTr="007B4D8C">
        <w:trPr>
          <w:trHeight w:hRule="exact" w:val="288"/>
        </w:trPr>
        <w:tc>
          <w:tcPr>
            <w:tcW w:w="658" w:type="dxa"/>
            <w:vMerge/>
            <w:tcBorders>
              <w:bottom w:val="double" w:sz="4" w:space="0" w:color="auto"/>
            </w:tcBorders>
            <w:vAlign w:val="center"/>
          </w:tcPr>
          <w:p w:rsidR="00041A6B" w:rsidRPr="008B22DF" w:rsidRDefault="00041A6B" w:rsidP="007B4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8" w:type="dxa"/>
            <w:tcBorders>
              <w:bottom w:val="double" w:sz="4" w:space="0" w:color="auto"/>
            </w:tcBorders>
            <w:vAlign w:val="center"/>
          </w:tcPr>
          <w:p w:rsidR="00041A6B" w:rsidRPr="008B22DF" w:rsidRDefault="00041A6B" w:rsidP="007B4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4AA">
              <w:rPr>
                <w:rFonts w:ascii="Arial" w:hAnsi="Arial" w:cs="Arial"/>
                <w:sz w:val="18"/>
                <w:szCs w:val="18"/>
              </w:rPr>
              <w:t>Female</w:t>
            </w:r>
          </w:p>
        </w:tc>
        <w:tc>
          <w:tcPr>
            <w:tcW w:w="1236" w:type="dxa"/>
            <w:tcBorders>
              <w:bottom w:val="double" w:sz="4" w:space="0" w:color="auto"/>
            </w:tcBorders>
            <w:vAlign w:val="center"/>
          </w:tcPr>
          <w:p w:rsidR="00041A6B" w:rsidRPr="008B22DF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4AA">
              <w:rPr>
                <w:rFonts w:ascii="Arial" w:hAnsi="Arial" w:cs="Arial"/>
                <w:color w:val="000000"/>
                <w:sz w:val="18"/>
                <w:szCs w:val="18"/>
              </w:rPr>
              <w:t xml:space="preserve">  8.5 (n/a)</w:t>
            </w:r>
          </w:p>
        </w:tc>
        <w:tc>
          <w:tcPr>
            <w:tcW w:w="125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41A6B" w:rsidRPr="008B22DF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4AA">
              <w:rPr>
                <w:rFonts w:ascii="Arial" w:hAnsi="Arial" w:cs="Arial"/>
                <w:color w:val="000000"/>
                <w:sz w:val="18"/>
                <w:szCs w:val="18"/>
              </w:rPr>
              <w:t xml:space="preserve">  7.4 (- 1.1)</w:t>
            </w:r>
          </w:p>
        </w:tc>
        <w:tc>
          <w:tcPr>
            <w:tcW w:w="125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41A6B" w:rsidRPr="008B22DF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4AA">
              <w:rPr>
                <w:rFonts w:ascii="Arial" w:hAnsi="Arial" w:cs="Arial"/>
                <w:color w:val="000000"/>
                <w:sz w:val="18"/>
                <w:szCs w:val="18"/>
              </w:rPr>
              <w:t xml:space="preserve">  8.2 (+ 0.7)</w:t>
            </w:r>
          </w:p>
        </w:tc>
        <w:tc>
          <w:tcPr>
            <w:tcW w:w="125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41A6B" w:rsidRPr="008B22DF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4AA">
              <w:rPr>
                <w:rFonts w:ascii="Arial" w:hAnsi="Arial" w:cs="Arial"/>
                <w:color w:val="000000"/>
                <w:sz w:val="18"/>
                <w:szCs w:val="18"/>
              </w:rPr>
              <w:t>10.7 (+ 2.6)</w:t>
            </w:r>
          </w:p>
        </w:tc>
        <w:tc>
          <w:tcPr>
            <w:tcW w:w="125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41A6B" w:rsidRPr="008B22DF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4AA">
              <w:rPr>
                <w:rFonts w:ascii="Arial" w:hAnsi="Arial" w:cs="Arial"/>
                <w:color w:val="000000"/>
                <w:sz w:val="18"/>
                <w:szCs w:val="18"/>
              </w:rPr>
              <w:t>11.7 (+ 0.9)</w:t>
            </w:r>
          </w:p>
        </w:tc>
        <w:tc>
          <w:tcPr>
            <w:tcW w:w="125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41A6B" w:rsidRPr="008B22DF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4AA">
              <w:rPr>
                <w:rFonts w:ascii="Arial" w:hAnsi="Arial" w:cs="Arial"/>
                <w:color w:val="000000"/>
                <w:sz w:val="18"/>
                <w:szCs w:val="18"/>
              </w:rPr>
              <w:t>12.0 (+ 0.3)</w:t>
            </w:r>
          </w:p>
        </w:tc>
        <w:tc>
          <w:tcPr>
            <w:tcW w:w="152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41A6B" w:rsidRPr="008B22DF" w:rsidRDefault="00041A6B" w:rsidP="007B4D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4AA">
              <w:rPr>
                <w:rFonts w:ascii="Arial" w:hAnsi="Arial" w:cs="Arial"/>
                <w:color w:val="000000"/>
                <w:sz w:val="18"/>
                <w:szCs w:val="18"/>
              </w:rPr>
              <w:t xml:space="preserve">+ 3.3 %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(p&lt;.05)</w:t>
            </w:r>
          </w:p>
        </w:tc>
        <w:tc>
          <w:tcPr>
            <w:tcW w:w="900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41A6B" w:rsidRPr="008B22DF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42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41A6B" w:rsidRPr="008B22DF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28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41A6B" w:rsidRPr="008B22DF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041A6B" w:rsidRPr="005C3DEB" w:rsidTr="007B4D8C">
        <w:trPr>
          <w:trHeight w:hRule="exact" w:val="288"/>
        </w:trPr>
        <w:tc>
          <w:tcPr>
            <w:tcW w:w="658" w:type="dxa"/>
            <w:vMerge w:val="restart"/>
            <w:vAlign w:val="center"/>
          </w:tcPr>
          <w:p w:rsidR="00041A6B" w:rsidRPr="002F54AA" w:rsidRDefault="00041A6B" w:rsidP="007B4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4AA">
              <w:rPr>
                <w:rFonts w:ascii="Arial" w:hAnsi="Arial" w:cs="Arial"/>
                <w:sz w:val="18"/>
                <w:szCs w:val="18"/>
              </w:rPr>
              <w:t>NY</w:t>
            </w:r>
          </w:p>
        </w:tc>
        <w:tc>
          <w:tcPr>
            <w:tcW w:w="8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41A6B" w:rsidRPr="002F54AA" w:rsidRDefault="00041A6B" w:rsidP="007B4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4AA">
              <w:rPr>
                <w:rFonts w:ascii="Arial" w:hAnsi="Arial" w:cs="Arial"/>
                <w:sz w:val="18"/>
                <w:szCs w:val="18"/>
              </w:rPr>
              <w:t>Both</w:t>
            </w:r>
          </w:p>
        </w:tc>
        <w:tc>
          <w:tcPr>
            <w:tcW w:w="123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41A6B" w:rsidRPr="002F54AA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4AA">
              <w:rPr>
                <w:rFonts w:ascii="Arial" w:hAnsi="Arial" w:cs="Arial"/>
                <w:color w:val="000000"/>
                <w:sz w:val="18"/>
                <w:szCs w:val="18"/>
              </w:rPr>
              <w:t xml:space="preserve">  7.2 (n/a)</w:t>
            </w:r>
          </w:p>
        </w:tc>
        <w:tc>
          <w:tcPr>
            <w:tcW w:w="125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41A6B" w:rsidRPr="002F54AA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4AA">
              <w:rPr>
                <w:rFonts w:ascii="Arial" w:hAnsi="Arial" w:cs="Arial"/>
                <w:color w:val="000000"/>
                <w:sz w:val="18"/>
                <w:szCs w:val="18"/>
              </w:rPr>
              <w:t xml:space="preserve">  7.1 (- 0.1)</w:t>
            </w:r>
          </w:p>
        </w:tc>
        <w:tc>
          <w:tcPr>
            <w:tcW w:w="125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41A6B" w:rsidRPr="002F54AA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4AA">
              <w:rPr>
                <w:rFonts w:ascii="Arial" w:hAnsi="Arial" w:cs="Arial"/>
                <w:color w:val="000000"/>
                <w:sz w:val="18"/>
                <w:szCs w:val="18"/>
              </w:rPr>
              <w:t xml:space="preserve">  7.7 (+ 0.6)</w:t>
            </w:r>
          </w:p>
        </w:tc>
        <w:tc>
          <w:tcPr>
            <w:tcW w:w="125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41A6B" w:rsidRPr="002F54AA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4AA">
              <w:rPr>
                <w:rFonts w:ascii="Arial" w:hAnsi="Arial" w:cs="Arial"/>
                <w:color w:val="000000"/>
                <w:sz w:val="18"/>
                <w:szCs w:val="18"/>
              </w:rPr>
              <w:t xml:space="preserve">  8.4 (+ 0.8)</w:t>
            </w:r>
          </w:p>
        </w:tc>
        <w:tc>
          <w:tcPr>
            <w:tcW w:w="125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41A6B" w:rsidRPr="002F54AA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4AA">
              <w:rPr>
                <w:rFonts w:ascii="Arial" w:hAnsi="Arial" w:cs="Arial"/>
                <w:color w:val="000000"/>
                <w:sz w:val="18"/>
                <w:szCs w:val="18"/>
              </w:rPr>
              <w:t xml:space="preserve">  9.5 (+ 1.1)</w:t>
            </w:r>
          </w:p>
        </w:tc>
        <w:tc>
          <w:tcPr>
            <w:tcW w:w="125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41A6B" w:rsidRPr="002F54AA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4AA">
              <w:rPr>
                <w:rFonts w:ascii="Arial" w:hAnsi="Arial" w:cs="Arial"/>
                <w:color w:val="000000"/>
                <w:sz w:val="18"/>
                <w:szCs w:val="18"/>
              </w:rPr>
              <w:t xml:space="preserve">  9.3 (- 0.1)</w:t>
            </w:r>
          </w:p>
        </w:tc>
        <w:tc>
          <w:tcPr>
            <w:tcW w:w="152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1A6B" w:rsidRPr="002F54AA" w:rsidRDefault="00041A6B" w:rsidP="007B4D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4AA">
              <w:rPr>
                <w:rFonts w:ascii="Arial" w:hAnsi="Arial" w:cs="Arial"/>
                <w:color w:val="000000"/>
                <w:sz w:val="18"/>
                <w:szCs w:val="18"/>
              </w:rPr>
              <w:t xml:space="preserve">+ 2.1 %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(p&lt;.01)</w:t>
            </w:r>
          </w:p>
        </w:tc>
        <w:tc>
          <w:tcPr>
            <w:tcW w:w="9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1A6B" w:rsidRPr="002F54AA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4AA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44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1A6B" w:rsidRPr="002F54AA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4AA">
              <w:rPr>
                <w:rFonts w:ascii="Arial" w:hAnsi="Arial" w:cs="Arial"/>
                <w:color w:val="000000"/>
                <w:sz w:val="18"/>
                <w:szCs w:val="18"/>
              </w:rPr>
              <w:t>+ 2.1 (41)</w:t>
            </w:r>
          </w:p>
        </w:tc>
        <w:tc>
          <w:tcPr>
            <w:tcW w:w="152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1A6B" w:rsidRPr="002F54AA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4AA">
              <w:rPr>
                <w:rFonts w:ascii="Arial" w:hAnsi="Arial" w:cs="Arial"/>
                <w:color w:val="000000"/>
                <w:sz w:val="18"/>
                <w:szCs w:val="18"/>
              </w:rPr>
              <w:t>+ 28.8 % (27)</w:t>
            </w:r>
          </w:p>
        </w:tc>
      </w:tr>
      <w:tr w:rsidR="00041A6B" w:rsidRPr="005C3DEB" w:rsidTr="007B4D8C">
        <w:trPr>
          <w:trHeight w:hRule="exact" w:val="288"/>
        </w:trPr>
        <w:tc>
          <w:tcPr>
            <w:tcW w:w="658" w:type="dxa"/>
            <w:vMerge/>
            <w:vAlign w:val="center"/>
          </w:tcPr>
          <w:p w:rsidR="00041A6B" w:rsidRPr="008B22DF" w:rsidRDefault="00041A6B" w:rsidP="007B4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8" w:type="dxa"/>
            <w:tcBorders>
              <w:bottom w:val="single" w:sz="4" w:space="0" w:color="auto"/>
            </w:tcBorders>
            <w:vAlign w:val="center"/>
          </w:tcPr>
          <w:p w:rsidR="00041A6B" w:rsidRPr="008B22DF" w:rsidRDefault="00041A6B" w:rsidP="007B4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4AA">
              <w:rPr>
                <w:rFonts w:ascii="Arial" w:hAnsi="Arial" w:cs="Arial"/>
                <w:sz w:val="18"/>
                <w:szCs w:val="18"/>
              </w:rPr>
              <w:t>Male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vAlign w:val="center"/>
          </w:tcPr>
          <w:p w:rsidR="00041A6B" w:rsidRPr="008B22DF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4AA">
              <w:rPr>
                <w:rFonts w:ascii="Arial" w:hAnsi="Arial" w:cs="Arial"/>
                <w:color w:val="000000"/>
                <w:sz w:val="18"/>
                <w:szCs w:val="18"/>
              </w:rPr>
              <w:t>12.5 (n/a)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1A6B" w:rsidRPr="008B22DF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4AA">
              <w:rPr>
                <w:rFonts w:ascii="Arial" w:hAnsi="Arial" w:cs="Arial"/>
                <w:color w:val="000000"/>
                <w:sz w:val="18"/>
                <w:szCs w:val="18"/>
              </w:rPr>
              <w:t>12.2 (- 0.3)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1A6B" w:rsidRPr="008B22DF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4AA">
              <w:rPr>
                <w:rFonts w:ascii="Arial" w:hAnsi="Arial" w:cs="Arial"/>
                <w:color w:val="000000"/>
                <w:sz w:val="18"/>
                <w:szCs w:val="18"/>
              </w:rPr>
              <w:t>12.9 (+ 0.7)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1A6B" w:rsidRPr="008B22DF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4AA">
              <w:rPr>
                <w:rFonts w:ascii="Arial" w:hAnsi="Arial" w:cs="Arial"/>
                <w:color w:val="000000"/>
                <w:sz w:val="18"/>
                <w:szCs w:val="18"/>
              </w:rPr>
              <w:t>13.9 (+ 1.0)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1A6B" w:rsidRPr="008B22DF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4AA">
              <w:rPr>
                <w:rFonts w:ascii="Arial" w:hAnsi="Arial" w:cs="Arial"/>
                <w:color w:val="000000"/>
                <w:sz w:val="18"/>
                <w:szCs w:val="18"/>
              </w:rPr>
              <w:t>15.4 (+ 1.4)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1A6B" w:rsidRPr="008B22DF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4AA">
              <w:rPr>
                <w:rFonts w:ascii="Arial" w:hAnsi="Arial" w:cs="Arial"/>
                <w:color w:val="000000"/>
                <w:sz w:val="18"/>
                <w:szCs w:val="18"/>
              </w:rPr>
              <w:t>14.5 (- 0.9)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1A6B" w:rsidRPr="008B22DF" w:rsidRDefault="00041A6B" w:rsidP="007B4D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4AA">
              <w:rPr>
                <w:rFonts w:ascii="Arial" w:hAnsi="Arial" w:cs="Arial"/>
                <w:color w:val="000000"/>
                <w:sz w:val="18"/>
                <w:szCs w:val="18"/>
              </w:rPr>
              <w:t xml:space="preserve">+ 1.4 %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(p&lt;.05)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1A6B" w:rsidRPr="008B22DF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1A6B" w:rsidRPr="008B22DF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1A6B" w:rsidRPr="008B22DF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041A6B" w:rsidRPr="005C3DEB" w:rsidTr="007B4D8C">
        <w:trPr>
          <w:trHeight w:hRule="exact" w:val="288"/>
        </w:trPr>
        <w:tc>
          <w:tcPr>
            <w:tcW w:w="658" w:type="dxa"/>
            <w:vMerge/>
            <w:tcBorders>
              <w:bottom w:val="double" w:sz="4" w:space="0" w:color="auto"/>
            </w:tcBorders>
            <w:vAlign w:val="center"/>
          </w:tcPr>
          <w:p w:rsidR="00041A6B" w:rsidRPr="008B22DF" w:rsidRDefault="00041A6B" w:rsidP="007B4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41A6B" w:rsidRPr="008B22DF" w:rsidRDefault="00041A6B" w:rsidP="007B4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4AA">
              <w:rPr>
                <w:rFonts w:ascii="Arial" w:hAnsi="Arial" w:cs="Arial"/>
                <w:sz w:val="18"/>
                <w:szCs w:val="18"/>
              </w:rPr>
              <w:t>Female</w:t>
            </w:r>
          </w:p>
        </w:tc>
        <w:tc>
          <w:tcPr>
            <w:tcW w:w="123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41A6B" w:rsidRPr="008B22DF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4AA">
              <w:rPr>
                <w:rFonts w:ascii="Arial" w:hAnsi="Arial" w:cs="Arial"/>
                <w:color w:val="000000"/>
                <w:sz w:val="18"/>
                <w:szCs w:val="18"/>
              </w:rPr>
              <w:t xml:space="preserve">  2.7 (n/a)</w:t>
            </w:r>
          </w:p>
        </w:tc>
        <w:tc>
          <w:tcPr>
            <w:tcW w:w="125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41A6B" w:rsidRPr="008B22DF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4AA">
              <w:rPr>
                <w:rFonts w:ascii="Arial" w:hAnsi="Arial" w:cs="Arial"/>
                <w:color w:val="000000"/>
                <w:sz w:val="18"/>
                <w:szCs w:val="18"/>
              </w:rPr>
              <w:t xml:space="preserve">  2.6 (- 0.1)</w:t>
            </w:r>
          </w:p>
        </w:tc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41A6B" w:rsidRPr="008B22DF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4AA">
              <w:rPr>
                <w:rFonts w:ascii="Arial" w:hAnsi="Arial" w:cs="Arial"/>
                <w:color w:val="000000"/>
                <w:sz w:val="18"/>
                <w:szCs w:val="18"/>
              </w:rPr>
              <w:t xml:space="preserve">  3.0 (+ 0.3)</w:t>
            </w:r>
          </w:p>
        </w:tc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41A6B" w:rsidRPr="008B22DF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4AA">
              <w:rPr>
                <w:rFonts w:ascii="Arial" w:hAnsi="Arial" w:cs="Arial"/>
                <w:color w:val="000000"/>
                <w:sz w:val="18"/>
                <w:szCs w:val="18"/>
              </w:rPr>
              <w:t xml:space="preserve">  3.5 (+ 0.5)</w:t>
            </w:r>
          </w:p>
        </w:tc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41A6B" w:rsidRPr="008B22DF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4AA">
              <w:rPr>
                <w:rFonts w:ascii="Arial" w:hAnsi="Arial" w:cs="Arial"/>
                <w:color w:val="000000"/>
                <w:sz w:val="18"/>
                <w:szCs w:val="18"/>
              </w:rPr>
              <w:t xml:space="preserve">  4.2 (+ 0.7)</w:t>
            </w:r>
          </w:p>
        </w:tc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41A6B" w:rsidRPr="008B22DF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4AA">
              <w:rPr>
                <w:rFonts w:ascii="Arial" w:hAnsi="Arial" w:cs="Arial"/>
                <w:color w:val="000000"/>
                <w:sz w:val="18"/>
                <w:szCs w:val="18"/>
              </w:rPr>
              <w:t xml:space="preserve">  4.6 (+ 0.5)</w:t>
            </w:r>
          </w:p>
        </w:tc>
        <w:tc>
          <w:tcPr>
            <w:tcW w:w="152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41A6B" w:rsidRPr="008B22DF" w:rsidRDefault="00041A6B" w:rsidP="007B4D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4AA">
              <w:rPr>
                <w:rFonts w:ascii="Arial" w:hAnsi="Arial" w:cs="Arial"/>
                <w:color w:val="000000"/>
                <w:sz w:val="18"/>
                <w:szCs w:val="18"/>
              </w:rPr>
              <w:t xml:space="preserve">+ 4.2 %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(p&lt;.01)</w:t>
            </w:r>
          </w:p>
        </w:tc>
        <w:tc>
          <w:tcPr>
            <w:tcW w:w="900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41A6B" w:rsidRPr="008B22DF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42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41A6B" w:rsidRPr="008B22DF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41A6B" w:rsidRPr="008B22DF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041A6B" w:rsidRPr="005C3DEB" w:rsidTr="007B4D8C">
        <w:trPr>
          <w:trHeight w:hRule="exact" w:val="288"/>
        </w:trPr>
        <w:tc>
          <w:tcPr>
            <w:tcW w:w="658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041A6B" w:rsidRPr="002F54AA" w:rsidRDefault="00041A6B" w:rsidP="007B4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4AA">
              <w:rPr>
                <w:rFonts w:ascii="Arial" w:hAnsi="Arial" w:cs="Arial"/>
                <w:sz w:val="18"/>
                <w:szCs w:val="18"/>
              </w:rPr>
              <w:t>NC</w:t>
            </w:r>
          </w:p>
        </w:tc>
        <w:tc>
          <w:tcPr>
            <w:tcW w:w="8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41A6B" w:rsidRPr="002F54AA" w:rsidRDefault="00041A6B" w:rsidP="007B4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4AA">
              <w:rPr>
                <w:rFonts w:ascii="Arial" w:hAnsi="Arial" w:cs="Arial"/>
                <w:sz w:val="18"/>
                <w:szCs w:val="18"/>
              </w:rPr>
              <w:t>Both</w:t>
            </w:r>
          </w:p>
        </w:tc>
        <w:tc>
          <w:tcPr>
            <w:tcW w:w="123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41A6B" w:rsidRPr="002F54AA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4AA">
              <w:rPr>
                <w:rFonts w:ascii="Arial" w:hAnsi="Arial" w:cs="Arial"/>
                <w:color w:val="000000"/>
                <w:sz w:val="18"/>
                <w:szCs w:val="18"/>
              </w:rPr>
              <w:t>13.6 (n/a)</w:t>
            </w:r>
          </w:p>
        </w:tc>
        <w:tc>
          <w:tcPr>
            <w:tcW w:w="125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41A6B" w:rsidRPr="002F54AA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4AA">
              <w:rPr>
                <w:rFonts w:ascii="Arial" w:hAnsi="Arial" w:cs="Arial"/>
                <w:color w:val="000000"/>
                <w:sz w:val="18"/>
                <w:szCs w:val="18"/>
              </w:rPr>
              <w:t>13.5 (- 0.1)</w:t>
            </w:r>
          </w:p>
        </w:tc>
        <w:tc>
          <w:tcPr>
            <w:tcW w:w="125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41A6B" w:rsidRPr="002F54AA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4AA">
              <w:rPr>
                <w:rFonts w:ascii="Arial" w:hAnsi="Arial" w:cs="Arial"/>
                <w:color w:val="000000"/>
                <w:sz w:val="18"/>
                <w:szCs w:val="18"/>
              </w:rPr>
              <w:t>13.7 (+ 0.1)</w:t>
            </w:r>
          </w:p>
        </w:tc>
        <w:tc>
          <w:tcPr>
            <w:tcW w:w="125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41A6B" w:rsidRPr="002F54AA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4AA">
              <w:rPr>
                <w:rFonts w:ascii="Arial" w:hAnsi="Arial" w:cs="Arial"/>
                <w:color w:val="000000"/>
                <w:sz w:val="18"/>
                <w:szCs w:val="18"/>
              </w:rPr>
              <w:t>14.2 (+ 0.5)</w:t>
            </w:r>
          </w:p>
        </w:tc>
        <w:tc>
          <w:tcPr>
            <w:tcW w:w="125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41A6B" w:rsidRPr="002F54AA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4AA">
              <w:rPr>
                <w:rFonts w:ascii="Arial" w:hAnsi="Arial" w:cs="Arial"/>
                <w:color w:val="000000"/>
                <w:sz w:val="18"/>
                <w:szCs w:val="18"/>
              </w:rPr>
              <w:t>14.5 (+ 0.4)</w:t>
            </w:r>
          </w:p>
        </w:tc>
        <w:tc>
          <w:tcPr>
            <w:tcW w:w="125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41A6B" w:rsidRPr="002F54AA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4AA">
              <w:rPr>
                <w:rFonts w:ascii="Arial" w:hAnsi="Arial" w:cs="Arial"/>
                <w:color w:val="000000"/>
                <w:sz w:val="18"/>
                <w:szCs w:val="18"/>
              </w:rPr>
              <w:t>15.3 (+ 0.8)</w:t>
            </w:r>
          </w:p>
        </w:tc>
        <w:tc>
          <w:tcPr>
            <w:tcW w:w="152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1A6B" w:rsidRPr="002F54AA" w:rsidRDefault="00041A6B" w:rsidP="007B4D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4AA">
              <w:rPr>
                <w:rFonts w:ascii="Arial" w:hAnsi="Arial" w:cs="Arial"/>
                <w:color w:val="000000"/>
                <w:sz w:val="18"/>
                <w:szCs w:val="18"/>
              </w:rPr>
              <w:t xml:space="preserve">+ 0.8 %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(p&lt;.01)</w:t>
            </w:r>
          </w:p>
        </w:tc>
        <w:tc>
          <w:tcPr>
            <w:tcW w:w="9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1A6B" w:rsidRPr="002F54AA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4AA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44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1A6B" w:rsidRPr="002F54AA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4AA">
              <w:rPr>
                <w:rFonts w:ascii="Arial" w:hAnsi="Arial" w:cs="Arial"/>
                <w:color w:val="000000"/>
                <w:sz w:val="18"/>
                <w:szCs w:val="18"/>
              </w:rPr>
              <w:t>+ 1.7 (44)</w:t>
            </w:r>
          </w:p>
        </w:tc>
        <w:tc>
          <w:tcPr>
            <w:tcW w:w="152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1A6B" w:rsidRPr="002F54AA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4AA">
              <w:rPr>
                <w:rFonts w:ascii="Arial" w:hAnsi="Arial" w:cs="Arial"/>
                <w:color w:val="000000"/>
                <w:sz w:val="18"/>
                <w:szCs w:val="18"/>
              </w:rPr>
              <w:t>+ 12.7 % (47)</w:t>
            </w:r>
          </w:p>
        </w:tc>
      </w:tr>
      <w:tr w:rsidR="00041A6B" w:rsidRPr="005C3DEB" w:rsidTr="007B4D8C">
        <w:trPr>
          <w:trHeight w:hRule="exact" w:val="288"/>
        </w:trPr>
        <w:tc>
          <w:tcPr>
            <w:tcW w:w="658" w:type="dxa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041A6B" w:rsidRPr="008B22DF" w:rsidRDefault="00041A6B" w:rsidP="007B4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1A6B" w:rsidRPr="008B22DF" w:rsidRDefault="00041A6B" w:rsidP="007B4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4AA">
              <w:rPr>
                <w:rFonts w:ascii="Arial" w:hAnsi="Arial" w:cs="Arial"/>
                <w:sz w:val="18"/>
                <w:szCs w:val="18"/>
              </w:rPr>
              <w:t>Male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1A6B" w:rsidRPr="008B22DF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4AA">
              <w:rPr>
                <w:rFonts w:ascii="Arial" w:hAnsi="Arial" w:cs="Arial"/>
                <w:color w:val="000000"/>
                <w:sz w:val="18"/>
                <w:szCs w:val="18"/>
              </w:rPr>
              <w:t>22.7 (n/a)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1A6B" w:rsidRPr="008B22DF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4AA">
              <w:rPr>
                <w:rFonts w:ascii="Arial" w:hAnsi="Arial" w:cs="Arial"/>
                <w:color w:val="000000"/>
                <w:sz w:val="18"/>
                <w:szCs w:val="18"/>
              </w:rPr>
              <w:t>22.7 (+ 0.0)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1A6B" w:rsidRPr="008B22DF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4AA">
              <w:rPr>
                <w:rFonts w:ascii="Arial" w:hAnsi="Arial" w:cs="Arial"/>
                <w:color w:val="000000"/>
                <w:sz w:val="18"/>
                <w:szCs w:val="18"/>
              </w:rPr>
              <w:t>22.2 (- 0.6)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1A6B" w:rsidRPr="008B22DF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4AA">
              <w:rPr>
                <w:rFonts w:ascii="Arial" w:hAnsi="Arial" w:cs="Arial"/>
                <w:color w:val="000000"/>
                <w:sz w:val="18"/>
                <w:szCs w:val="18"/>
              </w:rPr>
              <w:t>23.3 (+ 1.1)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1A6B" w:rsidRPr="008B22DF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4AA">
              <w:rPr>
                <w:rFonts w:ascii="Arial" w:hAnsi="Arial" w:cs="Arial"/>
                <w:color w:val="000000"/>
                <w:sz w:val="18"/>
                <w:szCs w:val="18"/>
              </w:rPr>
              <w:t>23.3 (+ 0.0)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1A6B" w:rsidRPr="008B22DF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4AA">
              <w:rPr>
                <w:rFonts w:ascii="Arial" w:hAnsi="Arial" w:cs="Arial"/>
                <w:color w:val="000000"/>
                <w:sz w:val="18"/>
                <w:szCs w:val="18"/>
              </w:rPr>
              <w:t>23.9 (+ 0.6)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1A6B" w:rsidRPr="008B22DF" w:rsidRDefault="00041A6B" w:rsidP="007B4D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4AA">
              <w:rPr>
                <w:rFonts w:ascii="Arial" w:hAnsi="Arial" w:cs="Arial"/>
                <w:color w:val="000000"/>
                <w:sz w:val="18"/>
                <w:szCs w:val="18"/>
              </w:rPr>
              <w:t xml:space="preserve">+ 0.4 %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2F54AA">
              <w:rPr>
                <w:rFonts w:ascii="Arial" w:hAnsi="Arial" w:cs="Arial"/>
                <w:color w:val="000000"/>
                <w:sz w:val="18"/>
                <w:szCs w:val="18"/>
              </w:rPr>
              <w:t>n/s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1A6B" w:rsidRPr="008B22DF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1A6B" w:rsidRPr="008B22DF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1A6B" w:rsidRPr="008B22DF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041A6B" w:rsidRPr="005C3DEB" w:rsidTr="007B4D8C">
        <w:trPr>
          <w:trHeight w:hRule="exact" w:val="288"/>
        </w:trPr>
        <w:tc>
          <w:tcPr>
            <w:tcW w:w="658" w:type="dxa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041A6B" w:rsidRPr="008B22DF" w:rsidRDefault="00041A6B" w:rsidP="007B4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41A6B" w:rsidRPr="008B22DF" w:rsidRDefault="00041A6B" w:rsidP="007B4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4AA">
              <w:rPr>
                <w:rFonts w:ascii="Arial" w:hAnsi="Arial" w:cs="Arial"/>
                <w:sz w:val="18"/>
                <w:szCs w:val="18"/>
              </w:rPr>
              <w:t>Female</w:t>
            </w:r>
          </w:p>
        </w:tc>
        <w:tc>
          <w:tcPr>
            <w:tcW w:w="123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41A6B" w:rsidRPr="008B22DF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4AA">
              <w:rPr>
                <w:rFonts w:ascii="Arial" w:hAnsi="Arial" w:cs="Arial"/>
                <w:color w:val="000000"/>
                <w:sz w:val="18"/>
                <w:szCs w:val="18"/>
              </w:rPr>
              <w:t xml:space="preserve">  5.6 (n/a)</w:t>
            </w:r>
          </w:p>
        </w:tc>
        <w:tc>
          <w:tcPr>
            <w:tcW w:w="125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41A6B" w:rsidRPr="008B22DF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4AA">
              <w:rPr>
                <w:rFonts w:ascii="Arial" w:hAnsi="Arial" w:cs="Arial"/>
                <w:color w:val="000000"/>
                <w:sz w:val="18"/>
                <w:szCs w:val="18"/>
              </w:rPr>
              <w:t xml:space="preserve">  5.5 (- 0.2)</w:t>
            </w:r>
          </w:p>
        </w:tc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41A6B" w:rsidRPr="008B22DF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4AA">
              <w:rPr>
                <w:rFonts w:ascii="Arial" w:hAnsi="Arial" w:cs="Arial"/>
                <w:color w:val="000000"/>
                <w:sz w:val="18"/>
                <w:szCs w:val="18"/>
              </w:rPr>
              <w:t xml:space="preserve">  6.2 (+ 0.8)</w:t>
            </w:r>
          </w:p>
        </w:tc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41A6B" w:rsidRPr="008B22DF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4AA">
              <w:rPr>
                <w:rFonts w:ascii="Arial" w:hAnsi="Arial" w:cs="Arial"/>
                <w:color w:val="000000"/>
                <w:sz w:val="18"/>
                <w:szCs w:val="18"/>
              </w:rPr>
              <w:t xml:space="preserve">  6.0 (- 0.2)</w:t>
            </w:r>
          </w:p>
        </w:tc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41A6B" w:rsidRPr="008B22DF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4AA">
              <w:rPr>
                <w:rFonts w:ascii="Arial" w:hAnsi="Arial" w:cs="Arial"/>
                <w:color w:val="000000"/>
                <w:sz w:val="18"/>
                <w:szCs w:val="18"/>
              </w:rPr>
              <w:t xml:space="preserve">  6.7 (+ 0.7)</w:t>
            </w:r>
          </w:p>
        </w:tc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41A6B" w:rsidRPr="008B22DF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4AA">
              <w:rPr>
                <w:rFonts w:ascii="Arial" w:hAnsi="Arial" w:cs="Arial"/>
                <w:color w:val="000000"/>
                <w:sz w:val="18"/>
                <w:szCs w:val="18"/>
              </w:rPr>
              <w:t xml:space="preserve">  7.6 (+ 0.9)</w:t>
            </w:r>
          </w:p>
        </w:tc>
        <w:tc>
          <w:tcPr>
            <w:tcW w:w="152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41A6B" w:rsidRPr="008B22DF" w:rsidRDefault="00041A6B" w:rsidP="007B4D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4AA">
              <w:rPr>
                <w:rFonts w:ascii="Arial" w:hAnsi="Arial" w:cs="Arial"/>
                <w:color w:val="000000"/>
                <w:sz w:val="18"/>
                <w:szCs w:val="18"/>
              </w:rPr>
              <w:t xml:space="preserve">+ 2.0 %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(p&lt;.05)</w:t>
            </w:r>
          </w:p>
        </w:tc>
        <w:tc>
          <w:tcPr>
            <w:tcW w:w="900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41A6B" w:rsidRPr="008B22DF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42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41A6B" w:rsidRPr="008B22DF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41A6B" w:rsidRPr="008B22DF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041A6B" w:rsidRPr="005C3DEB" w:rsidTr="007B4D8C">
        <w:trPr>
          <w:trHeight w:hRule="exact" w:val="288"/>
        </w:trPr>
        <w:tc>
          <w:tcPr>
            <w:tcW w:w="658" w:type="dxa"/>
            <w:vMerge w:val="restart"/>
            <w:tcBorders>
              <w:bottom w:val="double" w:sz="4" w:space="0" w:color="auto"/>
            </w:tcBorders>
            <w:vAlign w:val="center"/>
          </w:tcPr>
          <w:p w:rsidR="00041A6B" w:rsidRPr="002F54AA" w:rsidRDefault="00041A6B" w:rsidP="007B4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4AA">
              <w:rPr>
                <w:rFonts w:ascii="Arial" w:hAnsi="Arial" w:cs="Arial"/>
                <w:sz w:val="18"/>
                <w:szCs w:val="18"/>
              </w:rPr>
              <w:t>ND</w:t>
            </w:r>
          </w:p>
        </w:tc>
        <w:tc>
          <w:tcPr>
            <w:tcW w:w="818" w:type="dxa"/>
            <w:tcBorders>
              <w:top w:val="double" w:sz="4" w:space="0" w:color="auto"/>
            </w:tcBorders>
            <w:vAlign w:val="center"/>
          </w:tcPr>
          <w:p w:rsidR="00041A6B" w:rsidRPr="002F54AA" w:rsidRDefault="00041A6B" w:rsidP="007B4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4AA">
              <w:rPr>
                <w:rFonts w:ascii="Arial" w:hAnsi="Arial" w:cs="Arial"/>
                <w:sz w:val="18"/>
                <w:szCs w:val="18"/>
              </w:rPr>
              <w:t>Both</w:t>
            </w:r>
          </w:p>
        </w:tc>
        <w:tc>
          <w:tcPr>
            <w:tcW w:w="1236" w:type="dxa"/>
            <w:tcBorders>
              <w:top w:val="double" w:sz="4" w:space="0" w:color="auto"/>
            </w:tcBorders>
            <w:vAlign w:val="center"/>
          </w:tcPr>
          <w:p w:rsidR="00041A6B" w:rsidRPr="002F54AA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4AA">
              <w:rPr>
                <w:rFonts w:ascii="Arial" w:hAnsi="Arial" w:cs="Arial"/>
                <w:color w:val="000000"/>
                <w:sz w:val="18"/>
                <w:szCs w:val="18"/>
              </w:rPr>
              <w:t>13.3 (n/a)</w:t>
            </w:r>
          </w:p>
        </w:tc>
        <w:tc>
          <w:tcPr>
            <w:tcW w:w="1257" w:type="dxa"/>
            <w:tcBorders>
              <w:top w:val="double" w:sz="4" w:space="0" w:color="auto"/>
            </w:tcBorders>
            <w:vAlign w:val="center"/>
          </w:tcPr>
          <w:p w:rsidR="00041A6B" w:rsidRPr="002F54AA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4AA">
              <w:rPr>
                <w:rFonts w:ascii="Arial" w:hAnsi="Arial" w:cs="Arial"/>
                <w:color w:val="000000"/>
                <w:sz w:val="18"/>
                <w:szCs w:val="18"/>
              </w:rPr>
              <w:t>14.6 (+ 1.3)</w:t>
            </w:r>
          </w:p>
        </w:tc>
        <w:tc>
          <w:tcPr>
            <w:tcW w:w="1258" w:type="dxa"/>
            <w:tcBorders>
              <w:top w:val="double" w:sz="4" w:space="0" w:color="auto"/>
            </w:tcBorders>
            <w:vAlign w:val="center"/>
          </w:tcPr>
          <w:p w:rsidR="00041A6B" w:rsidRPr="002F54AA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4AA">
              <w:rPr>
                <w:rFonts w:ascii="Arial" w:hAnsi="Arial" w:cs="Arial"/>
                <w:color w:val="000000"/>
                <w:sz w:val="18"/>
                <w:szCs w:val="18"/>
              </w:rPr>
              <w:t>16.0 (+ 1.4)</w:t>
            </w:r>
          </w:p>
        </w:tc>
        <w:tc>
          <w:tcPr>
            <w:tcW w:w="1258" w:type="dxa"/>
            <w:tcBorders>
              <w:top w:val="double" w:sz="4" w:space="0" w:color="auto"/>
            </w:tcBorders>
            <w:vAlign w:val="center"/>
          </w:tcPr>
          <w:p w:rsidR="00041A6B" w:rsidRPr="002F54AA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4AA">
              <w:rPr>
                <w:rFonts w:ascii="Arial" w:hAnsi="Arial" w:cs="Arial"/>
                <w:color w:val="000000"/>
                <w:sz w:val="18"/>
                <w:szCs w:val="18"/>
              </w:rPr>
              <w:t>16.6 (+ 0.6)</w:t>
            </w:r>
          </w:p>
        </w:tc>
        <w:tc>
          <w:tcPr>
            <w:tcW w:w="1258" w:type="dxa"/>
            <w:tcBorders>
              <w:top w:val="double" w:sz="4" w:space="0" w:color="auto"/>
            </w:tcBorders>
            <w:vAlign w:val="center"/>
          </w:tcPr>
          <w:p w:rsidR="00041A6B" w:rsidRPr="002F54AA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4AA">
              <w:rPr>
                <w:rFonts w:ascii="Arial" w:hAnsi="Arial" w:cs="Arial"/>
                <w:color w:val="000000"/>
                <w:sz w:val="18"/>
                <w:szCs w:val="18"/>
              </w:rPr>
              <w:t>18.4 (+ 1.9)</w:t>
            </w:r>
          </w:p>
        </w:tc>
        <w:tc>
          <w:tcPr>
            <w:tcW w:w="1258" w:type="dxa"/>
            <w:tcBorders>
              <w:top w:val="double" w:sz="4" w:space="0" w:color="auto"/>
            </w:tcBorders>
            <w:vAlign w:val="center"/>
          </w:tcPr>
          <w:p w:rsidR="00041A6B" w:rsidRPr="002F54AA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4AA">
              <w:rPr>
                <w:rFonts w:ascii="Arial" w:hAnsi="Arial" w:cs="Arial"/>
                <w:color w:val="000000"/>
                <w:sz w:val="18"/>
                <w:szCs w:val="18"/>
              </w:rPr>
              <w:t>20.9 (+ 2.5)</w:t>
            </w:r>
          </w:p>
        </w:tc>
        <w:tc>
          <w:tcPr>
            <w:tcW w:w="152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41A6B" w:rsidRPr="002F54AA" w:rsidRDefault="00041A6B" w:rsidP="007B4D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4AA">
              <w:rPr>
                <w:rFonts w:ascii="Arial" w:hAnsi="Arial" w:cs="Arial"/>
                <w:color w:val="000000"/>
                <w:sz w:val="18"/>
                <w:szCs w:val="18"/>
              </w:rPr>
              <w:t xml:space="preserve">+ 2.9 %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(p&lt;.01)</w:t>
            </w:r>
          </w:p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:rsidR="00041A6B" w:rsidRPr="002F54AA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4AA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vAlign w:val="center"/>
          </w:tcPr>
          <w:p w:rsidR="00041A6B" w:rsidRPr="002F54AA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4AA">
              <w:rPr>
                <w:rFonts w:ascii="Arial" w:hAnsi="Arial" w:cs="Arial"/>
                <w:color w:val="000000"/>
                <w:sz w:val="18"/>
                <w:szCs w:val="18"/>
              </w:rPr>
              <w:t>+ 7.6 (  5)</w:t>
            </w:r>
          </w:p>
        </w:tc>
        <w:tc>
          <w:tcPr>
            <w:tcW w:w="1528" w:type="dxa"/>
            <w:tcBorders>
              <w:top w:val="double" w:sz="4" w:space="0" w:color="auto"/>
            </w:tcBorders>
            <w:vAlign w:val="center"/>
          </w:tcPr>
          <w:p w:rsidR="00041A6B" w:rsidRPr="002F54AA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4AA">
              <w:rPr>
                <w:rFonts w:ascii="Arial" w:hAnsi="Arial" w:cs="Arial"/>
                <w:color w:val="000000"/>
                <w:sz w:val="18"/>
                <w:szCs w:val="18"/>
              </w:rPr>
              <w:t>+ 57.6 % (  1)</w:t>
            </w:r>
          </w:p>
        </w:tc>
      </w:tr>
      <w:tr w:rsidR="00041A6B" w:rsidRPr="005C3DEB" w:rsidTr="007B4D8C">
        <w:trPr>
          <w:trHeight w:hRule="exact" w:val="288"/>
        </w:trPr>
        <w:tc>
          <w:tcPr>
            <w:tcW w:w="658" w:type="dxa"/>
            <w:vMerge/>
            <w:tcBorders>
              <w:bottom w:val="double" w:sz="4" w:space="0" w:color="auto"/>
            </w:tcBorders>
            <w:vAlign w:val="center"/>
          </w:tcPr>
          <w:p w:rsidR="00041A6B" w:rsidRPr="008B22DF" w:rsidRDefault="00041A6B" w:rsidP="007B4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8" w:type="dxa"/>
            <w:tcBorders>
              <w:bottom w:val="single" w:sz="4" w:space="0" w:color="auto"/>
            </w:tcBorders>
            <w:vAlign w:val="center"/>
          </w:tcPr>
          <w:p w:rsidR="00041A6B" w:rsidRPr="008B22DF" w:rsidRDefault="00041A6B" w:rsidP="007B4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4AA">
              <w:rPr>
                <w:rFonts w:ascii="Arial" w:hAnsi="Arial" w:cs="Arial"/>
                <w:sz w:val="18"/>
                <w:szCs w:val="18"/>
              </w:rPr>
              <w:t>Male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vAlign w:val="center"/>
          </w:tcPr>
          <w:p w:rsidR="00041A6B" w:rsidRPr="008B22DF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4AA">
              <w:rPr>
                <w:rFonts w:ascii="Arial" w:hAnsi="Arial" w:cs="Arial"/>
                <w:color w:val="000000"/>
                <w:sz w:val="18"/>
                <w:szCs w:val="18"/>
              </w:rPr>
              <w:t>21.4 (n/a)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1A6B" w:rsidRPr="008B22DF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4AA">
              <w:rPr>
                <w:rFonts w:ascii="Arial" w:hAnsi="Arial" w:cs="Arial"/>
                <w:color w:val="000000"/>
                <w:sz w:val="18"/>
                <w:szCs w:val="18"/>
              </w:rPr>
              <w:t>24.6 (+ 3.2)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1A6B" w:rsidRPr="008B22DF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4AA">
              <w:rPr>
                <w:rFonts w:ascii="Arial" w:hAnsi="Arial" w:cs="Arial"/>
                <w:color w:val="000000"/>
                <w:sz w:val="18"/>
                <w:szCs w:val="18"/>
              </w:rPr>
              <w:t>28.0 (+ 3.4)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1A6B" w:rsidRPr="008B22DF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4AA">
              <w:rPr>
                <w:rFonts w:ascii="Arial" w:hAnsi="Arial" w:cs="Arial"/>
                <w:color w:val="000000"/>
                <w:sz w:val="18"/>
                <w:szCs w:val="18"/>
              </w:rPr>
              <w:t>27.1 (- 0.9)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1A6B" w:rsidRPr="008B22DF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4AA">
              <w:rPr>
                <w:rFonts w:ascii="Arial" w:hAnsi="Arial" w:cs="Arial"/>
                <w:color w:val="000000"/>
                <w:sz w:val="18"/>
                <w:szCs w:val="18"/>
              </w:rPr>
              <w:t>29.6 (+ 2.5)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1A6B" w:rsidRPr="008B22DF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4AA">
              <w:rPr>
                <w:rFonts w:ascii="Arial" w:hAnsi="Arial" w:cs="Arial"/>
                <w:color w:val="000000"/>
                <w:sz w:val="18"/>
                <w:szCs w:val="18"/>
              </w:rPr>
              <w:t>32.7 (+ 3.0)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1A6B" w:rsidRPr="008B22DF" w:rsidRDefault="00041A6B" w:rsidP="007B4D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4AA">
              <w:rPr>
                <w:rFonts w:ascii="Arial" w:hAnsi="Arial" w:cs="Arial"/>
                <w:color w:val="000000"/>
                <w:sz w:val="18"/>
                <w:szCs w:val="18"/>
              </w:rPr>
              <w:t xml:space="preserve">+ 2.5 %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(p&lt;.01)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1A6B" w:rsidRPr="008B22DF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1A6B" w:rsidRPr="008B22DF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1A6B" w:rsidRPr="008B22DF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41A6B" w:rsidRPr="005C3DEB" w:rsidTr="007B4D8C">
        <w:trPr>
          <w:trHeight w:hRule="exact" w:val="288"/>
        </w:trPr>
        <w:tc>
          <w:tcPr>
            <w:tcW w:w="658" w:type="dxa"/>
            <w:vMerge/>
            <w:tcBorders>
              <w:bottom w:val="double" w:sz="4" w:space="0" w:color="auto"/>
            </w:tcBorders>
            <w:vAlign w:val="center"/>
          </w:tcPr>
          <w:p w:rsidR="00041A6B" w:rsidRPr="008B22DF" w:rsidRDefault="00041A6B" w:rsidP="007B4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8" w:type="dxa"/>
            <w:tcBorders>
              <w:bottom w:val="double" w:sz="4" w:space="0" w:color="auto"/>
            </w:tcBorders>
            <w:vAlign w:val="center"/>
          </w:tcPr>
          <w:p w:rsidR="00041A6B" w:rsidRPr="008B22DF" w:rsidRDefault="00041A6B" w:rsidP="007B4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4AA">
              <w:rPr>
                <w:rFonts w:ascii="Arial" w:hAnsi="Arial" w:cs="Arial"/>
                <w:sz w:val="18"/>
                <w:szCs w:val="18"/>
              </w:rPr>
              <w:t>Female</w:t>
            </w:r>
          </w:p>
        </w:tc>
        <w:tc>
          <w:tcPr>
            <w:tcW w:w="1236" w:type="dxa"/>
            <w:tcBorders>
              <w:bottom w:val="double" w:sz="4" w:space="0" w:color="auto"/>
            </w:tcBorders>
            <w:vAlign w:val="center"/>
          </w:tcPr>
          <w:p w:rsidR="00041A6B" w:rsidRPr="008B22DF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4AA">
              <w:rPr>
                <w:rFonts w:ascii="Arial" w:hAnsi="Arial" w:cs="Arial"/>
                <w:color w:val="000000"/>
                <w:sz w:val="18"/>
                <w:szCs w:val="18"/>
              </w:rPr>
              <w:t xml:space="preserve">  5.6 (n/a)</w:t>
            </w:r>
          </w:p>
        </w:tc>
        <w:tc>
          <w:tcPr>
            <w:tcW w:w="125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41A6B" w:rsidRPr="008B22DF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4AA">
              <w:rPr>
                <w:rFonts w:ascii="Arial" w:hAnsi="Arial" w:cs="Arial"/>
                <w:color w:val="000000"/>
                <w:sz w:val="18"/>
                <w:szCs w:val="18"/>
              </w:rPr>
              <w:t xml:space="preserve">  4.5 (- 1.0)</w:t>
            </w:r>
          </w:p>
        </w:tc>
        <w:tc>
          <w:tcPr>
            <w:tcW w:w="125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41A6B" w:rsidRPr="008B22DF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4AA">
              <w:rPr>
                <w:rFonts w:ascii="Arial" w:hAnsi="Arial" w:cs="Arial"/>
                <w:color w:val="000000"/>
                <w:sz w:val="18"/>
                <w:szCs w:val="18"/>
              </w:rPr>
              <w:t xml:space="preserve">  3.7 (- 0.8)</w:t>
            </w:r>
          </w:p>
        </w:tc>
        <w:tc>
          <w:tcPr>
            <w:tcW w:w="125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41A6B" w:rsidRPr="008B22DF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4AA">
              <w:rPr>
                <w:rFonts w:ascii="Arial" w:hAnsi="Arial" w:cs="Arial"/>
                <w:color w:val="000000"/>
                <w:sz w:val="18"/>
                <w:szCs w:val="18"/>
              </w:rPr>
              <w:t xml:space="preserve">  5.7 (+ 2.0)</w:t>
            </w:r>
          </w:p>
        </w:tc>
        <w:tc>
          <w:tcPr>
            <w:tcW w:w="125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41A6B" w:rsidRPr="008B22DF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4AA">
              <w:rPr>
                <w:rFonts w:ascii="Arial" w:hAnsi="Arial" w:cs="Arial"/>
                <w:color w:val="000000"/>
                <w:sz w:val="18"/>
                <w:szCs w:val="18"/>
              </w:rPr>
              <w:t xml:space="preserve">  6.7 (+ 1.0)</w:t>
            </w:r>
          </w:p>
        </w:tc>
        <w:tc>
          <w:tcPr>
            <w:tcW w:w="125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41A6B" w:rsidRPr="008B22DF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4AA">
              <w:rPr>
                <w:rFonts w:ascii="Arial" w:hAnsi="Arial" w:cs="Arial"/>
                <w:color w:val="000000"/>
                <w:sz w:val="18"/>
                <w:szCs w:val="18"/>
              </w:rPr>
              <w:t xml:space="preserve">  8.5 (+ 1.8)</w:t>
            </w:r>
          </w:p>
        </w:tc>
        <w:tc>
          <w:tcPr>
            <w:tcW w:w="152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41A6B" w:rsidRPr="008B22DF" w:rsidRDefault="00041A6B" w:rsidP="007B4D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4AA">
              <w:rPr>
                <w:rFonts w:ascii="Arial" w:hAnsi="Arial" w:cs="Arial"/>
                <w:color w:val="000000"/>
                <w:sz w:val="18"/>
                <w:szCs w:val="18"/>
              </w:rPr>
              <w:t xml:space="preserve">+ 3.9 %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2F54AA">
              <w:rPr>
                <w:rFonts w:ascii="Arial" w:hAnsi="Arial" w:cs="Arial"/>
                <w:color w:val="000000"/>
                <w:sz w:val="18"/>
                <w:szCs w:val="18"/>
              </w:rPr>
              <w:t>n/s</w:t>
            </w:r>
          </w:p>
        </w:tc>
        <w:tc>
          <w:tcPr>
            <w:tcW w:w="900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41A6B" w:rsidRPr="008B22DF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2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41A6B" w:rsidRPr="008B22DF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8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41A6B" w:rsidRPr="008B22DF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41A6B" w:rsidRPr="005C3DEB" w:rsidTr="007B4D8C">
        <w:trPr>
          <w:trHeight w:hRule="exact" w:val="288"/>
        </w:trPr>
        <w:tc>
          <w:tcPr>
            <w:tcW w:w="658" w:type="dxa"/>
            <w:vMerge w:val="restar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41A6B" w:rsidRPr="008B22DF" w:rsidRDefault="00041A6B" w:rsidP="007B4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22DF">
              <w:rPr>
                <w:rFonts w:ascii="Arial" w:hAnsi="Arial" w:cs="Arial"/>
                <w:sz w:val="18"/>
                <w:szCs w:val="18"/>
              </w:rPr>
              <w:t>OH</w:t>
            </w:r>
          </w:p>
        </w:tc>
        <w:tc>
          <w:tcPr>
            <w:tcW w:w="818" w:type="dxa"/>
            <w:vAlign w:val="center"/>
          </w:tcPr>
          <w:p w:rsidR="00041A6B" w:rsidRPr="008B22DF" w:rsidRDefault="00041A6B" w:rsidP="007B4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22DF">
              <w:rPr>
                <w:rFonts w:ascii="Arial" w:hAnsi="Arial" w:cs="Arial"/>
                <w:sz w:val="18"/>
                <w:szCs w:val="18"/>
              </w:rPr>
              <w:t>Both</w:t>
            </w:r>
          </w:p>
        </w:tc>
        <w:tc>
          <w:tcPr>
            <w:tcW w:w="1236" w:type="dxa"/>
            <w:vAlign w:val="center"/>
          </w:tcPr>
          <w:p w:rsidR="00041A6B" w:rsidRPr="008B22DF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22DF">
              <w:rPr>
                <w:rFonts w:ascii="Arial" w:hAnsi="Arial" w:cs="Arial"/>
                <w:color w:val="000000"/>
                <w:sz w:val="18"/>
                <w:szCs w:val="18"/>
              </w:rPr>
              <w:t>11.6 (n/a)</w:t>
            </w:r>
          </w:p>
        </w:tc>
        <w:tc>
          <w:tcPr>
            <w:tcW w:w="1257" w:type="dxa"/>
            <w:vAlign w:val="center"/>
          </w:tcPr>
          <w:p w:rsidR="00041A6B" w:rsidRPr="008B22DF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22DF">
              <w:rPr>
                <w:rFonts w:ascii="Arial" w:hAnsi="Arial" w:cs="Arial"/>
                <w:color w:val="000000"/>
                <w:sz w:val="18"/>
                <w:szCs w:val="18"/>
              </w:rPr>
              <w:t>12.3 (+ 0.8)</w:t>
            </w:r>
          </w:p>
        </w:tc>
        <w:tc>
          <w:tcPr>
            <w:tcW w:w="1258" w:type="dxa"/>
            <w:vAlign w:val="center"/>
          </w:tcPr>
          <w:p w:rsidR="00041A6B" w:rsidRPr="008B22DF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22DF">
              <w:rPr>
                <w:rFonts w:ascii="Arial" w:hAnsi="Arial" w:cs="Arial"/>
                <w:color w:val="000000"/>
                <w:sz w:val="18"/>
                <w:szCs w:val="18"/>
              </w:rPr>
              <w:t>13.1 (+ 0.8)</w:t>
            </w:r>
          </w:p>
        </w:tc>
        <w:tc>
          <w:tcPr>
            <w:tcW w:w="1258" w:type="dxa"/>
            <w:vAlign w:val="center"/>
          </w:tcPr>
          <w:p w:rsidR="00041A6B" w:rsidRPr="008B22DF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22DF">
              <w:rPr>
                <w:rFonts w:ascii="Arial" w:hAnsi="Arial" w:cs="Arial"/>
                <w:color w:val="000000"/>
                <w:sz w:val="18"/>
                <w:szCs w:val="18"/>
              </w:rPr>
              <w:t>13.4 (+ 0.2)</w:t>
            </w:r>
          </w:p>
        </w:tc>
        <w:tc>
          <w:tcPr>
            <w:tcW w:w="1258" w:type="dxa"/>
            <w:vAlign w:val="center"/>
          </w:tcPr>
          <w:p w:rsidR="00041A6B" w:rsidRPr="008B22DF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22DF">
              <w:rPr>
                <w:rFonts w:ascii="Arial" w:hAnsi="Arial" w:cs="Arial"/>
                <w:color w:val="000000"/>
                <w:sz w:val="18"/>
                <w:szCs w:val="18"/>
              </w:rPr>
              <w:t>14.8 (+ 1.4)</w:t>
            </w:r>
          </w:p>
        </w:tc>
        <w:tc>
          <w:tcPr>
            <w:tcW w:w="1258" w:type="dxa"/>
            <w:vAlign w:val="center"/>
          </w:tcPr>
          <w:p w:rsidR="00041A6B" w:rsidRPr="008B22DF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22DF">
              <w:rPr>
                <w:rFonts w:ascii="Arial" w:hAnsi="Arial" w:cs="Arial"/>
                <w:color w:val="000000"/>
                <w:sz w:val="18"/>
                <w:szCs w:val="18"/>
              </w:rPr>
              <w:t>15.8 (+ 1.0)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041A6B" w:rsidRPr="008B22DF" w:rsidRDefault="00041A6B" w:rsidP="007B4D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22DF">
              <w:rPr>
                <w:rFonts w:ascii="Arial" w:hAnsi="Arial" w:cs="Arial"/>
                <w:color w:val="000000"/>
                <w:sz w:val="18"/>
                <w:szCs w:val="18"/>
              </w:rPr>
              <w:t xml:space="preserve">+ 2.0 %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(p&lt;.01)</w:t>
            </w:r>
          </w:p>
        </w:tc>
        <w:tc>
          <w:tcPr>
            <w:tcW w:w="900" w:type="dxa"/>
            <w:vAlign w:val="center"/>
          </w:tcPr>
          <w:p w:rsidR="00041A6B" w:rsidRPr="008B22DF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22DF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442" w:type="dxa"/>
            <w:vAlign w:val="center"/>
          </w:tcPr>
          <w:p w:rsidR="00041A6B" w:rsidRPr="008B22DF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22DF">
              <w:rPr>
                <w:rFonts w:ascii="Arial" w:hAnsi="Arial" w:cs="Arial"/>
                <w:color w:val="000000"/>
                <w:sz w:val="18"/>
                <w:szCs w:val="18"/>
              </w:rPr>
              <w:t>+ 4.2 (21)</w:t>
            </w:r>
          </w:p>
        </w:tc>
        <w:tc>
          <w:tcPr>
            <w:tcW w:w="1528" w:type="dxa"/>
            <w:vAlign w:val="center"/>
          </w:tcPr>
          <w:p w:rsidR="00041A6B" w:rsidRPr="008B22DF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22DF">
              <w:rPr>
                <w:rFonts w:ascii="Arial" w:hAnsi="Arial" w:cs="Arial"/>
                <w:color w:val="000000"/>
                <w:sz w:val="18"/>
                <w:szCs w:val="18"/>
              </w:rPr>
              <w:t>+ 36.0 % (19)</w:t>
            </w:r>
          </w:p>
        </w:tc>
      </w:tr>
      <w:tr w:rsidR="00041A6B" w:rsidRPr="005C3DEB" w:rsidTr="007B4D8C">
        <w:trPr>
          <w:trHeight w:hRule="exact" w:val="288"/>
        </w:trPr>
        <w:tc>
          <w:tcPr>
            <w:tcW w:w="658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41A6B" w:rsidRPr="008B22DF" w:rsidRDefault="00041A6B" w:rsidP="007B4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8" w:type="dxa"/>
            <w:tcBorders>
              <w:bottom w:val="single" w:sz="4" w:space="0" w:color="auto"/>
            </w:tcBorders>
            <w:vAlign w:val="center"/>
          </w:tcPr>
          <w:p w:rsidR="00041A6B" w:rsidRPr="008B22DF" w:rsidRDefault="00041A6B" w:rsidP="007B4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22DF">
              <w:rPr>
                <w:rFonts w:ascii="Arial" w:hAnsi="Arial" w:cs="Arial"/>
                <w:sz w:val="18"/>
                <w:szCs w:val="18"/>
              </w:rPr>
              <w:t>Male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vAlign w:val="center"/>
          </w:tcPr>
          <w:p w:rsidR="00041A6B" w:rsidRPr="008B22DF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22DF">
              <w:rPr>
                <w:rFonts w:ascii="Arial" w:hAnsi="Arial" w:cs="Arial"/>
                <w:color w:val="000000"/>
                <w:sz w:val="18"/>
                <w:szCs w:val="18"/>
              </w:rPr>
              <w:t>20.4 (n/a)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1A6B" w:rsidRPr="008B22DF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22DF">
              <w:rPr>
                <w:rFonts w:ascii="Arial" w:hAnsi="Arial" w:cs="Arial"/>
                <w:color w:val="000000"/>
                <w:sz w:val="18"/>
                <w:szCs w:val="18"/>
              </w:rPr>
              <w:t>20.9 (+ 0.5)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1A6B" w:rsidRPr="008B22DF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22DF">
              <w:rPr>
                <w:rFonts w:ascii="Arial" w:hAnsi="Arial" w:cs="Arial"/>
                <w:color w:val="000000"/>
                <w:sz w:val="18"/>
                <w:szCs w:val="18"/>
              </w:rPr>
              <w:t>22.2 (+ 1.3)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1A6B" w:rsidRPr="008B22DF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22DF">
              <w:rPr>
                <w:rFonts w:ascii="Arial" w:hAnsi="Arial" w:cs="Arial"/>
                <w:color w:val="000000"/>
                <w:sz w:val="18"/>
                <w:szCs w:val="18"/>
              </w:rPr>
              <w:t>22.1 (- 0.1)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1A6B" w:rsidRPr="008B22DF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22DF">
              <w:rPr>
                <w:rFonts w:ascii="Arial" w:hAnsi="Arial" w:cs="Arial"/>
                <w:color w:val="000000"/>
                <w:sz w:val="18"/>
                <w:szCs w:val="18"/>
              </w:rPr>
              <w:t>24.2 (+ 2.1)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1A6B" w:rsidRPr="008B22DF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22DF">
              <w:rPr>
                <w:rFonts w:ascii="Arial" w:hAnsi="Arial" w:cs="Arial"/>
                <w:color w:val="000000"/>
                <w:sz w:val="18"/>
                <w:szCs w:val="18"/>
              </w:rPr>
              <w:t>25.5 (+ 1.3)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1A6B" w:rsidRPr="008B22DF" w:rsidRDefault="00041A6B" w:rsidP="007B4D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22DF">
              <w:rPr>
                <w:rFonts w:ascii="Arial" w:hAnsi="Arial" w:cs="Arial"/>
                <w:color w:val="000000"/>
                <w:sz w:val="18"/>
                <w:szCs w:val="18"/>
              </w:rPr>
              <w:t xml:space="preserve">+ 1.5 %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(p&lt;.01)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1A6B" w:rsidRPr="008B22DF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1A6B" w:rsidRPr="008B22DF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1A6B" w:rsidRPr="008B22DF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41A6B" w:rsidRPr="005C3DEB" w:rsidTr="007B4D8C">
        <w:trPr>
          <w:trHeight w:hRule="exact" w:val="288"/>
        </w:trPr>
        <w:tc>
          <w:tcPr>
            <w:tcW w:w="658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41A6B" w:rsidRPr="008B22DF" w:rsidRDefault="00041A6B" w:rsidP="007B4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8" w:type="dxa"/>
            <w:tcBorders>
              <w:bottom w:val="double" w:sz="4" w:space="0" w:color="auto"/>
            </w:tcBorders>
            <w:vAlign w:val="center"/>
          </w:tcPr>
          <w:p w:rsidR="00041A6B" w:rsidRPr="008B22DF" w:rsidRDefault="00041A6B" w:rsidP="007B4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22DF">
              <w:rPr>
                <w:rFonts w:ascii="Arial" w:hAnsi="Arial" w:cs="Arial"/>
                <w:sz w:val="18"/>
                <w:szCs w:val="18"/>
              </w:rPr>
              <w:t>Female</w:t>
            </w:r>
          </w:p>
        </w:tc>
        <w:tc>
          <w:tcPr>
            <w:tcW w:w="1236" w:type="dxa"/>
            <w:tcBorders>
              <w:bottom w:val="double" w:sz="4" w:space="0" w:color="auto"/>
            </w:tcBorders>
            <w:vAlign w:val="center"/>
          </w:tcPr>
          <w:p w:rsidR="00041A6B" w:rsidRPr="008B22DF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22DF">
              <w:rPr>
                <w:rFonts w:ascii="Arial" w:hAnsi="Arial" w:cs="Arial"/>
                <w:color w:val="000000"/>
                <w:sz w:val="18"/>
                <w:szCs w:val="18"/>
              </w:rPr>
              <w:t xml:space="preserve">  4.0 (n/a)</w:t>
            </w:r>
          </w:p>
        </w:tc>
        <w:tc>
          <w:tcPr>
            <w:tcW w:w="125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41A6B" w:rsidRPr="008B22DF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22DF">
              <w:rPr>
                <w:rFonts w:ascii="Arial" w:hAnsi="Arial" w:cs="Arial"/>
                <w:color w:val="000000"/>
                <w:sz w:val="18"/>
                <w:szCs w:val="18"/>
              </w:rPr>
              <w:t xml:space="preserve">  4.7 (+ 0.7)</w:t>
            </w:r>
          </w:p>
        </w:tc>
        <w:tc>
          <w:tcPr>
            <w:tcW w:w="125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41A6B" w:rsidRPr="008B22DF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22DF">
              <w:rPr>
                <w:rFonts w:ascii="Arial" w:hAnsi="Arial" w:cs="Arial"/>
                <w:color w:val="000000"/>
                <w:sz w:val="18"/>
                <w:szCs w:val="18"/>
              </w:rPr>
              <w:t xml:space="preserve">  4.9 (+ 0.1)</w:t>
            </w:r>
          </w:p>
        </w:tc>
        <w:tc>
          <w:tcPr>
            <w:tcW w:w="125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41A6B" w:rsidRPr="008B22DF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22DF">
              <w:rPr>
                <w:rFonts w:ascii="Arial" w:hAnsi="Arial" w:cs="Arial"/>
                <w:color w:val="000000"/>
                <w:sz w:val="18"/>
                <w:szCs w:val="18"/>
              </w:rPr>
              <w:t xml:space="preserve">  5.3 (+ 0.5)</w:t>
            </w:r>
          </w:p>
        </w:tc>
        <w:tc>
          <w:tcPr>
            <w:tcW w:w="125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41A6B" w:rsidRPr="008B22DF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22DF">
              <w:rPr>
                <w:rFonts w:ascii="Arial" w:hAnsi="Arial" w:cs="Arial"/>
                <w:color w:val="000000"/>
                <w:sz w:val="18"/>
                <w:szCs w:val="18"/>
              </w:rPr>
              <w:t xml:space="preserve">  6.2 (+ 0.9)</w:t>
            </w:r>
          </w:p>
        </w:tc>
        <w:tc>
          <w:tcPr>
            <w:tcW w:w="125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41A6B" w:rsidRPr="008B22DF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22DF">
              <w:rPr>
                <w:rFonts w:ascii="Arial" w:hAnsi="Arial" w:cs="Arial"/>
                <w:color w:val="000000"/>
                <w:sz w:val="18"/>
                <w:szCs w:val="18"/>
              </w:rPr>
              <w:t xml:space="preserve">  6.7 (+ 0.6)</w:t>
            </w:r>
          </w:p>
        </w:tc>
        <w:tc>
          <w:tcPr>
            <w:tcW w:w="152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41A6B" w:rsidRPr="008B22DF" w:rsidRDefault="00041A6B" w:rsidP="007B4D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22DF">
              <w:rPr>
                <w:rFonts w:ascii="Arial" w:hAnsi="Arial" w:cs="Arial"/>
                <w:color w:val="000000"/>
                <w:sz w:val="18"/>
                <w:szCs w:val="18"/>
              </w:rPr>
              <w:t xml:space="preserve">+ 3.4 %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(p&lt;.01)</w:t>
            </w:r>
          </w:p>
        </w:tc>
        <w:tc>
          <w:tcPr>
            <w:tcW w:w="900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41A6B" w:rsidRPr="008B22DF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2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41A6B" w:rsidRPr="008B22DF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8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41A6B" w:rsidRPr="008B22DF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41A6B" w:rsidRPr="005C3DEB" w:rsidTr="007B4D8C">
        <w:trPr>
          <w:trHeight w:hRule="exact" w:val="288"/>
        </w:trPr>
        <w:tc>
          <w:tcPr>
            <w:tcW w:w="658" w:type="dxa"/>
            <w:vMerge w:val="restar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41A6B" w:rsidRPr="008B22DF" w:rsidRDefault="00041A6B" w:rsidP="007B4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22DF">
              <w:rPr>
                <w:rFonts w:ascii="Arial" w:hAnsi="Arial" w:cs="Arial"/>
                <w:sz w:val="18"/>
                <w:szCs w:val="18"/>
              </w:rPr>
              <w:t>OK</w:t>
            </w:r>
          </w:p>
        </w:tc>
        <w:tc>
          <w:tcPr>
            <w:tcW w:w="818" w:type="dxa"/>
            <w:tcBorders>
              <w:top w:val="double" w:sz="4" w:space="0" w:color="auto"/>
            </w:tcBorders>
            <w:vAlign w:val="center"/>
          </w:tcPr>
          <w:p w:rsidR="00041A6B" w:rsidRPr="008B22DF" w:rsidRDefault="00041A6B" w:rsidP="007B4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22DF">
              <w:rPr>
                <w:rFonts w:ascii="Arial" w:hAnsi="Arial" w:cs="Arial"/>
                <w:sz w:val="18"/>
                <w:szCs w:val="18"/>
              </w:rPr>
              <w:t>Both</w:t>
            </w:r>
          </w:p>
        </w:tc>
        <w:tc>
          <w:tcPr>
            <w:tcW w:w="1236" w:type="dxa"/>
            <w:tcBorders>
              <w:top w:val="double" w:sz="4" w:space="0" w:color="auto"/>
            </w:tcBorders>
            <w:vAlign w:val="center"/>
          </w:tcPr>
          <w:p w:rsidR="00041A6B" w:rsidRPr="008B22DF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22DF">
              <w:rPr>
                <w:rFonts w:ascii="Arial" w:hAnsi="Arial" w:cs="Arial"/>
                <w:color w:val="000000"/>
                <w:sz w:val="18"/>
                <w:szCs w:val="18"/>
              </w:rPr>
              <w:t>17.0 (n/a)</w:t>
            </w:r>
          </w:p>
        </w:tc>
        <w:tc>
          <w:tcPr>
            <w:tcW w:w="1257" w:type="dxa"/>
            <w:tcBorders>
              <w:top w:val="double" w:sz="4" w:space="0" w:color="auto"/>
            </w:tcBorders>
            <w:vAlign w:val="center"/>
          </w:tcPr>
          <w:p w:rsidR="00041A6B" w:rsidRPr="008B22DF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22DF">
              <w:rPr>
                <w:rFonts w:ascii="Arial" w:hAnsi="Arial" w:cs="Arial"/>
                <w:color w:val="000000"/>
                <w:sz w:val="18"/>
                <w:szCs w:val="18"/>
              </w:rPr>
              <w:t>16.5 (- 0.6)</w:t>
            </w:r>
          </w:p>
        </w:tc>
        <w:tc>
          <w:tcPr>
            <w:tcW w:w="1258" w:type="dxa"/>
            <w:tcBorders>
              <w:top w:val="double" w:sz="4" w:space="0" w:color="auto"/>
            </w:tcBorders>
            <w:vAlign w:val="center"/>
          </w:tcPr>
          <w:p w:rsidR="00041A6B" w:rsidRPr="008B22DF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22DF">
              <w:rPr>
                <w:rFonts w:ascii="Arial" w:hAnsi="Arial" w:cs="Arial"/>
                <w:color w:val="000000"/>
                <w:sz w:val="18"/>
                <w:szCs w:val="18"/>
              </w:rPr>
              <w:t>17.2 (+ 0.8)</w:t>
            </w:r>
          </w:p>
        </w:tc>
        <w:tc>
          <w:tcPr>
            <w:tcW w:w="1258" w:type="dxa"/>
            <w:tcBorders>
              <w:top w:val="double" w:sz="4" w:space="0" w:color="auto"/>
            </w:tcBorders>
            <w:vAlign w:val="center"/>
          </w:tcPr>
          <w:p w:rsidR="00041A6B" w:rsidRPr="008B22DF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22DF">
              <w:rPr>
                <w:rFonts w:ascii="Arial" w:hAnsi="Arial" w:cs="Arial"/>
                <w:color w:val="000000"/>
                <w:sz w:val="18"/>
                <w:szCs w:val="18"/>
              </w:rPr>
              <w:t>18.4 (+ 1.1)</w:t>
            </w:r>
          </w:p>
        </w:tc>
        <w:tc>
          <w:tcPr>
            <w:tcW w:w="1258" w:type="dxa"/>
            <w:tcBorders>
              <w:top w:val="double" w:sz="4" w:space="0" w:color="auto"/>
            </w:tcBorders>
            <w:vAlign w:val="center"/>
          </w:tcPr>
          <w:p w:rsidR="00041A6B" w:rsidRPr="008B22DF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22DF">
              <w:rPr>
                <w:rFonts w:ascii="Arial" w:hAnsi="Arial" w:cs="Arial"/>
                <w:color w:val="000000"/>
                <w:sz w:val="18"/>
                <w:szCs w:val="18"/>
              </w:rPr>
              <w:t>20.7 (+ 2.3)</w:t>
            </w:r>
          </w:p>
        </w:tc>
        <w:tc>
          <w:tcPr>
            <w:tcW w:w="1258" w:type="dxa"/>
            <w:tcBorders>
              <w:top w:val="double" w:sz="4" w:space="0" w:color="auto"/>
            </w:tcBorders>
            <w:vAlign w:val="center"/>
          </w:tcPr>
          <w:p w:rsidR="00041A6B" w:rsidRPr="008B22DF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22DF">
              <w:rPr>
                <w:rFonts w:ascii="Arial" w:hAnsi="Arial" w:cs="Arial"/>
                <w:color w:val="000000"/>
                <w:sz w:val="18"/>
                <w:szCs w:val="18"/>
              </w:rPr>
              <w:t>23.5 (+ 2.8)</w:t>
            </w:r>
          </w:p>
        </w:tc>
        <w:tc>
          <w:tcPr>
            <w:tcW w:w="152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41A6B" w:rsidRPr="008B22DF" w:rsidRDefault="00041A6B" w:rsidP="007B4D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22DF">
              <w:rPr>
                <w:rFonts w:ascii="Arial" w:hAnsi="Arial" w:cs="Arial"/>
                <w:color w:val="000000"/>
                <w:sz w:val="18"/>
                <w:szCs w:val="18"/>
              </w:rPr>
              <w:t xml:space="preserve">+ 2.3 %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(p&lt;.05)</w:t>
            </w:r>
          </w:p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:rsidR="00041A6B" w:rsidRPr="008B22DF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22DF">
              <w:rPr>
                <w:rFonts w:ascii="Arial" w:hAnsi="Arial" w:cs="Arial"/>
                <w:color w:val="000000"/>
                <w:sz w:val="18"/>
                <w:szCs w:val="18"/>
              </w:rPr>
              <w:t xml:space="preserve">  7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vAlign w:val="center"/>
          </w:tcPr>
          <w:p w:rsidR="00041A6B" w:rsidRPr="008B22DF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22DF">
              <w:rPr>
                <w:rFonts w:ascii="Arial" w:hAnsi="Arial" w:cs="Arial"/>
                <w:color w:val="000000"/>
                <w:sz w:val="18"/>
                <w:szCs w:val="18"/>
              </w:rPr>
              <w:t>+ 6.4 (10)</w:t>
            </w:r>
          </w:p>
        </w:tc>
        <w:tc>
          <w:tcPr>
            <w:tcW w:w="1528" w:type="dxa"/>
            <w:tcBorders>
              <w:top w:val="double" w:sz="4" w:space="0" w:color="auto"/>
            </w:tcBorders>
            <w:vAlign w:val="center"/>
          </w:tcPr>
          <w:p w:rsidR="00041A6B" w:rsidRPr="008B22DF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22DF">
              <w:rPr>
                <w:rFonts w:ascii="Arial" w:hAnsi="Arial" w:cs="Arial"/>
                <w:color w:val="000000"/>
                <w:sz w:val="18"/>
                <w:szCs w:val="18"/>
              </w:rPr>
              <w:t>+ 37.6 % (12)</w:t>
            </w:r>
          </w:p>
        </w:tc>
      </w:tr>
      <w:tr w:rsidR="00041A6B" w:rsidRPr="005C3DEB" w:rsidTr="007B4D8C">
        <w:trPr>
          <w:trHeight w:hRule="exact" w:val="288"/>
        </w:trPr>
        <w:tc>
          <w:tcPr>
            <w:tcW w:w="658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41A6B" w:rsidRPr="008B22DF" w:rsidRDefault="00041A6B" w:rsidP="007B4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8" w:type="dxa"/>
            <w:tcBorders>
              <w:bottom w:val="single" w:sz="4" w:space="0" w:color="auto"/>
            </w:tcBorders>
            <w:vAlign w:val="center"/>
          </w:tcPr>
          <w:p w:rsidR="00041A6B" w:rsidRPr="008B22DF" w:rsidRDefault="00041A6B" w:rsidP="007B4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22DF">
              <w:rPr>
                <w:rFonts w:ascii="Arial" w:hAnsi="Arial" w:cs="Arial"/>
                <w:sz w:val="18"/>
                <w:szCs w:val="18"/>
              </w:rPr>
              <w:t>Male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vAlign w:val="center"/>
          </w:tcPr>
          <w:p w:rsidR="00041A6B" w:rsidRPr="008B22DF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22DF">
              <w:rPr>
                <w:rFonts w:ascii="Arial" w:hAnsi="Arial" w:cs="Arial"/>
                <w:color w:val="000000"/>
                <w:sz w:val="18"/>
                <w:szCs w:val="18"/>
              </w:rPr>
              <w:t>28.5 (n/a)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1A6B" w:rsidRPr="008B22DF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22DF">
              <w:rPr>
                <w:rFonts w:ascii="Arial" w:hAnsi="Arial" w:cs="Arial"/>
                <w:color w:val="000000"/>
                <w:sz w:val="18"/>
                <w:szCs w:val="18"/>
              </w:rPr>
              <w:t>27.3 (- 1.2)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1A6B" w:rsidRPr="008B22DF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22DF">
              <w:rPr>
                <w:rFonts w:ascii="Arial" w:hAnsi="Arial" w:cs="Arial"/>
                <w:color w:val="000000"/>
                <w:sz w:val="18"/>
                <w:szCs w:val="18"/>
              </w:rPr>
              <w:t>27.8 (+ 0.5)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1A6B" w:rsidRPr="008B22DF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22DF">
              <w:rPr>
                <w:rFonts w:ascii="Arial" w:hAnsi="Arial" w:cs="Arial"/>
                <w:color w:val="000000"/>
                <w:sz w:val="18"/>
                <w:szCs w:val="18"/>
              </w:rPr>
              <w:t>30.3 (+ 2.5)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1A6B" w:rsidRPr="008B22DF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22DF">
              <w:rPr>
                <w:rFonts w:ascii="Arial" w:hAnsi="Arial" w:cs="Arial"/>
                <w:color w:val="000000"/>
                <w:sz w:val="18"/>
                <w:szCs w:val="18"/>
              </w:rPr>
              <w:t>33.4 (+ 3.1)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1A6B" w:rsidRPr="008B22DF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22DF">
              <w:rPr>
                <w:rFonts w:ascii="Arial" w:hAnsi="Arial" w:cs="Arial"/>
                <w:color w:val="000000"/>
                <w:sz w:val="18"/>
                <w:szCs w:val="18"/>
              </w:rPr>
              <w:t>37.3 (+ 3.8)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1A6B" w:rsidRPr="008B22DF" w:rsidRDefault="00041A6B" w:rsidP="007B4D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22DF">
              <w:rPr>
                <w:rFonts w:ascii="Arial" w:hAnsi="Arial" w:cs="Arial"/>
                <w:color w:val="000000"/>
                <w:sz w:val="18"/>
                <w:szCs w:val="18"/>
              </w:rPr>
              <w:t>+ 2.0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B22DF">
              <w:rPr>
                <w:rFonts w:ascii="Arial" w:hAnsi="Arial" w:cs="Arial"/>
                <w:color w:val="000000"/>
                <w:sz w:val="18"/>
                <w:szCs w:val="18"/>
              </w:rPr>
              <w:t xml:space="preserve">%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(p&lt;.05)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1A6B" w:rsidRPr="008B22DF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1A6B" w:rsidRPr="008B22DF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1A6B" w:rsidRPr="008B22DF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41A6B" w:rsidRPr="005C3DEB" w:rsidTr="007B4D8C">
        <w:trPr>
          <w:trHeight w:hRule="exact" w:val="288"/>
        </w:trPr>
        <w:tc>
          <w:tcPr>
            <w:tcW w:w="658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41A6B" w:rsidRPr="008B22DF" w:rsidRDefault="00041A6B" w:rsidP="007B4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8" w:type="dxa"/>
            <w:tcBorders>
              <w:bottom w:val="double" w:sz="4" w:space="0" w:color="auto"/>
            </w:tcBorders>
            <w:vAlign w:val="center"/>
          </w:tcPr>
          <w:p w:rsidR="00041A6B" w:rsidRPr="008B22DF" w:rsidRDefault="00041A6B" w:rsidP="007B4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22DF">
              <w:rPr>
                <w:rFonts w:ascii="Arial" w:hAnsi="Arial" w:cs="Arial"/>
                <w:sz w:val="18"/>
                <w:szCs w:val="18"/>
              </w:rPr>
              <w:t>Female</w:t>
            </w:r>
          </w:p>
        </w:tc>
        <w:tc>
          <w:tcPr>
            <w:tcW w:w="1236" w:type="dxa"/>
            <w:tcBorders>
              <w:bottom w:val="double" w:sz="4" w:space="0" w:color="auto"/>
            </w:tcBorders>
            <w:vAlign w:val="center"/>
          </w:tcPr>
          <w:p w:rsidR="00041A6B" w:rsidRPr="008B22DF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22DF">
              <w:rPr>
                <w:rFonts w:ascii="Arial" w:hAnsi="Arial" w:cs="Arial"/>
                <w:color w:val="000000"/>
                <w:sz w:val="18"/>
                <w:szCs w:val="18"/>
              </w:rPr>
              <w:t xml:space="preserve">  6.6 (n/a)</w:t>
            </w:r>
          </w:p>
        </w:tc>
        <w:tc>
          <w:tcPr>
            <w:tcW w:w="125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41A6B" w:rsidRPr="008B22DF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22DF">
              <w:rPr>
                <w:rFonts w:ascii="Arial" w:hAnsi="Arial" w:cs="Arial"/>
                <w:color w:val="000000"/>
                <w:sz w:val="18"/>
                <w:szCs w:val="18"/>
              </w:rPr>
              <w:t xml:space="preserve">  6.4 (- 0.2)</w:t>
            </w:r>
          </w:p>
        </w:tc>
        <w:tc>
          <w:tcPr>
            <w:tcW w:w="125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41A6B" w:rsidRPr="008B22DF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22DF">
              <w:rPr>
                <w:rFonts w:ascii="Arial" w:hAnsi="Arial" w:cs="Arial"/>
                <w:color w:val="000000"/>
                <w:sz w:val="18"/>
                <w:szCs w:val="18"/>
              </w:rPr>
              <w:t xml:space="preserve">  7.5 (+ 1.1)</w:t>
            </w:r>
          </w:p>
        </w:tc>
        <w:tc>
          <w:tcPr>
            <w:tcW w:w="125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41A6B" w:rsidRPr="008B22DF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22DF">
              <w:rPr>
                <w:rFonts w:ascii="Arial" w:hAnsi="Arial" w:cs="Arial"/>
                <w:color w:val="000000"/>
                <w:sz w:val="18"/>
                <w:szCs w:val="18"/>
              </w:rPr>
              <w:t xml:space="preserve">  7.0 (- 0.5)</w:t>
            </w:r>
          </w:p>
        </w:tc>
        <w:tc>
          <w:tcPr>
            <w:tcW w:w="125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41A6B" w:rsidRPr="008B22DF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22DF">
              <w:rPr>
                <w:rFonts w:ascii="Arial" w:hAnsi="Arial" w:cs="Arial"/>
                <w:color w:val="000000"/>
                <w:sz w:val="18"/>
                <w:szCs w:val="18"/>
              </w:rPr>
              <w:t xml:space="preserve">  8.5 (+ 1.6)</w:t>
            </w:r>
          </w:p>
        </w:tc>
        <w:tc>
          <w:tcPr>
            <w:tcW w:w="125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41A6B" w:rsidRPr="008B22DF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22DF">
              <w:rPr>
                <w:rFonts w:ascii="Arial" w:hAnsi="Arial" w:cs="Arial"/>
                <w:color w:val="000000"/>
                <w:sz w:val="18"/>
                <w:szCs w:val="18"/>
              </w:rPr>
              <w:t>10.3 (+ 1.8)</w:t>
            </w:r>
          </w:p>
        </w:tc>
        <w:tc>
          <w:tcPr>
            <w:tcW w:w="152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41A6B" w:rsidRPr="008B22DF" w:rsidRDefault="00041A6B" w:rsidP="007B4D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22DF">
              <w:rPr>
                <w:rFonts w:ascii="Arial" w:hAnsi="Arial" w:cs="Arial"/>
                <w:color w:val="000000"/>
                <w:sz w:val="18"/>
                <w:szCs w:val="18"/>
              </w:rPr>
              <w:t xml:space="preserve">+ 2.9 %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(p&lt;.05)</w:t>
            </w:r>
          </w:p>
        </w:tc>
        <w:tc>
          <w:tcPr>
            <w:tcW w:w="900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41A6B" w:rsidRPr="008B22DF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2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41A6B" w:rsidRPr="008B22DF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8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41A6B" w:rsidRPr="008B22DF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41A6B" w:rsidRPr="005C3DEB" w:rsidTr="007B4D8C">
        <w:trPr>
          <w:trHeight w:hRule="exact" w:val="288"/>
        </w:trPr>
        <w:tc>
          <w:tcPr>
            <w:tcW w:w="658" w:type="dxa"/>
            <w:vMerge w:val="restar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41A6B" w:rsidRPr="008B22DF" w:rsidRDefault="00041A6B" w:rsidP="007B4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22DF">
              <w:rPr>
                <w:rFonts w:ascii="Arial" w:hAnsi="Arial" w:cs="Arial"/>
                <w:sz w:val="18"/>
                <w:szCs w:val="18"/>
              </w:rPr>
              <w:t>OR</w:t>
            </w:r>
          </w:p>
        </w:tc>
        <w:tc>
          <w:tcPr>
            <w:tcW w:w="818" w:type="dxa"/>
            <w:tcBorders>
              <w:top w:val="double" w:sz="4" w:space="0" w:color="auto"/>
            </w:tcBorders>
            <w:vAlign w:val="center"/>
          </w:tcPr>
          <w:p w:rsidR="00041A6B" w:rsidRPr="008B22DF" w:rsidRDefault="00041A6B" w:rsidP="007B4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22DF">
              <w:rPr>
                <w:rFonts w:ascii="Arial" w:hAnsi="Arial" w:cs="Arial"/>
                <w:sz w:val="18"/>
                <w:szCs w:val="18"/>
              </w:rPr>
              <w:t>Both</w:t>
            </w:r>
          </w:p>
        </w:tc>
        <w:tc>
          <w:tcPr>
            <w:tcW w:w="1236" w:type="dxa"/>
            <w:tcBorders>
              <w:top w:val="double" w:sz="4" w:space="0" w:color="auto"/>
            </w:tcBorders>
            <w:vAlign w:val="center"/>
          </w:tcPr>
          <w:p w:rsidR="00041A6B" w:rsidRPr="008B22DF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22DF">
              <w:rPr>
                <w:rFonts w:ascii="Arial" w:hAnsi="Arial" w:cs="Arial"/>
                <w:color w:val="000000"/>
                <w:sz w:val="18"/>
                <w:szCs w:val="18"/>
              </w:rPr>
              <w:t>16.4 (n/a)</w:t>
            </w:r>
          </w:p>
        </w:tc>
        <w:tc>
          <w:tcPr>
            <w:tcW w:w="1257" w:type="dxa"/>
            <w:tcBorders>
              <w:top w:val="double" w:sz="4" w:space="0" w:color="auto"/>
            </w:tcBorders>
            <w:vAlign w:val="center"/>
          </w:tcPr>
          <w:p w:rsidR="00041A6B" w:rsidRPr="008B22DF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22DF">
              <w:rPr>
                <w:rFonts w:ascii="Arial" w:hAnsi="Arial" w:cs="Arial"/>
                <w:color w:val="000000"/>
                <w:sz w:val="18"/>
                <w:szCs w:val="18"/>
              </w:rPr>
              <w:t>17.7 (+ 1.3)</w:t>
            </w:r>
          </w:p>
        </w:tc>
        <w:tc>
          <w:tcPr>
            <w:tcW w:w="1258" w:type="dxa"/>
            <w:tcBorders>
              <w:top w:val="double" w:sz="4" w:space="0" w:color="auto"/>
            </w:tcBorders>
            <w:vAlign w:val="center"/>
          </w:tcPr>
          <w:p w:rsidR="00041A6B" w:rsidRPr="008B22DF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22DF">
              <w:rPr>
                <w:rFonts w:ascii="Arial" w:hAnsi="Arial" w:cs="Arial"/>
                <w:color w:val="000000"/>
                <w:sz w:val="18"/>
                <w:szCs w:val="18"/>
              </w:rPr>
              <w:t>17.7 (- 0.0)</w:t>
            </w:r>
          </w:p>
        </w:tc>
        <w:tc>
          <w:tcPr>
            <w:tcW w:w="1258" w:type="dxa"/>
            <w:tcBorders>
              <w:top w:val="double" w:sz="4" w:space="0" w:color="auto"/>
            </w:tcBorders>
            <w:vAlign w:val="center"/>
          </w:tcPr>
          <w:p w:rsidR="00041A6B" w:rsidRPr="008B22DF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22DF">
              <w:rPr>
                <w:rFonts w:ascii="Arial" w:hAnsi="Arial" w:cs="Arial"/>
                <w:color w:val="000000"/>
                <w:sz w:val="18"/>
                <w:szCs w:val="18"/>
              </w:rPr>
              <w:t>18.6 (+ 0.9)</w:t>
            </w:r>
          </w:p>
        </w:tc>
        <w:tc>
          <w:tcPr>
            <w:tcW w:w="1258" w:type="dxa"/>
            <w:tcBorders>
              <w:top w:val="double" w:sz="4" w:space="0" w:color="auto"/>
            </w:tcBorders>
            <w:vAlign w:val="center"/>
          </w:tcPr>
          <w:p w:rsidR="00041A6B" w:rsidRPr="008B22DF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22DF">
              <w:rPr>
                <w:rFonts w:ascii="Arial" w:hAnsi="Arial" w:cs="Arial"/>
                <w:color w:val="000000"/>
                <w:sz w:val="18"/>
                <w:szCs w:val="18"/>
              </w:rPr>
              <w:t>19.8 (+ 1.2)</w:t>
            </w:r>
          </w:p>
        </w:tc>
        <w:tc>
          <w:tcPr>
            <w:tcW w:w="1258" w:type="dxa"/>
            <w:tcBorders>
              <w:top w:val="double" w:sz="4" w:space="0" w:color="auto"/>
            </w:tcBorders>
            <w:vAlign w:val="center"/>
          </w:tcPr>
          <w:p w:rsidR="00041A6B" w:rsidRPr="008B22DF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22DF">
              <w:rPr>
                <w:rFonts w:ascii="Arial" w:hAnsi="Arial" w:cs="Arial"/>
                <w:color w:val="000000"/>
                <w:sz w:val="18"/>
                <w:szCs w:val="18"/>
              </w:rPr>
              <w:t>21.1 (+ 1.3)</w:t>
            </w:r>
          </w:p>
        </w:tc>
        <w:tc>
          <w:tcPr>
            <w:tcW w:w="152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41A6B" w:rsidRPr="008B22DF" w:rsidRDefault="00041A6B" w:rsidP="007B4D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22DF">
              <w:rPr>
                <w:rFonts w:ascii="Arial" w:hAnsi="Arial" w:cs="Arial"/>
                <w:color w:val="000000"/>
                <w:sz w:val="18"/>
                <w:szCs w:val="18"/>
              </w:rPr>
              <w:t xml:space="preserve">+ 1.6 %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(p&lt;.01)</w:t>
            </w:r>
          </w:p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:rsidR="00041A6B" w:rsidRPr="008B22DF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22DF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vAlign w:val="center"/>
          </w:tcPr>
          <w:p w:rsidR="00041A6B" w:rsidRPr="008B22DF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22DF">
              <w:rPr>
                <w:rFonts w:ascii="Arial" w:hAnsi="Arial" w:cs="Arial"/>
                <w:color w:val="000000"/>
                <w:sz w:val="18"/>
                <w:szCs w:val="18"/>
              </w:rPr>
              <w:t>+ 4.6 (18)</w:t>
            </w:r>
          </w:p>
        </w:tc>
        <w:tc>
          <w:tcPr>
            <w:tcW w:w="1528" w:type="dxa"/>
            <w:tcBorders>
              <w:top w:val="double" w:sz="4" w:space="0" w:color="auto"/>
            </w:tcBorders>
            <w:vAlign w:val="center"/>
          </w:tcPr>
          <w:p w:rsidR="00041A6B" w:rsidRPr="008B22DF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22DF">
              <w:rPr>
                <w:rFonts w:ascii="Arial" w:hAnsi="Arial" w:cs="Arial"/>
                <w:color w:val="000000"/>
                <w:sz w:val="18"/>
                <w:szCs w:val="18"/>
              </w:rPr>
              <w:t>+ 28.2 % (28)</w:t>
            </w:r>
          </w:p>
        </w:tc>
      </w:tr>
      <w:tr w:rsidR="00041A6B" w:rsidRPr="005C3DEB" w:rsidTr="007B4D8C">
        <w:trPr>
          <w:trHeight w:hRule="exact" w:val="288"/>
        </w:trPr>
        <w:tc>
          <w:tcPr>
            <w:tcW w:w="658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41A6B" w:rsidRPr="008B22DF" w:rsidRDefault="00041A6B" w:rsidP="007B4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8" w:type="dxa"/>
            <w:tcBorders>
              <w:bottom w:val="single" w:sz="4" w:space="0" w:color="auto"/>
            </w:tcBorders>
            <w:vAlign w:val="center"/>
          </w:tcPr>
          <w:p w:rsidR="00041A6B" w:rsidRPr="008B22DF" w:rsidRDefault="00041A6B" w:rsidP="007B4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22DF">
              <w:rPr>
                <w:rFonts w:ascii="Arial" w:hAnsi="Arial" w:cs="Arial"/>
                <w:sz w:val="18"/>
                <w:szCs w:val="18"/>
              </w:rPr>
              <w:t>Male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vAlign w:val="center"/>
          </w:tcPr>
          <w:p w:rsidR="00041A6B" w:rsidRPr="008B22DF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22DF">
              <w:rPr>
                <w:rFonts w:ascii="Arial" w:hAnsi="Arial" w:cs="Arial"/>
                <w:color w:val="000000"/>
                <w:sz w:val="18"/>
                <w:szCs w:val="18"/>
              </w:rPr>
              <w:t>27.4 (n/a)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1A6B" w:rsidRPr="008B22DF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22DF">
              <w:rPr>
                <w:rFonts w:ascii="Arial" w:hAnsi="Arial" w:cs="Arial"/>
                <w:color w:val="000000"/>
                <w:sz w:val="18"/>
                <w:szCs w:val="18"/>
              </w:rPr>
              <w:t>29.5 (+ 2.1)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1A6B" w:rsidRPr="008B22DF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22DF">
              <w:rPr>
                <w:rFonts w:ascii="Arial" w:hAnsi="Arial" w:cs="Arial"/>
                <w:color w:val="000000"/>
                <w:sz w:val="18"/>
                <w:szCs w:val="18"/>
              </w:rPr>
              <w:t>28.5 (- 0.9)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1A6B" w:rsidRPr="008B22DF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22DF">
              <w:rPr>
                <w:rFonts w:ascii="Arial" w:hAnsi="Arial" w:cs="Arial"/>
                <w:color w:val="000000"/>
                <w:sz w:val="18"/>
                <w:szCs w:val="18"/>
              </w:rPr>
              <w:t>29.5 (+ 1.0)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1A6B" w:rsidRPr="008B22DF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22DF">
              <w:rPr>
                <w:rFonts w:ascii="Arial" w:hAnsi="Arial" w:cs="Arial"/>
                <w:color w:val="000000"/>
                <w:sz w:val="18"/>
                <w:szCs w:val="18"/>
              </w:rPr>
              <w:t>31.4 (+ 1.8)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1A6B" w:rsidRPr="008B22DF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22DF">
              <w:rPr>
                <w:rFonts w:ascii="Arial" w:hAnsi="Arial" w:cs="Arial"/>
                <w:color w:val="000000"/>
                <w:sz w:val="18"/>
                <w:szCs w:val="18"/>
              </w:rPr>
              <w:t>33.0 (+ 1.6)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1A6B" w:rsidRPr="008B22DF" w:rsidRDefault="00041A6B" w:rsidP="007B4D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22DF">
              <w:rPr>
                <w:rFonts w:ascii="Arial" w:hAnsi="Arial" w:cs="Arial"/>
                <w:color w:val="000000"/>
                <w:sz w:val="18"/>
                <w:szCs w:val="18"/>
              </w:rPr>
              <w:t xml:space="preserve">+ 1.1 %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(p&lt;.01)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1A6B" w:rsidRPr="008B22DF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1A6B" w:rsidRPr="008B22DF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1A6B" w:rsidRPr="008B22DF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41A6B" w:rsidRPr="005C3DEB" w:rsidTr="007B4D8C">
        <w:trPr>
          <w:trHeight w:hRule="exact" w:val="288"/>
        </w:trPr>
        <w:tc>
          <w:tcPr>
            <w:tcW w:w="658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41A6B" w:rsidRPr="008B22DF" w:rsidRDefault="00041A6B" w:rsidP="007B4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8" w:type="dxa"/>
            <w:tcBorders>
              <w:bottom w:val="double" w:sz="4" w:space="0" w:color="auto"/>
            </w:tcBorders>
            <w:vAlign w:val="center"/>
          </w:tcPr>
          <w:p w:rsidR="00041A6B" w:rsidRPr="008B22DF" w:rsidRDefault="00041A6B" w:rsidP="007B4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22DF">
              <w:rPr>
                <w:rFonts w:ascii="Arial" w:hAnsi="Arial" w:cs="Arial"/>
                <w:sz w:val="18"/>
                <w:szCs w:val="18"/>
              </w:rPr>
              <w:t>Female</w:t>
            </w:r>
          </w:p>
        </w:tc>
        <w:tc>
          <w:tcPr>
            <w:tcW w:w="1236" w:type="dxa"/>
            <w:tcBorders>
              <w:bottom w:val="double" w:sz="4" w:space="0" w:color="auto"/>
            </w:tcBorders>
            <w:vAlign w:val="center"/>
          </w:tcPr>
          <w:p w:rsidR="00041A6B" w:rsidRPr="008B22DF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22DF">
              <w:rPr>
                <w:rFonts w:ascii="Arial" w:hAnsi="Arial" w:cs="Arial"/>
                <w:color w:val="000000"/>
                <w:sz w:val="18"/>
                <w:szCs w:val="18"/>
              </w:rPr>
              <w:t xml:space="preserve">  6.5 (n/a)</w:t>
            </w:r>
          </w:p>
        </w:tc>
        <w:tc>
          <w:tcPr>
            <w:tcW w:w="125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41A6B" w:rsidRPr="008B22DF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22DF">
              <w:rPr>
                <w:rFonts w:ascii="Arial" w:hAnsi="Arial" w:cs="Arial"/>
                <w:color w:val="000000"/>
                <w:sz w:val="18"/>
                <w:szCs w:val="18"/>
              </w:rPr>
              <w:t xml:space="preserve">  7.1 (+ 0.6)</w:t>
            </w:r>
          </w:p>
        </w:tc>
        <w:tc>
          <w:tcPr>
            <w:tcW w:w="125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41A6B" w:rsidRPr="008B22DF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22DF">
              <w:rPr>
                <w:rFonts w:ascii="Arial" w:hAnsi="Arial" w:cs="Arial"/>
                <w:color w:val="000000"/>
                <w:sz w:val="18"/>
                <w:szCs w:val="18"/>
              </w:rPr>
              <w:t xml:space="preserve">  7.7 (+ 0.6)</w:t>
            </w:r>
          </w:p>
        </w:tc>
        <w:tc>
          <w:tcPr>
            <w:tcW w:w="125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41A6B" w:rsidRPr="008B22DF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22DF">
              <w:rPr>
                <w:rFonts w:ascii="Arial" w:hAnsi="Arial" w:cs="Arial"/>
                <w:color w:val="000000"/>
                <w:sz w:val="18"/>
                <w:szCs w:val="18"/>
              </w:rPr>
              <w:t xml:space="preserve">  8.4 (+ 0.7)</w:t>
            </w:r>
          </w:p>
        </w:tc>
        <w:tc>
          <w:tcPr>
            <w:tcW w:w="125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41A6B" w:rsidRPr="008B22DF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22DF">
              <w:rPr>
                <w:rFonts w:ascii="Arial" w:hAnsi="Arial" w:cs="Arial"/>
                <w:color w:val="000000"/>
                <w:sz w:val="18"/>
                <w:szCs w:val="18"/>
              </w:rPr>
              <w:t xml:space="preserve">  8.8 (+ 0.4)</w:t>
            </w:r>
          </w:p>
        </w:tc>
        <w:tc>
          <w:tcPr>
            <w:tcW w:w="125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41A6B" w:rsidRPr="008B22DF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22DF">
              <w:rPr>
                <w:rFonts w:ascii="Arial" w:hAnsi="Arial" w:cs="Arial"/>
                <w:color w:val="000000"/>
                <w:sz w:val="18"/>
                <w:szCs w:val="18"/>
              </w:rPr>
              <w:t xml:space="preserve">  9.8 (+ 0.9)</w:t>
            </w:r>
          </w:p>
        </w:tc>
        <w:tc>
          <w:tcPr>
            <w:tcW w:w="152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41A6B" w:rsidRPr="008B22DF" w:rsidRDefault="00041A6B" w:rsidP="007B4D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22DF">
              <w:rPr>
                <w:rFonts w:ascii="Arial" w:hAnsi="Arial" w:cs="Arial"/>
                <w:color w:val="000000"/>
                <w:sz w:val="18"/>
                <w:szCs w:val="18"/>
              </w:rPr>
              <w:t xml:space="preserve">+ 2.7 %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(p&lt;.01)</w:t>
            </w:r>
          </w:p>
        </w:tc>
        <w:tc>
          <w:tcPr>
            <w:tcW w:w="900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41A6B" w:rsidRPr="008B22DF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2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41A6B" w:rsidRPr="008B22DF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8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41A6B" w:rsidRPr="008B22DF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41A6B" w:rsidRPr="005C3DEB" w:rsidTr="007B4D8C">
        <w:trPr>
          <w:trHeight w:hRule="exact" w:val="288"/>
        </w:trPr>
        <w:tc>
          <w:tcPr>
            <w:tcW w:w="658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41A6B" w:rsidRPr="008B22DF" w:rsidRDefault="00041A6B" w:rsidP="007B4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22DF">
              <w:rPr>
                <w:rFonts w:ascii="Arial" w:hAnsi="Arial" w:cs="Arial"/>
                <w:sz w:val="18"/>
                <w:szCs w:val="18"/>
              </w:rPr>
              <w:t>PA</w:t>
            </w:r>
          </w:p>
        </w:tc>
        <w:tc>
          <w:tcPr>
            <w:tcW w:w="818" w:type="dxa"/>
            <w:tcBorders>
              <w:top w:val="double" w:sz="4" w:space="0" w:color="auto"/>
            </w:tcBorders>
            <w:vAlign w:val="center"/>
          </w:tcPr>
          <w:p w:rsidR="00041A6B" w:rsidRPr="008B22DF" w:rsidRDefault="00041A6B" w:rsidP="007B4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22DF">
              <w:rPr>
                <w:rFonts w:ascii="Arial" w:hAnsi="Arial" w:cs="Arial"/>
                <w:sz w:val="18"/>
                <w:szCs w:val="18"/>
              </w:rPr>
              <w:t>Both</w:t>
            </w:r>
          </w:p>
        </w:tc>
        <w:tc>
          <w:tcPr>
            <w:tcW w:w="1236" w:type="dxa"/>
            <w:tcBorders>
              <w:top w:val="double" w:sz="4" w:space="0" w:color="auto"/>
            </w:tcBorders>
            <w:vAlign w:val="center"/>
          </w:tcPr>
          <w:p w:rsidR="00041A6B" w:rsidRPr="008B22DF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22DF">
              <w:rPr>
                <w:rFonts w:ascii="Arial" w:hAnsi="Arial" w:cs="Arial"/>
                <w:color w:val="000000"/>
                <w:sz w:val="18"/>
                <w:szCs w:val="18"/>
              </w:rPr>
              <w:t>12.1 (n/a)</w:t>
            </w:r>
          </w:p>
        </w:tc>
        <w:tc>
          <w:tcPr>
            <w:tcW w:w="1257" w:type="dxa"/>
            <w:tcBorders>
              <w:top w:val="double" w:sz="4" w:space="0" w:color="auto"/>
            </w:tcBorders>
            <w:vAlign w:val="center"/>
          </w:tcPr>
          <w:p w:rsidR="00041A6B" w:rsidRPr="008B22DF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22DF">
              <w:rPr>
                <w:rFonts w:ascii="Arial" w:hAnsi="Arial" w:cs="Arial"/>
                <w:color w:val="000000"/>
                <w:sz w:val="18"/>
                <w:szCs w:val="18"/>
              </w:rPr>
              <w:t>12.5 (+ 0.4)</w:t>
            </w:r>
          </w:p>
        </w:tc>
        <w:tc>
          <w:tcPr>
            <w:tcW w:w="1258" w:type="dxa"/>
            <w:tcBorders>
              <w:top w:val="double" w:sz="4" w:space="0" w:color="auto"/>
            </w:tcBorders>
            <w:vAlign w:val="center"/>
          </w:tcPr>
          <w:p w:rsidR="00041A6B" w:rsidRPr="008B22DF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22DF">
              <w:rPr>
                <w:rFonts w:ascii="Arial" w:hAnsi="Arial" w:cs="Arial"/>
                <w:color w:val="000000"/>
                <w:sz w:val="18"/>
                <w:szCs w:val="18"/>
              </w:rPr>
              <w:t>12.8 (+ 0.3)</w:t>
            </w:r>
          </w:p>
        </w:tc>
        <w:tc>
          <w:tcPr>
            <w:tcW w:w="1258" w:type="dxa"/>
            <w:tcBorders>
              <w:top w:val="double" w:sz="4" w:space="0" w:color="auto"/>
            </w:tcBorders>
            <w:vAlign w:val="center"/>
          </w:tcPr>
          <w:p w:rsidR="00041A6B" w:rsidRPr="008B22DF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22DF">
              <w:rPr>
                <w:rFonts w:ascii="Arial" w:hAnsi="Arial" w:cs="Arial"/>
                <w:color w:val="000000"/>
                <w:sz w:val="18"/>
                <w:szCs w:val="18"/>
              </w:rPr>
              <w:t>13.9 (+ 1.1)</w:t>
            </w:r>
          </w:p>
        </w:tc>
        <w:tc>
          <w:tcPr>
            <w:tcW w:w="1258" w:type="dxa"/>
            <w:tcBorders>
              <w:top w:val="double" w:sz="4" w:space="0" w:color="auto"/>
            </w:tcBorders>
            <w:vAlign w:val="center"/>
          </w:tcPr>
          <w:p w:rsidR="00041A6B" w:rsidRPr="008B22DF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22DF">
              <w:rPr>
                <w:rFonts w:ascii="Arial" w:hAnsi="Arial" w:cs="Arial"/>
                <w:color w:val="000000"/>
                <w:sz w:val="18"/>
                <w:szCs w:val="18"/>
              </w:rPr>
              <w:t>15.0 (+ 1.1)</w:t>
            </w:r>
          </w:p>
        </w:tc>
        <w:tc>
          <w:tcPr>
            <w:tcW w:w="1258" w:type="dxa"/>
            <w:tcBorders>
              <w:top w:val="double" w:sz="4" w:space="0" w:color="auto"/>
            </w:tcBorders>
            <w:vAlign w:val="center"/>
          </w:tcPr>
          <w:p w:rsidR="00041A6B" w:rsidRPr="008B22DF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22DF">
              <w:rPr>
                <w:rFonts w:ascii="Arial" w:hAnsi="Arial" w:cs="Arial"/>
                <w:color w:val="000000"/>
                <w:sz w:val="18"/>
                <w:szCs w:val="18"/>
              </w:rPr>
              <w:t>16.3 (+ 1.2)</w:t>
            </w:r>
          </w:p>
        </w:tc>
        <w:tc>
          <w:tcPr>
            <w:tcW w:w="152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41A6B" w:rsidRPr="008B22DF" w:rsidRDefault="00041A6B" w:rsidP="007B4D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22DF">
              <w:rPr>
                <w:rFonts w:ascii="Arial" w:hAnsi="Arial" w:cs="Arial"/>
                <w:color w:val="000000"/>
                <w:sz w:val="18"/>
                <w:szCs w:val="18"/>
              </w:rPr>
              <w:t xml:space="preserve">+ 2.0 %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(p&lt;.01)</w:t>
            </w:r>
          </w:p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:rsidR="00041A6B" w:rsidRPr="008B22DF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22DF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vAlign w:val="center"/>
          </w:tcPr>
          <w:p w:rsidR="00041A6B" w:rsidRPr="008B22DF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22DF">
              <w:rPr>
                <w:rFonts w:ascii="Arial" w:hAnsi="Arial" w:cs="Arial"/>
                <w:color w:val="000000"/>
                <w:sz w:val="18"/>
                <w:szCs w:val="18"/>
              </w:rPr>
              <w:t>+ 4.1 (22)</w:t>
            </w:r>
          </w:p>
        </w:tc>
        <w:tc>
          <w:tcPr>
            <w:tcW w:w="1528" w:type="dxa"/>
            <w:tcBorders>
              <w:top w:val="double" w:sz="4" w:space="0" w:color="auto"/>
            </w:tcBorders>
            <w:vAlign w:val="center"/>
          </w:tcPr>
          <w:p w:rsidR="00041A6B" w:rsidRPr="008B22DF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22DF">
              <w:rPr>
                <w:rFonts w:ascii="Arial" w:hAnsi="Arial" w:cs="Arial"/>
                <w:color w:val="000000"/>
                <w:sz w:val="18"/>
                <w:szCs w:val="18"/>
              </w:rPr>
              <w:t>+ 34.3 % (21)</w:t>
            </w:r>
          </w:p>
        </w:tc>
      </w:tr>
      <w:tr w:rsidR="00041A6B" w:rsidRPr="005C3DEB" w:rsidTr="007B4D8C">
        <w:trPr>
          <w:trHeight w:hRule="exact" w:val="288"/>
        </w:trPr>
        <w:tc>
          <w:tcPr>
            <w:tcW w:w="658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41A6B" w:rsidRPr="008B22DF" w:rsidRDefault="00041A6B" w:rsidP="007B4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8" w:type="dxa"/>
            <w:vAlign w:val="center"/>
          </w:tcPr>
          <w:p w:rsidR="00041A6B" w:rsidRPr="008B22DF" w:rsidRDefault="00041A6B" w:rsidP="007B4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22DF">
              <w:rPr>
                <w:rFonts w:ascii="Arial" w:hAnsi="Arial" w:cs="Arial"/>
                <w:sz w:val="18"/>
                <w:szCs w:val="18"/>
              </w:rPr>
              <w:t>Male</w:t>
            </w:r>
          </w:p>
        </w:tc>
        <w:tc>
          <w:tcPr>
            <w:tcW w:w="1236" w:type="dxa"/>
            <w:vAlign w:val="center"/>
          </w:tcPr>
          <w:p w:rsidR="00041A6B" w:rsidRPr="008B22DF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22DF">
              <w:rPr>
                <w:rFonts w:ascii="Arial" w:hAnsi="Arial" w:cs="Arial"/>
                <w:color w:val="000000"/>
                <w:sz w:val="18"/>
                <w:szCs w:val="18"/>
              </w:rPr>
              <w:t>21.0 (n/a)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041A6B" w:rsidRPr="008B22DF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22DF">
              <w:rPr>
                <w:rFonts w:ascii="Arial" w:hAnsi="Arial" w:cs="Arial"/>
                <w:color w:val="000000"/>
                <w:sz w:val="18"/>
                <w:szCs w:val="18"/>
              </w:rPr>
              <w:t>21.3 (+ 0.3)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041A6B" w:rsidRPr="008B22DF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22DF">
              <w:rPr>
                <w:rFonts w:ascii="Arial" w:hAnsi="Arial" w:cs="Arial"/>
                <w:color w:val="000000"/>
                <w:sz w:val="18"/>
                <w:szCs w:val="18"/>
              </w:rPr>
              <w:t>21.9 (+ 0.6)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041A6B" w:rsidRPr="008B22DF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22DF">
              <w:rPr>
                <w:rFonts w:ascii="Arial" w:hAnsi="Arial" w:cs="Arial"/>
                <w:color w:val="000000"/>
                <w:sz w:val="18"/>
                <w:szCs w:val="18"/>
              </w:rPr>
              <w:t>23.1 (+ 1.2)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041A6B" w:rsidRPr="008B22DF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22DF">
              <w:rPr>
                <w:rFonts w:ascii="Arial" w:hAnsi="Arial" w:cs="Arial"/>
                <w:color w:val="000000"/>
                <w:sz w:val="18"/>
                <w:szCs w:val="18"/>
              </w:rPr>
              <w:t>24.7 (+ 1.7)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041A6B" w:rsidRPr="008B22DF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22DF">
              <w:rPr>
                <w:rFonts w:ascii="Arial" w:hAnsi="Arial" w:cs="Arial"/>
                <w:color w:val="000000"/>
                <w:sz w:val="18"/>
                <w:szCs w:val="18"/>
              </w:rPr>
              <w:t>26.1 (+ 1.3)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041A6B" w:rsidRPr="008B22DF" w:rsidRDefault="00041A6B" w:rsidP="007B4D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22DF">
              <w:rPr>
                <w:rFonts w:ascii="Arial" w:hAnsi="Arial" w:cs="Arial"/>
                <w:color w:val="000000"/>
                <w:sz w:val="18"/>
                <w:szCs w:val="18"/>
              </w:rPr>
              <w:t xml:space="preserve">+ 1.5 %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(p&lt;.01)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041A6B" w:rsidRPr="008B22DF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2" w:type="dxa"/>
            <w:shd w:val="clear" w:color="auto" w:fill="D9D9D9" w:themeFill="background1" w:themeFillShade="D9"/>
            <w:vAlign w:val="center"/>
          </w:tcPr>
          <w:p w:rsidR="00041A6B" w:rsidRPr="008B22DF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8" w:type="dxa"/>
            <w:shd w:val="clear" w:color="auto" w:fill="D9D9D9" w:themeFill="background1" w:themeFillShade="D9"/>
            <w:vAlign w:val="center"/>
          </w:tcPr>
          <w:p w:rsidR="00041A6B" w:rsidRPr="008B22DF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41A6B" w:rsidRPr="005C3DEB" w:rsidTr="007B4D8C">
        <w:trPr>
          <w:trHeight w:hRule="exact" w:val="288"/>
        </w:trPr>
        <w:tc>
          <w:tcPr>
            <w:tcW w:w="658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41A6B" w:rsidRPr="008B22DF" w:rsidRDefault="00041A6B" w:rsidP="007B4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8" w:type="dxa"/>
            <w:vAlign w:val="center"/>
          </w:tcPr>
          <w:p w:rsidR="00041A6B" w:rsidRPr="008B22DF" w:rsidRDefault="00041A6B" w:rsidP="007B4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22DF">
              <w:rPr>
                <w:rFonts w:ascii="Arial" w:hAnsi="Arial" w:cs="Arial"/>
                <w:sz w:val="18"/>
                <w:szCs w:val="18"/>
              </w:rPr>
              <w:t>Female</w:t>
            </w:r>
          </w:p>
        </w:tc>
        <w:tc>
          <w:tcPr>
            <w:tcW w:w="1236" w:type="dxa"/>
            <w:vAlign w:val="center"/>
          </w:tcPr>
          <w:p w:rsidR="00041A6B" w:rsidRPr="008B22DF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22DF">
              <w:rPr>
                <w:rFonts w:ascii="Arial" w:hAnsi="Arial" w:cs="Arial"/>
                <w:color w:val="000000"/>
                <w:sz w:val="18"/>
                <w:szCs w:val="18"/>
              </w:rPr>
              <w:t xml:space="preserve">  4.2 (n/a)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041A6B" w:rsidRPr="008B22DF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22DF">
              <w:rPr>
                <w:rFonts w:ascii="Arial" w:hAnsi="Arial" w:cs="Arial"/>
                <w:color w:val="000000"/>
                <w:sz w:val="18"/>
                <w:szCs w:val="18"/>
              </w:rPr>
              <w:t xml:space="preserve">  4.6 (+ 0.3)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041A6B" w:rsidRPr="008B22DF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22DF">
              <w:rPr>
                <w:rFonts w:ascii="Arial" w:hAnsi="Arial" w:cs="Arial"/>
                <w:color w:val="000000"/>
                <w:sz w:val="18"/>
                <w:szCs w:val="18"/>
              </w:rPr>
              <w:t xml:space="preserve">  4.6 (+ 0.0)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041A6B" w:rsidRPr="008B22DF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22DF">
              <w:rPr>
                <w:rFonts w:ascii="Arial" w:hAnsi="Arial" w:cs="Arial"/>
                <w:color w:val="000000"/>
                <w:sz w:val="18"/>
                <w:szCs w:val="18"/>
              </w:rPr>
              <w:t xml:space="preserve">  5.4 (+ 0.9)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041A6B" w:rsidRPr="008B22DF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22DF">
              <w:rPr>
                <w:rFonts w:ascii="Arial" w:hAnsi="Arial" w:cs="Arial"/>
                <w:color w:val="000000"/>
                <w:sz w:val="18"/>
                <w:szCs w:val="18"/>
              </w:rPr>
              <w:t xml:space="preserve">  6.0 (+ 0.6)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041A6B" w:rsidRPr="008B22DF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22DF">
              <w:rPr>
                <w:rFonts w:ascii="Arial" w:hAnsi="Arial" w:cs="Arial"/>
                <w:color w:val="000000"/>
                <w:sz w:val="18"/>
                <w:szCs w:val="18"/>
              </w:rPr>
              <w:t xml:space="preserve">  7.1 (+ 1.1)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041A6B" w:rsidRPr="008B22DF" w:rsidRDefault="00041A6B" w:rsidP="007B4D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22DF">
              <w:rPr>
                <w:rFonts w:ascii="Arial" w:hAnsi="Arial" w:cs="Arial"/>
                <w:color w:val="000000"/>
                <w:sz w:val="18"/>
                <w:szCs w:val="18"/>
              </w:rPr>
              <w:t xml:space="preserve">+ 3.5 %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(p&lt;.01)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041A6B" w:rsidRPr="008B22DF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2" w:type="dxa"/>
            <w:shd w:val="clear" w:color="auto" w:fill="D9D9D9" w:themeFill="background1" w:themeFillShade="D9"/>
            <w:vAlign w:val="center"/>
          </w:tcPr>
          <w:p w:rsidR="00041A6B" w:rsidRPr="008B22DF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8" w:type="dxa"/>
            <w:shd w:val="clear" w:color="auto" w:fill="D9D9D9" w:themeFill="background1" w:themeFillShade="D9"/>
            <w:vAlign w:val="center"/>
          </w:tcPr>
          <w:p w:rsidR="00041A6B" w:rsidRPr="008B22DF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041A6B" w:rsidRDefault="00041A6B" w:rsidP="00873236">
      <w:pPr>
        <w:rPr>
          <w:rFonts w:ascii="Arial" w:hAnsi="Arial" w:cs="Arial"/>
        </w:rPr>
      </w:pPr>
    </w:p>
    <w:tbl>
      <w:tblPr>
        <w:tblStyle w:val="TableGrid"/>
        <w:tblpPr w:leftFromText="187" w:rightFromText="187" w:horzAnchor="margin" w:tblpYSpec="top"/>
        <w:tblW w:w="14395" w:type="dxa"/>
        <w:tblLook w:val="04A0" w:firstRow="1" w:lastRow="0" w:firstColumn="1" w:lastColumn="0" w:noHBand="0" w:noVBand="1"/>
      </w:tblPr>
      <w:tblGrid>
        <w:gridCol w:w="658"/>
        <w:gridCol w:w="818"/>
        <w:gridCol w:w="1236"/>
        <w:gridCol w:w="1257"/>
        <w:gridCol w:w="1258"/>
        <w:gridCol w:w="1258"/>
        <w:gridCol w:w="1258"/>
        <w:gridCol w:w="1258"/>
        <w:gridCol w:w="1524"/>
        <w:gridCol w:w="900"/>
        <w:gridCol w:w="1442"/>
        <w:gridCol w:w="1528"/>
      </w:tblGrid>
      <w:tr w:rsidR="00FE7196" w:rsidRPr="005C3DEB" w:rsidTr="007B4D8C">
        <w:trPr>
          <w:cantSplit/>
          <w:trHeight w:hRule="exact" w:val="504"/>
        </w:trPr>
        <w:tc>
          <w:tcPr>
            <w:tcW w:w="14395" w:type="dxa"/>
            <w:gridSpan w:val="12"/>
            <w:vAlign w:val="center"/>
          </w:tcPr>
          <w:p w:rsidR="00FE7196" w:rsidRPr="005F4E55" w:rsidRDefault="00FE7196" w:rsidP="00FE71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Supplementary Table. </w:t>
            </w:r>
            <w:r w:rsidRPr="005F4E55">
              <w:rPr>
                <w:rFonts w:ascii="Arial" w:hAnsi="Arial" w:cs="Arial"/>
                <w:b/>
              </w:rPr>
              <w:t xml:space="preserve">Trends in Suicide Rates among Persons ≥ 10 Years of Age, by State and Sex, </w:t>
            </w:r>
            <w:r>
              <w:rPr>
                <w:rFonts w:ascii="Arial" w:hAnsi="Arial" w:cs="Arial"/>
                <w:b/>
              </w:rPr>
              <w:t xml:space="preserve">National Vital Statistics System, </w:t>
            </w:r>
            <w:r w:rsidRPr="005F4E55">
              <w:rPr>
                <w:rFonts w:ascii="Arial" w:hAnsi="Arial" w:cs="Arial"/>
                <w:b/>
              </w:rPr>
              <w:t>1999 – 2016</w:t>
            </w:r>
          </w:p>
        </w:tc>
      </w:tr>
      <w:tr w:rsidR="00041A6B" w:rsidRPr="005C3DEB" w:rsidTr="007B4D8C">
        <w:trPr>
          <w:cantSplit/>
          <w:trHeight w:hRule="exact" w:val="432"/>
        </w:trPr>
        <w:tc>
          <w:tcPr>
            <w:tcW w:w="658" w:type="dxa"/>
            <w:vMerge w:val="restart"/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3F43">
              <w:rPr>
                <w:rFonts w:ascii="Arial" w:hAnsi="Arial" w:cs="Arial"/>
                <w:b/>
                <w:sz w:val="18"/>
                <w:szCs w:val="18"/>
              </w:rPr>
              <w:t>State</w:t>
            </w:r>
          </w:p>
        </w:tc>
        <w:tc>
          <w:tcPr>
            <w:tcW w:w="818" w:type="dxa"/>
            <w:vMerge w:val="restart"/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3F43">
              <w:rPr>
                <w:rFonts w:ascii="Arial" w:hAnsi="Arial" w:cs="Arial"/>
                <w:b/>
                <w:sz w:val="18"/>
                <w:szCs w:val="18"/>
              </w:rPr>
              <w:t>Sex</w:t>
            </w:r>
          </w:p>
        </w:tc>
        <w:tc>
          <w:tcPr>
            <w:tcW w:w="7525" w:type="dxa"/>
            <w:gridSpan w:val="6"/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3F43">
              <w:rPr>
                <w:rFonts w:ascii="Arial" w:hAnsi="Arial" w:cs="Arial"/>
                <w:b/>
                <w:sz w:val="18"/>
                <w:szCs w:val="18"/>
              </w:rPr>
              <w:t>Age-Adjusted Annual Rate per 100,000 Persons (Change from Prior Period)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*</w:t>
            </w:r>
          </w:p>
        </w:tc>
        <w:tc>
          <w:tcPr>
            <w:tcW w:w="1524" w:type="dxa"/>
            <w:vMerge w:val="restart"/>
            <w:vAlign w:val="center"/>
          </w:tcPr>
          <w:p w:rsidR="00041A6B" w:rsidRPr="005F4E55" w:rsidRDefault="00041A6B" w:rsidP="007B4D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4E55">
              <w:rPr>
                <w:rFonts w:ascii="Arial" w:hAnsi="Arial" w:cs="Arial"/>
                <w:b/>
                <w:sz w:val="18"/>
                <w:szCs w:val="18"/>
              </w:rPr>
              <w:t>Modeled</w:t>
            </w:r>
          </w:p>
          <w:p w:rsidR="00041A6B" w:rsidRPr="005F4E55" w:rsidRDefault="00041A6B" w:rsidP="007B4D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4E55">
              <w:rPr>
                <w:rFonts w:ascii="Arial" w:hAnsi="Arial" w:cs="Arial"/>
                <w:b/>
                <w:sz w:val="18"/>
                <w:szCs w:val="18"/>
              </w:rPr>
              <w:t xml:space="preserve"> AAPC </w:t>
            </w:r>
            <w:r w:rsidRPr="00806E88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900" w:type="dxa"/>
            <w:vMerge w:val="restart"/>
            <w:vAlign w:val="center"/>
          </w:tcPr>
          <w:p w:rsidR="00041A6B" w:rsidRPr="005F4E55" w:rsidRDefault="00041A6B" w:rsidP="007B4D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4E55">
              <w:rPr>
                <w:rFonts w:ascii="Arial" w:hAnsi="Arial" w:cs="Arial"/>
                <w:b/>
                <w:sz w:val="18"/>
                <w:szCs w:val="18"/>
              </w:rPr>
              <w:t>Current</w:t>
            </w:r>
          </w:p>
          <w:p w:rsidR="00041A6B" w:rsidRPr="005F4E55" w:rsidRDefault="00041A6B" w:rsidP="007B4D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4E55">
              <w:rPr>
                <w:rFonts w:ascii="Arial" w:hAnsi="Arial" w:cs="Arial"/>
                <w:b/>
                <w:sz w:val="18"/>
                <w:szCs w:val="18"/>
              </w:rPr>
              <w:t>State</w:t>
            </w:r>
          </w:p>
          <w:p w:rsidR="00041A6B" w:rsidRPr="005F4E55" w:rsidRDefault="00041A6B" w:rsidP="007B4D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4E55">
              <w:rPr>
                <w:rFonts w:ascii="Arial" w:hAnsi="Arial" w:cs="Arial"/>
                <w:b/>
                <w:sz w:val="18"/>
                <w:szCs w:val="18"/>
              </w:rPr>
              <w:t xml:space="preserve">  Rank </w:t>
            </w:r>
            <w:r w:rsidRPr="00806E88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§</w:t>
            </w:r>
          </w:p>
        </w:tc>
        <w:tc>
          <w:tcPr>
            <w:tcW w:w="1442" w:type="dxa"/>
            <w:vMerge w:val="restart"/>
            <w:vAlign w:val="center"/>
          </w:tcPr>
          <w:p w:rsidR="00041A6B" w:rsidRPr="005F4E55" w:rsidRDefault="00041A6B" w:rsidP="007B4D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4E55">
              <w:rPr>
                <w:rFonts w:ascii="Arial" w:hAnsi="Arial" w:cs="Arial"/>
                <w:b/>
                <w:sz w:val="18"/>
                <w:szCs w:val="18"/>
              </w:rPr>
              <w:t>Overall</w:t>
            </w:r>
          </w:p>
          <w:p w:rsidR="00041A6B" w:rsidRPr="005F4E55" w:rsidRDefault="00041A6B" w:rsidP="007B4D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4E55">
              <w:rPr>
                <w:rFonts w:ascii="Arial" w:hAnsi="Arial" w:cs="Arial"/>
                <w:b/>
                <w:sz w:val="18"/>
                <w:szCs w:val="18"/>
              </w:rPr>
              <w:t>Rate Change</w:t>
            </w:r>
          </w:p>
          <w:p w:rsidR="00041A6B" w:rsidRPr="005F4E55" w:rsidRDefault="00041A6B" w:rsidP="007B4D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4E55">
              <w:rPr>
                <w:rFonts w:ascii="Arial" w:hAnsi="Arial" w:cs="Arial"/>
                <w:b/>
                <w:sz w:val="18"/>
                <w:szCs w:val="18"/>
              </w:rPr>
              <w:t xml:space="preserve">(State Rank) </w:t>
            </w:r>
            <w:r w:rsidRPr="00806E88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¶</w:t>
            </w:r>
          </w:p>
        </w:tc>
        <w:tc>
          <w:tcPr>
            <w:tcW w:w="1528" w:type="dxa"/>
            <w:vMerge w:val="restart"/>
            <w:vAlign w:val="center"/>
          </w:tcPr>
          <w:p w:rsidR="00041A6B" w:rsidRPr="005F4E55" w:rsidRDefault="00041A6B" w:rsidP="007B4D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4E55">
              <w:rPr>
                <w:rFonts w:ascii="Arial" w:hAnsi="Arial" w:cs="Arial"/>
                <w:b/>
                <w:sz w:val="18"/>
                <w:szCs w:val="18"/>
              </w:rPr>
              <w:t>Overall</w:t>
            </w:r>
          </w:p>
          <w:p w:rsidR="00041A6B" w:rsidRPr="005F4E55" w:rsidRDefault="00041A6B" w:rsidP="007B4D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4E55">
              <w:rPr>
                <w:rFonts w:ascii="Arial" w:hAnsi="Arial" w:cs="Arial"/>
                <w:b/>
                <w:sz w:val="18"/>
                <w:szCs w:val="18"/>
              </w:rPr>
              <w:t>Percent Change</w:t>
            </w:r>
          </w:p>
          <w:p w:rsidR="00041A6B" w:rsidRPr="005F4E55" w:rsidRDefault="00041A6B" w:rsidP="007B4D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4E55">
              <w:rPr>
                <w:rFonts w:ascii="Arial" w:hAnsi="Arial" w:cs="Arial"/>
                <w:b/>
                <w:sz w:val="18"/>
                <w:szCs w:val="18"/>
              </w:rPr>
              <w:t xml:space="preserve"> (State Rank) **</w:t>
            </w:r>
          </w:p>
        </w:tc>
      </w:tr>
      <w:tr w:rsidR="00041A6B" w:rsidRPr="005C3DEB" w:rsidTr="007B4D8C">
        <w:trPr>
          <w:cantSplit/>
          <w:trHeight w:hRule="exact" w:val="432"/>
        </w:trPr>
        <w:tc>
          <w:tcPr>
            <w:tcW w:w="658" w:type="dxa"/>
            <w:vMerge/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8" w:type="dxa"/>
            <w:vMerge/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6" w:type="dxa"/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3F43">
              <w:rPr>
                <w:rFonts w:ascii="Arial" w:hAnsi="Arial" w:cs="Arial"/>
                <w:b/>
                <w:sz w:val="18"/>
                <w:szCs w:val="18"/>
              </w:rPr>
              <w:t>1999 – 2001</w:t>
            </w:r>
          </w:p>
        </w:tc>
        <w:tc>
          <w:tcPr>
            <w:tcW w:w="1257" w:type="dxa"/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3F43">
              <w:rPr>
                <w:rFonts w:ascii="Arial" w:hAnsi="Arial" w:cs="Arial"/>
                <w:b/>
                <w:sz w:val="18"/>
                <w:szCs w:val="18"/>
              </w:rPr>
              <w:t>2002 – 2004</w:t>
            </w:r>
          </w:p>
        </w:tc>
        <w:tc>
          <w:tcPr>
            <w:tcW w:w="1258" w:type="dxa"/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3F43">
              <w:rPr>
                <w:rFonts w:ascii="Arial" w:hAnsi="Arial" w:cs="Arial"/>
                <w:b/>
                <w:sz w:val="18"/>
                <w:szCs w:val="18"/>
              </w:rPr>
              <w:t>2005 – 2007</w:t>
            </w:r>
          </w:p>
        </w:tc>
        <w:tc>
          <w:tcPr>
            <w:tcW w:w="1258" w:type="dxa"/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3F43">
              <w:rPr>
                <w:rFonts w:ascii="Arial" w:hAnsi="Arial" w:cs="Arial"/>
                <w:b/>
                <w:sz w:val="18"/>
                <w:szCs w:val="18"/>
              </w:rPr>
              <w:t>2008 – 2010</w:t>
            </w:r>
          </w:p>
        </w:tc>
        <w:tc>
          <w:tcPr>
            <w:tcW w:w="1258" w:type="dxa"/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3F43">
              <w:rPr>
                <w:rFonts w:ascii="Arial" w:hAnsi="Arial" w:cs="Arial"/>
                <w:b/>
                <w:sz w:val="18"/>
                <w:szCs w:val="18"/>
              </w:rPr>
              <w:t>2011 – 2013</w:t>
            </w:r>
          </w:p>
        </w:tc>
        <w:tc>
          <w:tcPr>
            <w:tcW w:w="1258" w:type="dxa"/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3F43">
              <w:rPr>
                <w:rFonts w:ascii="Arial" w:hAnsi="Arial" w:cs="Arial"/>
                <w:b/>
                <w:sz w:val="18"/>
                <w:szCs w:val="18"/>
              </w:rPr>
              <w:t>2014 – 2016</w:t>
            </w:r>
          </w:p>
        </w:tc>
        <w:tc>
          <w:tcPr>
            <w:tcW w:w="1524" w:type="dxa"/>
            <w:vMerge/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8" w:type="dxa"/>
            <w:vMerge/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1A6B" w:rsidRPr="005C3DEB" w:rsidTr="007B4D8C">
        <w:trPr>
          <w:trHeight w:hRule="exact" w:val="90"/>
        </w:trPr>
        <w:tc>
          <w:tcPr>
            <w:tcW w:w="14395" w:type="dxa"/>
            <w:gridSpan w:val="12"/>
            <w:shd w:val="clear" w:color="auto" w:fill="D9D9D9" w:themeFill="background1" w:themeFillShade="D9"/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41A6B" w:rsidRPr="005C3DEB" w:rsidTr="007B4D8C">
        <w:trPr>
          <w:trHeight w:hRule="exact" w:val="288"/>
        </w:trPr>
        <w:tc>
          <w:tcPr>
            <w:tcW w:w="658" w:type="dxa"/>
            <w:vMerge w:val="restart"/>
            <w:tcBorders>
              <w:bottom w:val="double" w:sz="4" w:space="0" w:color="auto"/>
            </w:tcBorders>
            <w:vAlign w:val="center"/>
          </w:tcPr>
          <w:p w:rsidR="00041A6B" w:rsidRPr="008B22DF" w:rsidRDefault="00041A6B" w:rsidP="007B4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22DF">
              <w:rPr>
                <w:rFonts w:ascii="Arial" w:hAnsi="Arial" w:cs="Arial"/>
                <w:sz w:val="18"/>
                <w:szCs w:val="18"/>
              </w:rPr>
              <w:t>RI</w:t>
            </w:r>
          </w:p>
        </w:tc>
        <w:tc>
          <w:tcPr>
            <w:tcW w:w="818" w:type="dxa"/>
            <w:vAlign w:val="center"/>
          </w:tcPr>
          <w:p w:rsidR="00041A6B" w:rsidRPr="008B22DF" w:rsidRDefault="00041A6B" w:rsidP="007B4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22DF">
              <w:rPr>
                <w:rFonts w:ascii="Arial" w:hAnsi="Arial" w:cs="Arial"/>
                <w:sz w:val="18"/>
                <w:szCs w:val="18"/>
              </w:rPr>
              <w:t>Both</w:t>
            </w:r>
          </w:p>
        </w:tc>
        <w:tc>
          <w:tcPr>
            <w:tcW w:w="1236" w:type="dxa"/>
            <w:vAlign w:val="center"/>
          </w:tcPr>
          <w:p w:rsidR="00041A6B" w:rsidRPr="008B22DF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22DF">
              <w:rPr>
                <w:rFonts w:ascii="Arial" w:hAnsi="Arial" w:cs="Arial"/>
                <w:color w:val="000000"/>
                <w:sz w:val="18"/>
                <w:szCs w:val="18"/>
              </w:rPr>
              <w:t xml:space="preserve">  9.4 (n/a)</w:t>
            </w:r>
          </w:p>
        </w:tc>
        <w:tc>
          <w:tcPr>
            <w:tcW w:w="1257" w:type="dxa"/>
            <w:vAlign w:val="center"/>
          </w:tcPr>
          <w:p w:rsidR="00041A6B" w:rsidRPr="008B22DF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22DF">
              <w:rPr>
                <w:rFonts w:ascii="Arial" w:hAnsi="Arial" w:cs="Arial"/>
                <w:color w:val="000000"/>
                <w:sz w:val="18"/>
                <w:szCs w:val="18"/>
              </w:rPr>
              <w:t xml:space="preserve">  9.0 (- 0.3)</w:t>
            </w:r>
          </w:p>
        </w:tc>
        <w:tc>
          <w:tcPr>
            <w:tcW w:w="1258" w:type="dxa"/>
            <w:vAlign w:val="center"/>
          </w:tcPr>
          <w:p w:rsidR="00041A6B" w:rsidRPr="008B22DF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22DF">
              <w:rPr>
                <w:rFonts w:ascii="Arial" w:hAnsi="Arial" w:cs="Arial"/>
                <w:color w:val="000000"/>
                <w:sz w:val="18"/>
                <w:szCs w:val="18"/>
              </w:rPr>
              <w:t xml:space="preserve">  9.0 (- 0.0)</w:t>
            </w:r>
          </w:p>
        </w:tc>
        <w:tc>
          <w:tcPr>
            <w:tcW w:w="1258" w:type="dxa"/>
            <w:vAlign w:val="center"/>
          </w:tcPr>
          <w:p w:rsidR="00041A6B" w:rsidRPr="008B22DF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22DF">
              <w:rPr>
                <w:rFonts w:ascii="Arial" w:hAnsi="Arial" w:cs="Arial"/>
                <w:color w:val="000000"/>
                <w:sz w:val="18"/>
                <w:szCs w:val="18"/>
              </w:rPr>
              <w:t>12.8 (+ 3.8)</w:t>
            </w:r>
          </w:p>
        </w:tc>
        <w:tc>
          <w:tcPr>
            <w:tcW w:w="1258" w:type="dxa"/>
            <w:vAlign w:val="center"/>
          </w:tcPr>
          <w:p w:rsidR="00041A6B" w:rsidRPr="008B22DF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22DF">
              <w:rPr>
                <w:rFonts w:ascii="Arial" w:hAnsi="Arial" w:cs="Arial"/>
                <w:color w:val="000000"/>
                <w:sz w:val="18"/>
                <w:szCs w:val="18"/>
              </w:rPr>
              <w:t>11.9 (- 0.9)</w:t>
            </w:r>
          </w:p>
        </w:tc>
        <w:tc>
          <w:tcPr>
            <w:tcW w:w="1258" w:type="dxa"/>
            <w:vAlign w:val="center"/>
          </w:tcPr>
          <w:p w:rsidR="00041A6B" w:rsidRPr="008B22DF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22DF">
              <w:rPr>
                <w:rFonts w:ascii="Arial" w:hAnsi="Arial" w:cs="Arial"/>
                <w:color w:val="000000"/>
                <w:sz w:val="18"/>
                <w:szCs w:val="18"/>
              </w:rPr>
              <w:t>12.6 (+ 0.7)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041A6B" w:rsidRPr="008B22DF" w:rsidRDefault="00041A6B" w:rsidP="007B4D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22DF">
              <w:rPr>
                <w:rFonts w:ascii="Arial" w:hAnsi="Arial" w:cs="Arial"/>
                <w:color w:val="000000"/>
                <w:sz w:val="18"/>
                <w:szCs w:val="18"/>
              </w:rPr>
              <w:t xml:space="preserve">+ 2.6 %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(p&lt;.05)</w:t>
            </w:r>
          </w:p>
        </w:tc>
        <w:tc>
          <w:tcPr>
            <w:tcW w:w="900" w:type="dxa"/>
            <w:vAlign w:val="center"/>
          </w:tcPr>
          <w:p w:rsidR="00041A6B" w:rsidRPr="008B22DF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22DF"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442" w:type="dxa"/>
            <w:vAlign w:val="center"/>
          </w:tcPr>
          <w:p w:rsidR="00041A6B" w:rsidRPr="008B22DF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22DF">
              <w:rPr>
                <w:rFonts w:ascii="Arial" w:hAnsi="Arial" w:cs="Arial"/>
                <w:color w:val="000000"/>
                <w:sz w:val="18"/>
                <w:szCs w:val="18"/>
              </w:rPr>
              <w:t>+ 3.2 (30</w:t>
            </w:r>
            <w:r w:rsidRPr="001E5EE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1E5EE3">
              <w:rPr>
                <w:rFonts w:ascii="Arial" w:hAnsi="Arial" w:cs="Arial"/>
                <w:sz w:val="20"/>
                <w:szCs w:val="20"/>
                <w:vertAlign w:val="superscript"/>
              </w:rPr>
              <w:t>¶¶</w:t>
            </w:r>
            <w:r w:rsidRPr="008B22DF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28" w:type="dxa"/>
            <w:vAlign w:val="center"/>
          </w:tcPr>
          <w:p w:rsidR="00041A6B" w:rsidRPr="008B22DF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22DF">
              <w:rPr>
                <w:rFonts w:ascii="Arial" w:hAnsi="Arial" w:cs="Arial"/>
                <w:color w:val="000000"/>
                <w:sz w:val="18"/>
                <w:szCs w:val="18"/>
              </w:rPr>
              <w:t>+ 34.1 % (23</w:t>
            </w:r>
            <w:r w:rsidRPr="001E5EE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1E5EE3">
              <w:rPr>
                <w:rFonts w:ascii="Arial" w:hAnsi="Arial" w:cs="Arial"/>
                <w:sz w:val="20"/>
                <w:szCs w:val="20"/>
                <w:vertAlign w:val="superscript"/>
              </w:rPr>
              <w:t>¶¶</w:t>
            </w:r>
            <w:r w:rsidRPr="008B22DF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</w:tr>
      <w:tr w:rsidR="00041A6B" w:rsidRPr="005C3DEB" w:rsidTr="007B4D8C">
        <w:trPr>
          <w:trHeight w:hRule="exact" w:val="288"/>
        </w:trPr>
        <w:tc>
          <w:tcPr>
            <w:tcW w:w="658" w:type="dxa"/>
            <w:vMerge/>
            <w:tcBorders>
              <w:bottom w:val="double" w:sz="4" w:space="0" w:color="auto"/>
            </w:tcBorders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8" w:type="dxa"/>
            <w:tcBorders>
              <w:bottom w:val="single" w:sz="4" w:space="0" w:color="auto"/>
            </w:tcBorders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22DF">
              <w:rPr>
                <w:rFonts w:ascii="Arial" w:hAnsi="Arial" w:cs="Arial"/>
                <w:sz w:val="18"/>
                <w:szCs w:val="18"/>
              </w:rPr>
              <w:t>Male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22DF">
              <w:rPr>
                <w:rFonts w:ascii="Arial" w:hAnsi="Arial" w:cs="Arial"/>
                <w:color w:val="000000"/>
                <w:sz w:val="18"/>
                <w:szCs w:val="18"/>
              </w:rPr>
              <w:t>15.4 (n/a)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22DF">
              <w:rPr>
                <w:rFonts w:ascii="Arial" w:hAnsi="Arial" w:cs="Arial"/>
                <w:color w:val="000000"/>
                <w:sz w:val="18"/>
                <w:szCs w:val="18"/>
              </w:rPr>
              <w:t>15.2 (- 0.2)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22DF">
              <w:rPr>
                <w:rFonts w:ascii="Arial" w:hAnsi="Arial" w:cs="Arial"/>
                <w:color w:val="000000"/>
                <w:sz w:val="18"/>
                <w:szCs w:val="18"/>
              </w:rPr>
              <w:t>14.8 (- 0.3)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22DF">
              <w:rPr>
                <w:rFonts w:ascii="Arial" w:hAnsi="Arial" w:cs="Arial"/>
                <w:color w:val="000000"/>
                <w:sz w:val="18"/>
                <w:szCs w:val="18"/>
              </w:rPr>
              <w:t>21.2 (+ 6.4)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22DF">
              <w:rPr>
                <w:rFonts w:ascii="Arial" w:hAnsi="Arial" w:cs="Arial"/>
                <w:color w:val="000000"/>
                <w:sz w:val="18"/>
                <w:szCs w:val="18"/>
              </w:rPr>
              <w:t>19.2 (- 2.0)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22DF">
              <w:rPr>
                <w:rFonts w:ascii="Arial" w:hAnsi="Arial" w:cs="Arial"/>
                <w:color w:val="000000"/>
                <w:sz w:val="18"/>
                <w:szCs w:val="18"/>
              </w:rPr>
              <w:t>19.6 (+ 0.4)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1A6B" w:rsidRPr="008E3F43" w:rsidRDefault="00041A6B" w:rsidP="007B4D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22DF">
              <w:rPr>
                <w:rFonts w:ascii="Arial" w:hAnsi="Arial" w:cs="Arial"/>
                <w:color w:val="000000"/>
                <w:sz w:val="18"/>
                <w:szCs w:val="18"/>
              </w:rPr>
              <w:t xml:space="preserve">+ 2.2 %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B22DF">
              <w:rPr>
                <w:rFonts w:ascii="Arial" w:hAnsi="Arial" w:cs="Arial"/>
                <w:color w:val="000000"/>
                <w:sz w:val="18"/>
                <w:szCs w:val="18"/>
              </w:rPr>
              <w:t>n/s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041A6B" w:rsidRPr="005C3DEB" w:rsidTr="007B4D8C">
        <w:trPr>
          <w:trHeight w:hRule="exact" w:val="288"/>
        </w:trPr>
        <w:tc>
          <w:tcPr>
            <w:tcW w:w="658" w:type="dxa"/>
            <w:vMerge/>
            <w:tcBorders>
              <w:bottom w:val="double" w:sz="4" w:space="0" w:color="auto"/>
            </w:tcBorders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8" w:type="dxa"/>
            <w:tcBorders>
              <w:bottom w:val="double" w:sz="4" w:space="0" w:color="auto"/>
            </w:tcBorders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22DF">
              <w:rPr>
                <w:rFonts w:ascii="Arial" w:hAnsi="Arial" w:cs="Arial"/>
                <w:sz w:val="18"/>
                <w:szCs w:val="18"/>
              </w:rPr>
              <w:t>Female</w:t>
            </w:r>
          </w:p>
        </w:tc>
        <w:tc>
          <w:tcPr>
            <w:tcW w:w="1236" w:type="dxa"/>
            <w:tcBorders>
              <w:bottom w:val="double" w:sz="4" w:space="0" w:color="auto"/>
            </w:tcBorders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22DF">
              <w:rPr>
                <w:rFonts w:ascii="Arial" w:hAnsi="Arial" w:cs="Arial"/>
                <w:color w:val="000000"/>
                <w:sz w:val="18"/>
                <w:szCs w:val="18"/>
              </w:rPr>
              <w:t xml:space="preserve">  4.0 (n/a)</w:t>
            </w:r>
          </w:p>
        </w:tc>
        <w:tc>
          <w:tcPr>
            <w:tcW w:w="125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22DF">
              <w:rPr>
                <w:rFonts w:ascii="Arial" w:hAnsi="Arial" w:cs="Arial"/>
                <w:color w:val="000000"/>
                <w:sz w:val="18"/>
                <w:szCs w:val="18"/>
              </w:rPr>
              <w:t xml:space="preserve">  3.3 (- 0.7)</w:t>
            </w:r>
          </w:p>
        </w:tc>
        <w:tc>
          <w:tcPr>
            <w:tcW w:w="125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22DF">
              <w:rPr>
                <w:rFonts w:ascii="Arial" w:hAnsi="Arial" w:cs="Arial"/>
                <w:color w:val="000000"/>
                <w:sz w:val="18"/>
                <w:szCs w:val="18"/>
              </w:rPr>
              <w:t xml:space="preserve">  3.8 (+ 0.4)</w:t>
            </w:r>
          </w:p>
        </w:tc>
        <w:tc>
          <w:tcPr>
            <w:tcW w:w="125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22DF">
              <w:rPr>
                <w:rFonts w:ascii="Arial" w:hAnsi="Arial" w:cs="Arial"/>
                <w:color w:val="000000"/>
                <w:sz w:val="18"/>
                <w:szCs w:val="18"/>
              </w:rPr>
              <w:t xml:space="preserve">  5.1 (+ 1.3)</w:t>
            </w:r>
          </w:p>
        </w:tc>
        <w:tc>
          <w:tcPr>
            <w:tcW w:w="125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22DF">
              <w:rPr>
                <w:rFonts w:ascii="Arial" w:hAnsi="Arial" w:cs="Arial"/>
                <w:color w:val="000000"/>
                <w:sz w:val="18"/>
                <w:szCs w:val="18"/>
              </w:rPr>
              <w:t xml:space="preserve">  5.1 (+ 0.0)</w:t>
            </w:r>
          </w:p>
        </w:tc>
        <w:tc>
          <w:tcPr>
            <w:tcW w:w="125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22DF">
              <w:rPr>
                <w:rFonts w:ascii="Arial" w:hAnsi="Arial" w:cs="Arial"/>
                <w:color w:val="000000"/>
                <w:sz w:val="18"/>
                <w:szCs w:val="18"/>
              </w:rPr>
              <w:t xml:space="preserve">  6.1 (+ 1.0)</w:t>
            </w:r>
          </w:p>
        </w:tc>
        <w:tc>
          <w:tcPr>
            <w:tcW w:w="152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41A6B" w:rsidRPr="008E3F43" w:rsidRDefault="00041A6B" w:rsidP="007B4D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22DF">
              <w:rPr>
                <w:rFonts w:ascii="Arial" w:hAnsi="Arial" w:cs="Arial"/>
                <w:color w:val="000000"/>
                <w:sz w:val="18"/>
                <w:szCs w:val="18"/>
              </w:rPr>
              <w:t xml:space="preserve">+ 3.7 %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(p&lt;.05)</w:t>
            </w:r>
          </w:p>
        </w:tc>
        <w:tc>
          <w:tcPr>
            <w:tcW w:w="900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42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28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041A6B" w:rsidRPr="005C3DEB" w:rsidTr="007B4D8C">
        <w:trPr>
          <w:trHeight w:hRule="exact" w:val="288"/>
        </w:trPr>
        <w:tc>
          <w:tcPr>
            <w:tcW w:w="658" w:type="dxa"/>
            <w:vMerge w:val="restar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41A6B" w:rsidRPr="008B22DF" w:rsidRDefault="00041A6B" w:rsidP="007B4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22DF">
              <w:rPr>
                <w:rFonts w:ascii="Arial" w:hAnsi="Arial" w:cs="Arial"/>
                <w:sz w:val="18"/>
                <w:szCs w:val="18"/>
              </w:rPr>
              <w:t>SC</w:t>
            </w:r>
          </w:p>
        </w:tc>
        <w:tc>
          <w:tcPr>
            <w:tcW w:w="8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41A6B" w:rsidRPr="008B22DF" w:rsidRDefault="00041A6B" w:rsidP="007B4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22DF">
              <w:rPr>
                <w:rFonts w:ascii="Arial" w:hAnsi="Arial" w:cs="Arial"/>
                <w:sz w:val="18"/>
                <w:szCs w:val="18"/>
              </w:rPr>
              <w:t>Both</w:t>
            </w:r>
          </w:p>
        </w:tc>
        <w:tc>
          <w:tcPr>
            <w:tcW w:w="123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41A6B" w:rsidRPr="008B22DF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22DF">
              <w:rPr>
                <w:rFonts w:ascii="Arial" w:hAnsi="Arial" w:cs="Arial"/>
                <w:color w:val="000000"/>
                <w:sz w:val="18"/>
                <w:szCs w:val="18"/>
              </w:rPr>
              <w:t>12.8 (n/a)</w:t>
            </w:r>
          </w:p>
        </w:tc>
        <w:tc>
          <w:tcPr>
            <w:tcW w:w="125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41A6B" w:rsidRPr="008B22DF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22DF">
              <w:rPr>
                <w:rFonts w:ascii="Arial" w:hAnsi="Arial" w:cs="Arial"/>
                <w:color w:val="000000"/>
                <w:sz w:val="18"/>
                <w:szCs w:val="18"/>
              </w:rPr>
              <w:t>13.0 (+ 0.2)</w:t>
            </w:r>
          </w:p>
        </w:tc>
        <w:tc>
          <w:tcPr>
            <w:tcW w:w="125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41A6B" w:rsidRPr="008B22DF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22DF">
              <w:rPr>
                <w:rFonts w:ascii="Arial" w:hAnsi="Arial" w:cs="Arial"/>
                <w:color w:val="000000"/>
                <w:sz w:val="18"/>
                <w:szCs w:val="18"/>
              </w:rPr>
              <w:t>13.7 (+ 0.7)</w:t>
            </w:r>
          </w:p>
        </w:tc>
        <w:tc>
          <w:tcPr>
            <w:tcW w:w="125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41A6B" w:rsidRPr="008B22DF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22DF">
              <w:rPr>
                <w:rFonts w:ascii="Arial" w:hAnsi="Arial" w:cs="Arial"/>
                <w:color w:val="000000"/>
                <w:sz w:val="18"/>
                <w:szCs w:val="18"/>
              </w:rPr>
              <w:t>14.9 (+ 1.2)</w:t>
            </w:r>
          </w:p>
        </w:tc>
        <w:tc>
          <w:tcPr>
            <w:tcW w:w="125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41A6B" w:rsidRPr="008B22DF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22DF">
              <w:rPr>
                <w:rFonts w:ascii="Arial" w:hAnsi="Arial" w:cs="Arial"/>
                <w:color w:val="000000"/>
                <w:sz w:val="18"/>
                <w:szCs w:val="18"/>
              </w:rPr>
              <w:t>16.0 (+ 1.1)</w:t>
            </w:r>
          </w:p>
        </w:tc>
        <w:tc>
          <w:tcPr>
            <w:tcW w:w="125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41A6B" w:rsidRPr="008B22DF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22DF">
              <w:rPr>
                <w:rFonts w:ascii="Arial" w:hAnsi="Arial" w:cs="Arial"/>
                <w:color w:val="000000"/>
                <w:sz w:val="18"/>
                <w:szCs w:val="18"/>
              </w:rPr>
              <w:t>17.7 (+ 1.7)</w:t>
            </w:r>
          </w:p>
        </w:tc>
        <w:tc>
          <w:tcPr>
            <w:tcW w:w="152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1A6B" w:rsidRPr="008B22DF" w:rsidRDefault="00041A6B" w:rsidP="007B4D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22DF">
              <w:rPr>
                <w:rFonts w:ascii="Arial" w:hAnsi="Arial" w:cs="Arial"/>
                <w:color w:val="000000"/>
                <w:sz w:val="18"/>
                <w:szCs w:val="18"/>
              </w:rPr>
              <w:t xml:space="preserve">+ 2.3 %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(p&lt;.01)</w:t>
            </w:r>
          </w:p>
        </w:tc>
        <w:tc>
          <w:tcPr>
            <w:tcW w:w="9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1A6B" w:rsidRPr="008B22DF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22DF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44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1A6B" w:rsidRPr="008B22DF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22DF">
              <w:rPr>
                <w:rFonts w:ascii="Arial" w:hAnsi="Arial" w:cs="Arial"/>
                <w:color w:val="000000"/>
                <w:sz w:val="18"/>
                <w:szCs w:val="18"/>
              </w:rPr>
              <w:t>+ 4.9 (17)</w:t>
            </w:r>
          </w:p>
        </w:tc>
        <w:tc>
          <w:tcPr>
            <w:tcW w:w="152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1A6B" w:rsidRPr="008B22DF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22DF">
              <w:rPr>
                <w:rFonts w:ascii="Arial" w:hAnsi="Arial" w:cs="Arial"/>
                <w:color w:val="000000"/>
                <w:sz w:val="18"/>
                <w:szCs w:val="18"/>
              </w:rPr>
              <w:t>+ 38.3 % (10)</w:t>
            </w:r>
          </w:p>
        </w:tc>
      </w:tr>
      <w:tr w:rsidR="00041A6B" w:rsidRPr="005C3DEB" w:rsidTr="007B4D8C">
        <w:trPr>
          <w:trHeight w:hRule="exact" w:val="288"/>
        </w:trPr>
        <w:tc>
          <w:tcPr>
            <w:tcW w:w="658" w:type="dxa"/>
            <w:vMerge/>
            <w:tcBorders>
              <w:bottom w:val="double" w:sz="4" w:space="0" w:color="auto"/>
            </w:tcBorders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22DF">
              <w:rPr>
                <w:rFonts w:ascii="Arial" w:hAnsi="Arial" w:cs="Arial"/>
                <w:sz w:val="18"/>
                <w:szCs w:val="18"/>
              </w:rPr>
              <w:t>Male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22DF">
              <w:rPr>
                <w:rFonts w:ascii="Arial" w:hAnsi="Arial" w:cs="Arial"/>
                <w:color w:val="000000"/>
                <w:sz w:val="18"/>
                <w:szCs w:val="18"/>
              </w:rPr>
              <w:t>21.3 (n/a)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22DF">
              <w:rPr>
                <w:rFonts w:ascii="Arial" w:hAnsi="Arial" w:cs="Arial"/>
                <w:color w:val="000000"/>
                <w:sz w:val="18"/>
                <w:szCs w:val="18"/>
              </w:rPr>
              <w:t>22.5 (+ 1.2)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22DF">
              <w:rPr>
                <w:rFonts w:ascii="Arial" w:hAnsi="Arial" w:cs="Arial"/>
                <w:color w:val="000000"/>
                <w:sz w:val="18"/>
                <w:szCs w:val="18"/>
              </w:rPr>
              <w:t>22.3 (- 0.1)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22DF">
              <w:rPr>
                <w:rFonts w:ascii="Arial" w:hAnsi="Arial" w:cs="Arial"/>
                <w:color w:val="000000"/>
                <w:sz w:val="18"/>
                <w:szCs w:val="18"/>
              </w:rPr>
              <w:t>24.6 (+ 2.2)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22DF">
              <w:rPr>
                <w:rFonts w:ascii="Arial" w:hAnsi="Arial" w:cs="Arial"/>
                <w:color w:val="000000"/>
                <w:sz w:val="18"/>
                <w:szCs w:val="18"/>
              </w:rPr>
              <w:t>26.1 (+ 1.5)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22DF">
              <w:rPr>
                <w:rFonts w:ascii="Arial" w:hAnsi="Arial" w:cs="Arial"/>
                <w:color w:val="000000"/>
                <w:sz w:val="18"/>
                <w:szCs w:val="18"/>
              </w:rPr>
              <w:t>28.0 (+ 1.9)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1A6B" w:rsidRPr="008E3F43" w:rsidRDefault="00041A6B" w:rsidP="007B4D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22DF">
              <w:rPr>
                <w:rFonts w:ascii="Arial" w:hAnsi="Arial" w:cs="Arial"/>
                <w:color w:val="000000"/>
                <w:sz w:val="18"/>
                <w:szCs w:val="18"/>
              </w:rPr>
              <w:t xml:space="preserve">+ 1.8 %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(p&lt;.01)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41A6B" w:rsidRPr="005C3DEB" w:rsidTr="007B4D8C">
        <w:trPr>
          <w:trHeight w:hRule="exact" w:val="288"/>
        </w:trPr>
        <w:tc>
          <w:tcPr>
            <w:tcW w:w="658" w:type="dxa"/>
            <w:vMerge/>
            <w:tcBorders>
              <w:bottom w:val="double" w:sz="4" w:space="0" w:color="auto"/>
            </w:tcBorders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22DF">
              <w:rPr>
                <w:rFonts w:ascii="Arial" w:hAnsi="Arial" w:cs="Arial"/>
                <w:sz w:val="18"/>
                <w:szCs w:val="18"/>
              </w:rPr>
              <w:t>Female</w:t>
            </w:r>
          </w:p>
        </w:tc>
        <w:tc>
          <w:tcPr>
            <w:tcW w:w="123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22DF">
              <w:rPr>
                <w:rFonts w:ascii="Arial" w:hAnsi="Arial" w:cs="Arial"/>
                <w:color w:val="000000"/>
                <w:sz w:val="18"/>
                <w:szCs w:val="18"/>
              </w:rPr>
              <w:t xml:space="preserve">  5.4 (n/a)</w:t>
            </w:r>
          </w:p>
        </w:tc>
        <w:tc>
          <w:tcPr>
            <w:tcW w:w="125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22DF">
              <w:rPr>
                <w:rFonts w:ascii="Arial" w:hAnsi="Arial" w:cs="Arial"/>
                <w:color w:val="000000"/>
                <w:sz w:val="18"/>
                <w:szCs w:val="18"/>
              </w:rPr>
              <w:t xml:space="preserve">  4.7 (- 0.7)</w:t>
            </w:r>
          </w:p>
        </w:tc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22DF">
              <w:rPr>
                <w:rFonts w:ascii="Arial" w:hAnsi="Arial" w:cs="Arial"/>
                <w:color w:val="000000"/>
                <w:sz w:val="18"/>
                <w:szCs w:val="18"/>
              </w:rPr>
              <w:t xml:space="preserve">  6.0 (+ 1.3)</w:t>
            </w:r>
          </w:p>
        </w:tc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22DF">
              <w:rPr>
                <w:rFonts w:ascii="Arial" w:hAnsi="Arial" w:cs="Arial"/>
                <w:color w:val="000000"/>
                <w:sz w:val="18"/>
                <w:szCs w:val="18"/>
              </w:rPr>
              <w:t xml:space="preserve">  6.2 (+ 0.2)</w:t>
            </w:r>
          </w:p>
        </w:tc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22DF">
              <w:rPr>
                <w:rFonts w:ascii="Arial" w:hAnsi="Arial" w:cs="Arial"/>
                <w:color w:val="000000"/>
                <w:sz w:val="18"/>
                <w:szCs w:val="18"/>
              </w:rPr>
              <w:t xml:space="preserve">  7.0 (+ 0.8)</w:t>
            </w:r>
          </w:p>
        </w:tc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22DF">
              <w:rPr>
                <w:rFonts w:ascii="Arial" w:hAnsi="Arial" w:cs="Arial"/>
                <w:color w:val="000000"/>
                <w:sz w:val="18"/>
                <w:szCs w:val="18"/>
              </w:rPr>
              <w:t xml:space="preserve">  8.4 (+ 1.4)</w:t>
            </w:r>
          </w:p>
        </w:tc>
        <w:tc>
          <w:tcPr>
            <w:tcW w:w="152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41A6B" w:rsidRPr="008E3F43" w:rsidRDefault="00041A6B" w:rsidP="007B4D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22DF">
              <w:rPr>
                <w:rFonts w:ascii="Arial" w:hAnsi="Arial" w:cs="Arial"/>
                <w:color w:val="000000"/>
                <w:sz w:val="18"/>
                <w:szCs w:val="18"/>
              </w:rPr>
              <w:t xml:space="preserve">+ 3.4 %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(p&lt;.05)</w:t>
            </w:r>
          </w:p>
        </w:tc>
        <w:tc>
          <w:tcPr>
            <w:tcW w:w="900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2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41A6B" w:rsidRPr="005C3DEB" w:rsidTr="007B4D8C">
        <w:trPr>
          <w:trHeight w:hRule="exact" w:val="288"/>
        </w:trPr>
        <w:tc>
          <w:tcPr>
            <w:tcW w:w="658" w:type="dxa"/>
            <w:vMerge w:val="restart"/>
            <w:tcBorders>
              <w:top w:val="double" w:sz="4" w:space="0" w:color="auto"/>
            </w:tcBorders>
            <w:vAlign w:val="center"/>
          </w:tcPr>
          <w:p w:rsidR="00041A6B" w:rsidRPr="008B22DF" w:rsidRDefault="00041A6B" w:rsidP="007B4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22DF">
              <w:rPr>
                <w:rFonts w:ascii="Arial" w:hAnsi="Arial" w:cs="Arial"/>
                <w:sz w:val="18"/>
                <w:szCs w:val="18"/>
              </w:rPr>
              <w:t>SD</w:t>
            </w:r>
          </w:p>
        </w:tc>
        <w:tc>
          <w:tcPr>
            <w:tcW w:w="8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41A6B" w:rsidRPr="008B22DF" w:rsidRDefault="00041A6B" w:rsidP="007B4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22DF">
              <w:rPr>
                <w:rFonts w:ascii="Arial" w:hAnsi="Arial" w:cs="Arial"/>
                <w:sz w:val="18"/>
                <w:szCs w:val="18"/>
              </w:rPr>
              <w:t>Both</w:t>
            </w:r>
          </w:p>
        </w:tc>
        <w:tc>
          <w:tcPr>
            <w:tcW w:w="123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41A6B" w:rsidRPr="008B22DF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22DF">
              <w:rPr>
                <w:rFonts w:ascii="Arial" w:hAnsi="Arial" w:cs="Arial"/>
                <w:color w:val="000000"/>
                <w:sz w:val="18"/>
                <w:szCs w:val="18"/>
              </w:rPr>
              <w:t>15.7 (n/a)</w:t>
            </w:r>
          </w:p>
        </w:tc>
        <w:tc>
          <w:tcPr>
            <w:tcW w:w="125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41A6B" w:rsidRPr="008B22DF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22DF">
              <w:rPr>
                <w:rFonts w:ascii="Arial" w:hAnsi="Arial" w:cs="Arial"/>
                <w:color w:val="000000"/>
                <w:sz w:val="18"/>
                <w:szCs w:val="18"/>
              </w:rPr>
              <w:t>15.8 (+ 0.1)</w:t>
            </w:r>
          </w:p>
        </w:tc>
        <w:tc>
          <w:tcPr>
            <w:tcW w:w="125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41A6B" w:rsidRPr="008B22DF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22DF">
              <w:rPr>
                <w:rFonts w:ascii="Arial" w:hAnsi="Arial" w:cs="Arial"/>
                <w:color w:val="000000"/>
                <w:sz w:val="18"/>
                <w:szCs w:val="18"/>
              </w:rPr>
              <w:t>17.1 (+ 1.3)</w:t>
            </w:r>
          </w:p>
        </w:tc>
        <w:tc>
          <w:tcPr>
            <w:tcW w:w="125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41A6B" w:rsidRPr="008B22DF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22DF">
              <w:rPr>
                <w:rFonts w:ascii="Arial" w:hAnsi="Arial" w:cs="Arial"/>
                <w:color w:val="000000"/>
                <w:sz w:val="18"/>
                <w:szCs w:val="18"/>
              </w:rPr>
              <w:t>19.3 (+ 2.2)</w:t>
            </w:r>
          </w:p>
        </w:tc>
        <w:tc>
          <w:tcPr>
            <w:tcW w:w="125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41A6B" w:rsidRPr="008B22DF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22DF">
              <w:rPr>
                <w:rFonts w:ascii="Arial" w:hAnsi="Arial" w:cs="Arial"/>
                <w:color w:val="000000"/>
                <w:sz w:val="18"/>
                <w:szCs w:val="18"/>
              </w:rPr>
              <w:t>19.7 (+ 0.4)</w:t>
            </w:r>
          </w:p>
        </w:tc>
        <w:tc>
          <w:tcPr>
            <w:tcW w:w="125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41A6B" w:rsidRPr="008B22DF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22DF">
              <w:rPr>
                <w:rFonts w:ascii="Arial" w:hAnsi="Arial" w:cs="Arial"/>
                <w:color w:val="000000"/>
                <w:sz w:val="18"/>
                <w:szCs w:val="18"/>
              </w:rPr>
              <w:t>22.6 (+ 2.9)</w:t>
            </w:r>
          </w:p>
        </w:tc>
        <w:tc>
          <w:tcPr>
            <w:tcW w:w="152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1A6B" w:rsidRPr="008B22DF" w:rsidRDefault="00041A6B" w:rsidP="007B4D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22DF">
              <w:rPr>
                <w:rFonts w:ascii="Arial" w:hAnsi="Arial" w:cs="Arial"/>
                <w:color w:val="000000"/>
                <w:sz w:val="18"/>
                <w:szCs w:val="18"/>
              </w:rPr>
              <w:t xml:space="preserve">+ 2.5 %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(p&lt;.01)</w:t>
            </w:r>
          </w:p>
        </w:tc>
        <w:tc>
          <w:tcPr>
            <w:tcW w:w="9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1A6B" w:rsidRPr="008B22DF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22DF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4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1A6B" w:rsidRPr="008B22DF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22DF">
              <w:rPr>
                <w:rFonts w:ascii="Arial" w:hAnsi="Arial" w:cs="Arial"/>
                <w:color w:val="000000"/>
                <w:sz w:val="18"/>
                <w:szCs w:val="18"/>
              </w:rPr>
              <w:t>+ 7.0 (  7)</w:t>
            </w:r>
          </w:p>
        </w:tc>
        <w:tc>
          <w:tcPr>
            <w:tcW w:w="152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1A6B" w:rsidRPr="008B22DF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22DF">
              <w:rPr>
                <w:rFonts w:ascii="Arial" w:hAnsi="Arial" w:cs="Arial"/>
                <w:color w:val="000000"/>
                <w:sz w:val="18"/>
                <w:szCs w:val="18"/>
              </w:rPr>
              <w:t>+ 44.5 % (  6)</w:t>
            </w:r>
          </w:p>
        </w:tc>
      </w:tr>
      <w:tr w:rsidR="00041A6B" w:rsidRPr="005C3DEB" w:rsidTr="007B4D8C">
        <w:trPr>
          <w:trHeight w:hRule="exact" w:val="288"/>
        </w:trPr>
        <w:tc>
          <w:tcPr>
            <w:tcW w:w="658" w:type="dxa"/>
            <w:vMerge/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8" w:type="dxa"/>
            <w:tcBorders>
              <w:bottom w:val="single" w:sz="4" w:space="0" w:color="auto"/>
            </w:tcBorders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22DF">
              <w:rPr>
                <w:rFonts w:ascii="Arial" w:hAnsi="Arial" w:cs="Arial"/>
                <w:sz w:val="18"/>
                <w:szCs w:val="18"/>
              </w:rPr>
              <w:t>Male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22DF">
              <w:rPr>
                <w:rFonts w:ascii="Arial" w:hAnsi="Arial" w:cs="Arial"/>
                <w:color w:val="000000"/>
                <w:sz w:val="18"/>
                <w:szCs w:val="18"/>
              </w:rPr>
              <w:t>27.6 (n/a)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22DF">
              <w:rPr>
                <w:rFonts w:ascii="Arial" w:hAnsi="Arial" w:cs="Arial"/>
                <w:color w:val="000000"/>
                <w:sz w:val="18"/>
                <w:szCs w:val="18"/>
              </w:rPr>
              <w:t>26.3 (- 1.3)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22DF">
              <w:rPr>
                <w:rFonts w:ascii="Arial" w:hAnsi="Arial" w:cs="Arial"/>
                <w:color w:val="000000"/>
                <w:sz w:val="18"/>
                <w:szCs w:val="18"/>
              </w:rPr>
              <w:t>27.9 (+ 1.6)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22DF">
              <w:rPr>
                <w:rFonts w:ascii="Arial" w:hAnsi="Arial" w:cs="Arial"/>
                <w:color w:val="000000"/>
                <w:sz w:val="18"/>
                <w:szCs w:val="18"/>
              </w:rPr>
              <w:t>30.1 (+ 2.2)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22DF">
              <w:rPr>
                <w:rFonts w:ascii="Arial" w:hAnsi="Arial" w:cs="Arial"/>
                <w:color w:val="000000"/>
                <w:sz w:val="18"/>
                <w:szCs w:val="18"/>
              </w:rPr>
              <w:t>32.0 (+ 1.9)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22DF">
              <w:rPr>
                <w:rFonts w:ascii="Arial" w:hAnsi="Arial" w:cs="Arial"/>
                <w:color w:val="000000"/>
                <w:sz w:val="18"/>
                <w:szCs w:val="18"/>
              </w:rPr>
              <w:t>33.6 (+ 1.6)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1A6B" w:rsidRPr="008E3F43" w:rsidRDefault="00041A6B" w:rsidP="007B4D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22DF">
              <w:rPr>
                <w:rFonts w:ascii="Arial" w:hAnsi="Arial" w:cs="Arial"/>
                <w:color w:val="000000"/>
                <w:sz w:val="18"/>
                <w:szCs w:val="18"/>
              </w:rPr>
              <w:t xml:space="preserve">+ 1.6 %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(p&lt;.01)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041A6B" w:rsidRPr="005C3DEB" w:rsidTr="007B4D8C">
        <w:trPr>
          <w:trHeight w:hRule="exact" w:val="288"/>
        </w:trPr>
        <w:tc>
          <w:tcPr>
            <w:tcW w:w="658" w:type="dxa"/>
            <w:vMerge/>
            <w:tcBorders>
              <w:bottom w:val="double" w:sz="4" w:space="0" w:color="auto"/>
            </w:tcBorders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22DF">
              <w:rPr>
                <w:rFonts w:ascii="Arial" w:hAnsi="Arial" w:cs="Arial"/>
                <w:sz w:val="18"/>
                <w:szCs w:val="18"/>
              </w:rPr>
              <w:t>Female</w:t>
            </w:r>
          </w:p>
        </w:tc>
        <w:tc>
          <w:tcPr>
            <w:tcW w:w="123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22DF">
              <w:rPr>
                <w:rFonts w:ascii="Arial" w:hAnsi="Arial" w:cs="Arial"/>
                <w:color w:val="000000"/>
                <w:sz w:val="18"/>
                <w:szCs w:val="18"/>
              </w:rPr>
              <w:t xml:space="preserve">  4.2 (n/a)</w:t>
            </w:r>
          </w:p>
        </w:tc>
        <w:tc>
          <w:tcPr>
            <w:tcW w:w="125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22DF">
              <w:rPr>
                <w:rFonts w:ascii="Arial" w:hAnsi="Arial" w:cs="Arial"/>
                <w:color w:val="000000"/>
                <w:sz w:val="18"/>
                <w:szCs w:val="18"/>
              </w:rPr>
              <w:t xml:space="preserve">  5.8 (+ 1.6)</w:t>
            </w:r>
          </w:p>
        </w:tc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22DF">
              <w:rPr>
                <w:rFonts w:ascii="Arial" w:hAnsi="Arial" w:cs="Arial"/>
                <w:color w:val="000000"/>
                <w:sz w:val="18"/>
                <w:szCs w:val="18"/>
              </w:rPr>
              <w:t xml:space="preserve">  6.4 (+ 0.6)</w:t>
            </w:r>
          </w:p>
        </w:tc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22DF">
              <w:rPr>
                <w:rFonts w:ascii="Arial" w:hAnsi="Arial" w:cs="Arial"/>
                <w:color w:val="000000"/>
                <w:sz w:val="18"/>
                <w:szCs w:val="18"/>
              </w:rPr>
              <w:t xml:space="preserve">  8.3 (+ 2.0)</w:t>
            </w:r>
          </w:p>
        </w:tc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22DF">
              <w:rPr>
                <w:rFonts w:ascii="Arial" w:hAnsi="Arial" w:cs="Arial"/>
                <w:color w:val="000000"/>
                <w:sz w:val="18"/>
                <w:szCs w:val="18"/>
              </w:rPr>
              <w:t xml:space="preserve">  7.3 (- 1.0)</w:t>
            </w:r>
          </w:p>
        </w:tc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22DF">
              <w:rPr>
                <w:rFonts w:ascii="Arial" w:hAnsi="Arial" w:cs="Arial"/>
                <w:color w:val="000000"/>
                <w:sz w:val="18"/>
                <w:szCs w:val="18"/>
              </w:rPr>
              <w:t>11.3 (+ 4.0)</w:t>
            </w:r>
          </w:p>
        </w:tc>
        <w:tc>
          <w:tcPr>
            <w:tcW w:w="152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41A6B" w:rsidRPr="008E3F43" w:rsidRDefault="00041A6B" w:rsidP="007B4D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22DF">
              <w:rPr>
                <w:rFonts w:ascii="Arial" w:hAnsi="Arial" w:cs="Arial"/>
                <w:color w:val="000000"/>
                <w:sz w:val="18"/>
                <w:szCs w:val="18"/>
              </w:rPr>
              <w:t xml:space="preserve">+ 5.8 %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(p&lt;.01)</w:t>
            </w:r>
          </w:p>
        </w:tc>
        <w:tc>
          <w:tcPr>
            <w:tcW w:w="900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42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041A6B" w:rsidRPr="005C3DEB" w:rsidTr="007B4D8C">
        <w:trPr>
          <w:trHeight w:hRule="exact" w:val="288"/>
        </w:trPr>
        <w:tc>
          <w:tcPr>
            <w:tcW w:w="658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041A6B" w:rsidRPr="008B22DF" w:rsidRDefault="00041A6B" w:rsidP="007B4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22DF">
              <w:rPr>
                <w:rFonts w:ascii="Arial" w:hAnsi="Arial" w:cs="Arial"/>
                <w:sz w:val="18"/>
                <w:szCs w:val="18"/>
              </w:rPr>
              <w:t>TN</w:t>
            </w:r>
          </w:p>
        </w:tc>
        <w:tc>
          <w:tcPr>
            <w:tcW w:w="8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41A6B" w:rsidRPr="008B22DF" w:rsidRDefault="00041A6B" w:rsidP="007B4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22DF">
              <w:rPr>
                <w:rFonts w:ascii="Arial" w:hAnsi="Arial" w:cs="Arial"/>
                <w:sz w:val="18"/>
                <w:szCs w:val="18"/>
              </w:rPr>
              <w:t>Both</w:t>
            </w:r>
          </w:p>
        </w:tc>
        <w:tc>
          <w:tcPr>
            <w:tcW w:w="123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41A6B" w:rsidRPr="008B22DF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22DF">
              <w:rPr>
                <w:rFonts w:ascii="Arial" w:hAnsi="Arial" w:cs="Arial"/>
                <w:color w:val="000000"/>
                <w:sz w:val="18"/>
                <w:szCs w:val="18"/>
              </w:rPr>
              <w:t>14.6 (n/a)</w:t>
            </w:r>
          </w:p>
        </w:tc>
        <w:tc>
          <w:tcPr>
            <w:tcW w:w="125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41A6B" w:rsidRPr="008B22DF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22DF">
              <w:rPr>
                <w:rFonts w:ascii="Arial" w:hAnsi="Arial" w:cs="Arial"/>
                <w:color w:val="000000"/>
                <w:sz w:val="18"/>
                <w:szCs w:val="18"/>
              </w:rPr>
              <w:t>15.2 (+ 0.6)</w:t>
            </w:r>
          </w:p>
        </w:tc>
        <w:tc>
          <w:tcPr>
            <w:tcW w:w="125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41A6B" w:rsidRPr="008B22DF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22DF">
              <w:rPr>
                <w:rFonts w:ascii="Arial" w:hAnsi="Arial" w:cs="Arial"/>
                <w:color w:val="000000"/>
                <w:sz w:val="18"/>
                <w:szCs w:val="18"/>
              </w:rPr>
              <w:t>16.1 (+ 0.8)</w:t>
            </w:r>
          </w:p>
        </w:tc>
        <w:tc>
          <w:tcPr>
            <w:tcW w:w="125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41A6B" w:rsidRPr="008B22DF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22DF">
              <w:rPr>
                <w:rFonts w:ascii="Arial" w:hAnsi="Arial" w:cs="Arial"/>
                <w:color w:val="000000"/>
                <w:sz w:val="18"/>
                <w:szCs w:val="18"/>
              </w:rPr>
              <w:t>17.2 (+ 1.1)</w:t>
            </w:r>
          </w:p>
        </w:tc>
        <w:tc>
          <w:tcPr>
            <w:tcW w:w="125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41A6B" w:rsidRPr="008B22DF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22DF">
              <w:rPr>
                <w:rFonts w:ascii="Arial" w:hAnsi="Arial" w:cs="Arial"/>
                <w:color w:val="000000"/>
                <w:sz w:val="18"/>
                <w:szCs w:val="18"/>
              </w:rPr>
              <w:t>17.2 (+ 0.0)</w:t>
            </w:r>
          </w:p>
        </w:tc>
        <w:tc>
          <w:tcPr>
            <w:tcW w:w="125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41A6B" w:rsidRPr="008B22DF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22DF">
              <w:rPr>
                <w:rFonts w:ascii="Arial" w:hAnsi="Arial" w:cs="Arial"/>
                <w:color w:val="000000"/>
                <w:sz w:val="18"/>
                <w:szCs w:val="18"/>
              </w:rPr>
              <w:t>18.2 (+ 1.0)</w:t>
            </w:r>
          </w:p>
        </w:tc>
        <w:tc>
          <w:tcPr>
            <w:tcW w:w="152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1A6B" w:rsidRPr="008B22DF" w:rsidRDefault="00041A6B" w:rsidP="007B4D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22DF">
              <w:rPr>
                <w:rFonts w:ascii="Arial" w:hAnsi="Arial" w:cs="Arial"/>
                <w:color w:val="000000"/>
                <w:sz w:val="18"/>
                <w:szCs w:val="18"/>
              </w:rPr>
              <w:t xml:space="preserve">+ 1.4 %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(p&lt;.01)</w:t>
            </w:r>
          </w:p>
        </w:tc>
        <w:tc>
          <w:tcPr>
            <w:tcW w:w="9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1A6B" w:rsidRPr="008B22DF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22DF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44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1A6B" w:rsidRPr="008B22DF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22DF">
              <w:rPr>
                <w:rFonts w:ascii="Arial" w:hAnsi="Arial" w:cs="Arial"/>
                <w:color w:val="000000"/>
                <w:sz w:val="18"/>
                <w:szCs w:val="18"/>
              </w:rPr>
              <w:t>+ 3.5 (28)</w:t>
            </w:r>
          </w:p>
        </w:tc>
        <w:tc>
          <w:tcPr>
            <w:tcW w:w="152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1A6B" w:rsidRPr="008B22DF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22DF">
              <w:rPr>
                <w:rFonts w:ascii="Arial" w:hAnsi="Arial" w:cs="Arial"/>
                <w:color w:val="000000"/>
                <w:sz w:val="18"/>
                <w:szCs w:val="18"/>
              </w:rPr>
              <w:t>+ 24.2 % (31)</w:t>
            </w:r>
          </w:p>
        </w:tc>
      </w:tr>
      <w:tr w:rsidR="00041A6B" w:rsidRPr="005C3DEB" w:rsidTr="007B4D8C">
        <w:trPr>
          <w:trHeight w:hRule="exact" w:val="288"/>
        </w:trPr>
        <w:tc>
          <w:tcPr>
            <w:tcW w:w="658" w:type="dxa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22DF">
              <w:rPr>
                <w:rFonts w:ascii="Arial" w:hAnsi="Arial" w:cs="Arial"/>
                <w:sz w:val="18"/>
                <w:szCs w:val="18"/>
              </w:rPr>
              <w:t>Male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22DF">
              <w:rPr>
                <w:rFonts w:ascii="Arial" w:hAnsi="Arial" w:cs="Arial"/>
                <w:color w:val="000000"/>
                <w:sz w:val="18"/>
                <w:szCs w:val="18"/>
              </w:rPr>
              <w:t>25.1 (n/a)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22DF">
              <w:rPr>
                <w:rFonts w:ascii="Arial" w:hAnsi="Arial" w:cs="Arial"/>
                <w:color w:val="000000"/>
                <w:sz w:val="18"/>
                <w:szCs w:val="18"/>
              </w:rPr>
              <w:t>25.4 (+ 0.3)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22DF">
              <w:rPr>
                <w:rFonts w:ascii="Arial" w:hAnsi="Arial" w:cs="Arial"/>
                <w:color w:val="000000"/>
                <w:sz w:val="18"/>
                <w:szCs w:val="18"/>
              </w:rPr>
              <w:t>26.8 (+ 1.3)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22DF">
              <w:rPr>
                <w:rFonts w:ascii="Arial" w:hAnsi="Arial" w:cs="Arial"/>
                <w:color w:val="000000"/>
                <w:sz w:val="18"/>
                <w:szCs w:val="18"/>
              </w:rPr>
              <w:t>28.0 (+ 1.2)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22DF">
              <w:rPr>
                <w:rFonts w:ascii="Arial" w:hAnsi="Arial" w:cs="Arial"/>
                <w:color w:val="000000"/>
                <w:sz w:val="18"/>
                <w:szCs w:val="18"/>
              </w:rPr>
              <w:t>28.6 (+ 0.6)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22DF">
              <w:rPr>
                <w:rFonts w:ascii="Arial" w:hAnsi="Arial" w:cs="Arial"/>
                <w:color w:val="000000"/>
                <w:sz w:val="18"/>
                <w:szCs w:val="18"/>
              </w:rPr>
              <w:t>29.8 (+ 1.2)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1A6B" w:rsidRPr="008E3F43" w:rsidRDefault="00041A6B" w:rsidP="007B4D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22DF">
              <w:rPr>
                <w:rFonts w:ascii="Arial" w:hAnsi="Arial" w:cs="Arial"/>
                <w:color w:val="000000"/>
                <w:sz w:val="18"/>
                <w:szCs w:val="18"/>
              </w:rPr>
              <w:t xml:space="preserve">+ 1.2 %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(p&lt;.01)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041A6B" w:rsidRPr="005C3DEB" w:rsidTr="007B4D8C">
        <w:trPr>
          <w:trHeight w:hRule="exact" w:val="288"/>
        </w:trPr>
        <w:tc>
          <w:tcPr>
            <w:tcW w:w="658" w:type="dxa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22DF">
              <w:rPr>
                <w:rFonts w:ascii="Arial" w:hAnsi="Arial" w:cs="Arial"/>
                <w:sz w:val="18"/>
                <w:szCs w:val="18"/>
              </w:rPr>
              <w:t>Female</w:t>
            </w:r>
          </w:p>
        </w:tc>
        <w:tc>
          <w:tcPr>
            <w:tcW w:w="123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22DF">
              <w:rPr>
                <w:rFonts w:ascii="Arial" w:hAnsi="Arial" w:cs="Arial"/>
                <w:color w:val="000000"/>
                <w:sz w:val="18"/>
                <w:szCs w:val="18"/>
              </w:rPr>
              <w:t xml:space="preserve">  5.4 (n/a)</w:t>
            </w:r>
          </w:p>
        </w:tc>
        <w:tc>
          <w:tcPr>
            <w:tcW w:w="125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22DF">
              <w:rPr>
                <w:rFonts w:ascii="Arial" w:hAnsi="Arial" w:cs="Arial"/>
                <w:color w:val="000000"/>
                <w:sz w:val="18"/>
                <w:szCs w:val="18"/>
              </w:rPr>
              <w:t xml:space="preserve">  6.3 (+ 0.9)</w:t>
            </w:r>
          </w:p>
        </w:tc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22DF">
              <w:rPr>
                <w:rFonts w:ascii="Arial" w:hAnsi="Arial" w:cs="Arial"/>
                <w:color w:val="000000"/>
                <w:sz w:val="18"/>
                <w:szCs w:val="18"/>
              </w:rPr>
              <w:t xml:space="preserve">  6.7 (+ 0.4)</w:t>
            </w:r>
          </w:p>
        </w:tc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22DF">
              <w:rPr>
                <w:rFonts w:ascii="Arial" w:hAnsi="Arial" w:cs="Arial"/>
                <w:color w:val="000000"/>
                <w:sz w:val="18"/>
                <w:szCs w:val="18"/>
              </w:rPr>
              <w:t xml:space="preserve">  7.5 (+ 0.8)</w:t>
            </w:r>
          </w:p>
        </w:tc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22DF">
              <w:rPr>
                <w:rFonts w:ascii="Arial" w:hAnsi="Arial" w:cs="Arial"/>
                <w:color w:val="000000"/>
                <w:sz w:val="18"/>
                <w:szCs w:val="18"/>
              </w:rPr>
              <w:t xml:space="preserve">  6.9 (- 0.6)</w:t>
            </w:r>
          </w:p>
        </w:tc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22DF">
              <w:rPr>
                <w:rFonts w:ascii="Arial" w:hAnsi="Arial" w:cs="Arial"/>
                <w:color w:val="000000"/>
                <w:sz w:val="18"/>
                <w:szCs w:val="18"/>
              </w:rPr>
              <w:t xml:space="preserve">  7.6 (+ 0.7)</w:t>
            </w:r>
          </w:p>
        </w:tc>
        <w:tc>
          <w:tcPr>
            <w:tcW w:w="152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41A6B" w:rsidRPr="008E3F43" w:rsidRDefault="00041A6B" w:rsidP="007B4D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22DF">
              <w:rPr>
                <w:rFonts w:ascii="Arial" w:hAnsi="Arial" w:cs="Arial"/>
                <w:color w:val="000000"/>
                <w:sz w:val="18"/>
                <w:szCs w:val="18"/>
              </w:rPr>
              <w:t xml:space="preserve">+ 1.9 %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(p&lt;.05)</w:t>
            </w:r>
          </w:p>
        </w:tc>
        <w:tc>
          <w:tcPr>
            <w:tcW w:w="900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42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041A6B" w:rsidRPr="005C3DEB" w:rsidTr="007B4D8C">
        <w:trPr>
          <w:trHeight w:hRule="exact" w:val="288"/>
        </w:trPr>
        <w:tc>
          <w:tcPr>
            <w:tcW w:w="658" w:type="dxa"/>
            <w:vMerge w:val="restart"/>
            <w:tcBorders>
              <w:bottom w:val="double" w:sz="4" w:space="0" w:color="auto"/>
            </w:tcBorders>
            <w:vAlign w:val="center"/>
          </w:tcPr>
          <w:p w:rsidR="00041A6B" w:rsidRPr="008B22DF" w:rsidRDefault="00041A6B" w:rsidP="007B4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22DF">
              <w:rPr>
                <w:rFonts w:ascii="Arial" w:hAnsi="Arial" w:cs="Arial"/>
                <w:sz w:val="18"/>
                <w:szCs w:val="18"/>
              </w:rPr>
              <w:t>TX</w:t>
            </w:r>
          </w:p>
        </w:tc>
        <w:tc>
          <w:tcPr>
            <w:tcW w:w="818" w:type="dxa"/>
            <w:tcBorders>
              <w:top w:val="double" w:sz="4" w:space="0" w:color="auto"/>
            </w:tcBorders>
            <w:vAlign w:val="center"/>
          </w:tcPr>
          <w:p w:rsidR="00041A6B" w:rsidRPr="008B22DF" w:rsidRDefault="00041A6B" w:rsidP="007B4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22DF">
              <w:rPr>
                <w:rFonts w:ascii="Arial" w:hAnsi="Arial" w:cs="Arial"/>
                <w:sz w:val="18"/>
                <w:szCs w:val="18"/>
              </w:rPr>
              <w:t>Both</w:t>
            </w:r>
          </w:p>
        </w:tc>
        <w:tc>
          <w:tcPr>
            <w:tcW w:w="1236" w:type="dxa"/>
            <w:tcBorders>
              <w:top w:val="double" w:sz="4" w:space="0" w:color="auto"/>
            </w:tcBorders>
            <w:vAlign w:val="center"/>
          </w:tcPr>
          <w:p w:rsidR="00041A6B" w:rsidRPr="008B22DF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22DF">
              <w:rPr>
                <w:rFonts w:ascii="Arial" w:hAnsi="Arial" w:cs="Arial"/>
                <w:color w:val="000000"/>
                <w:sz w:val="18"/>
                <w:szCs w:val="18"/>
              </w:rPr>
              <w:t>12.2 (n/a)</w:t>
            </w:r>
          </w:p>
        </w:tc>
        <w:tc>
          <w:tcPr>
            <w:tcW w:w="1257" w:type="dxa"/>
            <w:tcBorders>
              <w:top w:val="double" w:sz="4" w:space="0" w:color="auto"/>
            </w:tcBorders>
            <w:vAlign w:val="center"/>
          </w:tcPr>
          <w:p w:rsidR="00041A6B" w:rsidRPr="008B22DF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22DF">
              <w:rPr>
                <w:rFonts w:ascii="Arial" w:hAnsi="Arial" w:cs="Arial"/>
                <w:color w:val="000000"/>
                <w:sz w:val="18"/>
                <w:szCs w:val="18"/>
              </w:rPr>
              <w:t>12.7 (+ 0.6)</w:t>
            </w:r>
          </w:p>
        </w:tc>
        <w:tc>
          <w:tcPr>
            <w:tcW w:w="1258" w:type="dxa"/>
            <w:tcBorders>
              <w:top w:val="double" w:sz="4" w:space="0" w:color="auto"/>
            </w:tcBorders>
            <w:vAlign w:val="center"/>
          </w:tcPr>
          <w:p w:rsidR="00041A6B" w:rsidRPr="008B22DF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22DF">
              <w:rPr>
                <w:rFonts w:ascii="Arial" w:hAnsi="Arial" w:cs="Arial"/>
                <w:color w:val="000000"/>
                <w:sz w:val="18"/>
                <w:szCs w:val="18"/>
              </w:rPr>
              <w:t>12.3 (- 0.4)</w:t>
            </w:r>
          </w:p>
        </w:tc>
        <w:tc>
          <w:tcPr>
            <w:tcW w:w="1258" w:type="dxa"/>
            <w:tcBorders>
              <w:top w:val="double" w:sz="4" w:space="0" w:color="auto"/>
            </w:tcBorders>
            <w:vAlign w:val="center"/>
          </w:tcPr>
          <w:p w:rsidR="00041A6B" w:rsidRPr="008B22DF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22DF">
              <w:rPr>
                <w:rFonts w:ascii="Arial" w:hAnsi="Arial" w:cs="Arial"/>
                <w:color w:val="000000"/>
                <w:sz w:val="18"/>
                <w:szCs w:val="18"/>
              </w:rPr>
              <w:t>13.2 (+ 0.9)</w:t>
            </w:r>
          </w:p>
        </w:tc>
        <w:tc>
          <w:tcPr>
            <w:tcW w:w="1258" w:type="dxa"/>
            <w:tcBorders>
              <w:top w:val="double" w:sz="4" w:space="0" w:color="auto"/>
            </w:tcBorders>
            <w:vAlign w:val="center"/>
          </w:tcPr>
          <w:p w:rsidR="00041A6B" w:rsidRPr="008B22DF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22DF">
              <w:rPr>
                <w:rFonts w:ascii="Arial" w:hAnsi="Arial" w:cs="Arial"/>
                <w:color w:val="000000"/>
                <w:sz w:val="18"/>
                <w:szCs w:val="18"/>
              </w:rPr>
              <w:t>13.6 (+ 0.3)</w:t>
            </w:r>
          </w:p>
        </w:tc>
        <w:tc>
          <w:tcPr>
            <w:tcW w:w="1258" w:type="dxa"/>
            <w:tcBorders>
              <w:top w:val="double" w:sz="4" w:space="0" w:color="auto"/>
            </w:tcBorders>
            <w:vAlign w:val="center"/>
          </w:tcPr>
          <w:p w:rsidR="00041A6B" w:rsidRPr="008B22DF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22DF">
              <w:rPr>
                <w:rFonts w:ascii="Arial" w:hAnsi="Arial" w:cs="Arial"/>
                <w:color w:val="000000"/>
                <w:sz w:val="18"/>
                <w:szCs w:val="18"/>
              </w:rPr>
              <w:t>14.5 (+ 0.9)</w:t>
            </w:r>
          </w:p>
        </w:tc>
        <w:tc>
          <w:tcPr>
            <w:tcW w:w="152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41A6B" w:rsidRPr="008B22DF" w:rsidRDefault="00041A6B" w:rsidP="007B4D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22DF">
              <w:rPr>
                <w:rFonts w:ascii="Arial" w:hAnsi="Arial" w:cs="Arial"/>
                <w:color w:val="000000"/>
                <w:sz w:val="18"/>
                <w:szCs w:val="18"/>
              </w:rPr>
              <w:t xml:space="preserve">+ 1.1 %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(p&lt;.01)</w:t>
            </w:r>
          </w:p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:rsidR="00041A6B" w:rsidRPr="008B22DF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22DF"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vAlign w:val="center"/>
          </w:tcPr>
          <w:p w:rsidR="00041A6B" w:rsidRPr="008B22DF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22DF">
              <w:rPr>
                <w:rFonts w:ascii="Arial" w:hAnsi="Arial" w:cs="Arial"/>
                <w:color w:val="000000"/>
                <w:sz w:val="18"/>
                <w:szCs w:val="18"/>
              </w:rPr>
              <w:t>+ 2.3 (37)</w:t>
            </w:r>
          </w:p>
        </w:tc>
        <w:tc>
          <w:tcPr>
            <w:tcW w:w="1528" w:type="dxa"/>
            <w:tcBorders>
              <w:top w:val="double" w:sz="4" w:space="0" w:color="auto"/>
            </w:tcBorders>
            <w:vAlign w:val="center"/>
          </w:tcPr>
          <w:p w:rsidR="00041A6B" w:rsidRPr="008B22DF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22DF">
              <w:rPr>
                <w:rFonts w:ascii="Arial" w:hAnsi="Arial" w:cs="Arial"/>
                <w:color w:val="000000"/>
                <w:sz w:val="18"/>
                <w:szCs w:val="18"/>
              </w:rPr>
              <w:t>+ 18.9 % (36)</w:t>
            </w:r>
          </w:p>
        </w:tc>
      </w:tr>
      <w:tr w:rsidR="00041A6B" w:rsidRPr="005C3DEB" w:rsidTr="007B4D8C">
        <w:trPr>
          <w:trHeight w:hRule="exact" w:val="288"/>
        </w:trPr>
        <w:tc>
          <w:tcPr>
            <w:tcW w:w="658" w:type="dxa"/>
            <w:vMerge/>
            <w:tcBorders>
              <w:bottom w:val="double" w:sz="4" w:space="0" w:color="auto"/>
            </w:tcBorders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8" w:type="dxa"/>
            <w:tcBorders>
              <w:bottom w:val="single" w:sz="4" w:space="0" w:color="auto"/>
            </w:tcBorders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22DF">
              <w:rPr>
                <w:rFonts w:ascii="Arial" w:hAnsi="Arial" w:cs="Arial"/>
                <w:sz w:val="18"/>
                <w:szCs w:val="18"/>
              </w:rPr>
              <w:t>Male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22DF">
              <w:rPr>
                <w:rFonts w:ascii="Arial" w:hAnsi="Arial" w:cs="Arial"/>
                <w:color w:val="000000"/>
                <w:sz w:val="18"/>
                <w:szCs w:val="18"/>
              </w:rPr>
              <w:t>20.4 (n/a)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22DF">
              <w:rPr>
                <w:rFonts w:ascii="Arial" w:hAnsi="Arial" w:cs="Arial"/>
                <w:color w:val="000000"/>
                <w:sz w:val="18"/>
                <w:szCs w:val="18"/>
              </w:rPr>
              <w:t>20.9 (+ 0.5)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22DF">
              <w:rPr>
                <w:rFonts w:ascii="Arial" w:hAnsi="Arial" w:cs="Arial"/>
                <w:color w:val="000000"/>
                <w:sz w:val="18"/>
                <w:szCs w:val="18"/>
              </w:rPr>
              <w:t>20.4 (- 0.6)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22DF">
              <w:rPr>
                <w:rFonts w:ascii="Arial" w:hAnsi="Arial" w:cs="Arial"/>
                <w:color w:val="000000"/>
                <w:sz w:val="18"/>
                <w:szCs w:val="18"/>
              </w:rPr>
              <w:t>22.0 (+ 1.6)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22DF">
              <w:rPr>
                <w:rFonts w:ascii="Arial" w:hAnsi="Arial" w:cs="Arial"/>
                <w:color w:val="000000"/>
                <w:sz w:val="18"/>
                <w:szCs w:val="18"/>
              </w:rPr>
              <w:t>22.2 (+ 0.3)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22DF">
              <w:rPr>
                <w:rFonts w:ascii="Arial" w:hAnsi="Arial" w:cs="Arial"/>
                <w:color w:val="000000"/>
                <w:sz w:val="18"/>
                <w:szCs w:val="18"/>
              </w:rPr>
              <w:t>23.1 (+ 0.9)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1A6B" w:rsidRPr="008E3F43" w:rsidRDefault="00041A6B" w:rsidP="007B4D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22DF">
              <w:rPr>
                <w:rFonts w:ascii="Arial" w:hAnsi="Arial" w:cs="Arial"/>
                <w:color w:val="000000"/>
                <w:sz w:val="18"/>
                <w:szCs w:val="18"/>
              </w:rPr>
              <w:t xml:space="preserve">+ 0.9 %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(p&lt;.05)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41A6B" w:rsidRPr="005C3DEB" w:rsidTr="007B4D8C">
        <w:trPr>
          <w:trHeight w:hRule="exact" w:val="288"/>
        </w:trPr>
        <w:tc>
          <w:tcPr>
            <w:tcW w:w="658" w:type="dxa"/>
            <w:vMerge/>
            <w:tcBorders>
              <w:bottom w:val="double" w:sz="4" w:space="0" w:color="auto"/>
            </w:tcBorders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8" w:type="dxa"/>
            <w:tcBorders>
              <w:bottom w:val="double" w:sz="4" w:space="0" w:color="auto"/>
            </w:tcBorders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22DF">
              <w:rPr>
                <w:rFonts w:ascii="Arial" w:hAnsi="Arial" w:cs="Arial"/>
                <w:sz w:val="18"/>
                <w:szCs w:val="18"/>
              </w:rPr>
              <w:t>Female</w:t>
            </w:r>
          </w:p>
        </w:tc>
        <w:tc>
          <w:tcPr>
            <w:tcW w:w="1236" w:type="dxa"/>
            <w:tcBorders>
              <w:bottom w:val="double" w:sz="4" w:space="0" w:color="auto"/>
            </w:tcBorders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22DF">
              <w:rPr>
                <w:rFonts w:ascii="Arial" w:hAnsi="Arial" w:cs="Arial"/>
                <w:color w:val="000000"/>
                <w:sz w:val="18"/>
                <w:szCs w:val="18"/>
              </w:rPr>
              <w:t xml:space="preserve">  4.8 (n/a)</w:t>
            </w:r>
          </w:p>
        </w:tc>
        <w:tc>
          <w:tcPr>
            <w:tcW w:w="125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22DF">
              <w:rPr>
                <w:rFonts w:ascii="Arial" w:hAnsi="Arial" w:cs="Arial"/>
                <w:color w:val="000000"/>
                <w:sz w:val="18"/>
                <w:szCs w:val="18"/>
              </w:rPr>
              <w:t xml:space="preserve">  5.4 (+ 0.6)</w:t>
            </w:r>
          </w:p>
        </w:tc>
        <w:tc>
          <w:tcPr>
            <w:tcW w:w="125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22DF">
              <w:rPr>
                <w:rFonts w:ascii="Arial" w:hAnsi="Arial" w:cs="Arial"/>
                <w:color w:val="000000"/>
                <w:sz w:val="18"/>
                <w:szCs w:val="18"/>
              </w:rPr>
              <w:t xml:space="preserve">  5.0 (- 0.4)</w:t>
            </w:r>
          </w:p>
        </w:tc>
        <w:tc>
          <w:tcPr>
            <w:tcW w:w="125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22DF">
              <w:rPr>
                <w:rFonts w:ascii="Arial" w:hAnsi="Arial" w:cs="Arial"/>
                <w:color w:val="000000"/>
                <w:sz w:val="18"/>
                <w:szCs w:val="18"/>
              </w:rPr>
              <w:t xml:space="preserve">  5.2 (+ 0.2)</w:t>
            </w:r>
          </w:p>
        </w:tc>
        <w:tc>
          <w:tcPr>
            <w:tcW w:w="125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22DF">
              <w:rPr>
                <w:rFonts w:ascii="Arial" w:hAnsi="Arial" w:cs="Arial"/>
                <w:color w:val="000000"/>
                <w:sz w:val="18"/>
                <w:szCs w:val="18"/>
              </w:rPr>
              <w:t xml:space="preserve">  5.6 (+ 0.4)</w:t>
            </w:r>
          </w:p>
        </w:tc>
        <w:tc>
          <w:tcPr>
            <w:tcW w:w="125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22DF">
              <w:rPr>
                <w:rFonts w:ascii="Arial" w:hAnsi="Arial" w:cs="Arial"/>
                <w:color w:val="000000"/>
                <w:sz w:val="18"/>
                <w:szCs w:val="18"/>
              </w:rPr>
              <w:t xml:space="preserve">  6.4 (+ 0.8)</w:t>
            </w:r>
          </w:p>
        </w:tc>
        <w:tc>
          <w:tcPr>
            <w:tcW w:w="152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41A6B" w:rsidRPr="008E3F43" w:rsidRDefault="00041A6B" w:rsidP="007B4D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22DF">
              <w:rPr>
                <w:rFonts w:ascii="Arial" w:hAnsi="Arial" w:cs="Arial"/>
                <w:color w:val="000000"/>
                <w:sz w:val="18"/>
                <w:szCs w:val="18"/>
              </w:rPr>
              <w:t xml:space="preserve">+ 1.6 %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(p&lt;.05)</w:t>
            </w:r>
          </w:p>
        </w:tc>
        <w:tc>
          <w:tcPr>
            <w:tcW w:w="900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2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8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41A6B" w:rsidRPr="005C3DEB" w:rsidTr="007B4D8C">
        <w:trPr>
          <w:trHeight w:hRule="exact" w:val="288"/>
        </w:trPr>
        <w:tc>
          <w:tcPr>
            <w:tcW w:w="658" w:type="dxa"/>
            <w:vMerge w:val="restar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F43">
              <w:rPr>
                <w:rFonts w:ascii="Arial" w:hAnsi="Arial" w:cs="Arial"/>
                <w:sz w:val="18"/>
                <w:szCs w:val="18"/>
              </w:rPr>
              <w:t>UT</w:t>
            </w:r>
          </w:p>
        </w:tc>
        <w:tc>
          <w:tcPr>
            <w:tcW w:w="818" w:type="dxa"/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F43">
              <w:rPr>
                <w:rFonts w:ascii="Arial" w:hAnsi="Arial" w:cs="Arial"/>
                <w:sz w:val="18"/>
                <w:szCs w:val="18"/>
              </w:rPr>
              <w:t>Both</w:t>
            </w:r>
          </w:p>
        </w:tc>
        <w:tc>
          <w:tcPr>
            <w:tcW w:w="1236" w:type="dxa"/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3F43">
              <w:rPr>
                <w:rFonts w:ascii="Arial" w:hAnsi="Arial" w:cs="Arial"/>
                <w:color w:val="000000"/>
                <w:sz w:val="18"/>
                <w:szCs w:val="18"/>
              </w:rPr>
              <w:t>17.2 (n/a)</w:t>
            </w:r>
          </w:p>
        </w:tc>
        <w:tc>
          <w:tcPr>
            <w:tcW w:w="1257" w:type="dxa"/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3F43">
              <w:rPr>
                <w:rFonts w:ascii="Arial" w:hAnsi="Arial" w:cs="Arial"/>
                <w:color w:val="000000"/>
                <w:sz w:val="18"/>
                <w:szCs w:val="18"/>
              </w:rPr>
              <w:t>19.0 (+ 1.8)</w:t>
            </w:r>
          </w:p>
        </w:tc>
        <w:tc>
          <w:tcPr>
            <w:tcW w:w="1258" w:type="dxa"/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3F43">
              <w:rPr>
                <w:rFonts w:ascii="Arial" w:hAnsi="Arial" w:cs="Arial"/>
                <w:color w:val="000000"/>
                <w:sz w:val="18"/>
                <w:szCs w:val="18"/>
              </w:rPr>
              <w:t>18.2 (- 0.7)</w:t>
            </w:r>
          </w:p>
        </w:tc>
        <w:tc>
          <w:tcPr>
            <w:tcW w:w="1258" w:type="dxa"/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3F43">
              <w:rPr>
                <w:rFonts w:ascii="Arial" w:hAnsi="Arial" w:cs="Arial"/>
                <w:color w:val="000000"/>
                <w:sz w:val="18"/>
                <w:szCs w:val="18"/>
              </w:rPr>
              <w:t>20.2 (+ 2.0)</w:t>
            </w:r>
          </w:p>
        </w:tc>
        <w:tc>
          <w:tcPr>
            <w:tcW w:w="1258" w:type="dxa"/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3F43">
              <w:rPr>
                <w:rFonts w:ascii="Arial" w:hAnsi="Arial" w:cs="Arial"/>
                <w:color w:val="000000"/>
                <w:sz w:val="18"/>
                <w:szCs w:val="18"/>
              </w:rPr>
              <w:t>24.0 (+ 3.8)</w:t>
            </w:r>
          </w:p>
        </w:tc>
        <w:tc>
          <w:tcPr>
            <w:tcW w:w="1258" w:type="dxa"/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3F43">
              <w:rPr>
                <w:rFonts w:ascii="Arial" w:hAnsi="Arial" w:cs="Arial"/>
                <w:color w:val="000000"/>
                <w:sz w:val="18"/>
                <w:szCs w:val="18"/>
              </w:rPr>
              <w:t>25.2 (+ 1.2)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041A6B" w:rsidRPr="008E3F43" w:rsidRDefault="00041A6B" w:rsidP="007B4D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3F43">
              <w:rPr>
                <w:rFonts w:ascii="Arial" w:hAnsi="Arial" w:cs="Arial"/>
                <w:color w:val="000000"/>
                <w:sz w:val="18"/>
                <w:szCs w:val="18"/>
              </w:rPr>
              <w:t xml:space="preserve">+ 2.7 %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(p&lt;.01)</w:t>
            </w:r>
          </w:p>
        </w:tc>
        <w:tc>
          <w:tcPr>
            <w:tcW w:w="900" w:type="dxa"/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3F43">
              <w:rPr>
                <w:rFonts w:ascii="Arial" w:hAnsi="Arial" w:cs="Arial"/>
                <w:color w:val="000000"/>
                <w:sz w:val="18"/>
                <w:szCs w:val="18"/>
              </w:rPr>
              <w:t xml:space="preserve">  5</w:t>
            </w:r>
          </w:p>
        </w:tc>
        <w:tc>
          <w:tcPr>
            <w:tcW w:w="1442" w:type="dxa"/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3F43">
              <w:rPr>
                <w:rFonts w:ascii="Arial" w:hAnsi="Arial" w:cs="Arial"/>
                <w:color w:val="000000"/>
                <w:sz w:val="18"/>
                <w:szCs w:val="18"/>
              </w:rPr>
              <w:t>+ 8.0 (  3</w:t>
            </w:r>
            <w:r w:rsidRPr="001E5EE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1E5EE3">
              <w:rPr>
                <w:rFonts w:ascii="Arial" w:hAnsi="Arial" w:cs="Arial"/>
                <w:sz w:val="20"/>
                <w:szCs w:val="20"/>
                <w:vertAlign w:val="superscript"/>
              </w:rPr>
              <w:t>¶¶</w:t>
            </w:r>
            <w:r w:rsidRPr="008E3F43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28" w:type="dxa"/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3F43">
              <w:rPr>
                <w:rFonts w:ascii="Arial" w:hAnsi="Arial" w:cs="Arial"/>
                <w:color w:val="000000"/>
                <w:sz w:val="18"/>
                <w:szCs w:val="18"/>
              </w:rPr>
              <w:t>+ 46.5 % (  4</w:t>
            </w:r>
            <w:r w:rsidRPr="001E5EE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1E5EE3">
              <w:rPr>
                <w:rFonts w:ascii="Arial" w:hAnsi="Arial" w:cs="Arial"/>
                <w:sz w:val="20"/>
                <w:szCs w:val="20"/>
                <w:vertAlign w:val="superscript"/>
              </w:rPr>
              <w:t>¶¶</w:t>
            </w:r>
            <w:r w:rsidRPr="008E3F43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</w:tr>
      <w:tr w:rsidR="00041A6B" w:rsidRPr="005C3DEB" w:rsidTr="007B4D8C">
        <w:trPr>
          <w:trHeight w:hRule="exact" w:val="288"/>
        </w:trPr>
        <w:tc>
          <w:tcPr>
            <w:tcW w:w="658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8" w:type="dxa"/>
            <w:tcBorders>
              <w:bottom w:val="single" w:sz="4" w:space="0" w:color="auto"/>
            </w:tcBorders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F43">
              <w:rPr>
                <w:rFonts w:ascii="Arial" w:hAnsi="Arial" w:cs="Arial"/>
                <w:sz w:val="18"/>
                <w:szCs w:val="18"/>
              </w:rPr>
              <w:t>Male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3F43">
              <w:rPr>
                <w:rFonts w:ascii="Arial" w:hAnsi="Arial" w:cs="Arial"/>
                <w:color w:val="000000"/>
                <w:sz w:val="18"/>
                <w:szCs w:val="18"/>
              </w:rPr>
              <w:t>28.2 (n/a)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3F43">
              <w:rPr>
                <w:rFonts w:ascii="Arial" w:hAnsi="Arial" w:cs="Arial"/>
                <w:color w:val="000000"/>
                <w:sz w:val="18"/>
                <w:szCs w:val="18"/>
              </w:rPr>
              <w:t>31.1 (+ 2.9)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3F43">
              <w:rPr>
                <w:rFonts w:ascii="Arial" w:hAnsi="Arial" w:cs="Arial"/>
                <w:color w:val="000000"/>
                <w:sz w:val="18"/>
                <w:szCs w:val="18"/>
              </w:rPr>
              <w:t>29.4 (- 1.7)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3F43">
              <w:rPr>
                <w:rFonts w:ascii="Arial" w:hAnsi="Arial" w:cs="Arial"/>
                <w:color w:val="000000"/>
                <w:sz w:val="18"/>
                <w:szCs w:val="18"/>
              </w:rPr>
              <w:t>32.1 (+ 2.7)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3F43">
              <w:rPr>
                <w:rFonts w:ascii="Arial" w:hAnsi="Arial" w:cs="Arial"/>
                <w:color w:val="000000"/>
                <w:sz w:val="18"/>
                <w:szCs w:val="18"/>
              </w:rPr>
              <w:t>37.8 (+ 5.7)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3F43">
              <w:rPr>
                <w:rFonts w:ascii="Arial" w:hAnsi="Arial" w:cs="Arial"/>
                <w:color w:val="000000"/>
                <w:sz w:val="18"/>
                <w:szCs w:val="18"/>
              </w:rPr>
              <w:t>38.0 (+ 0.2)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1A6B" w:rsidRPr="008E3F43" w:rsidRDefault="00041A6B" w:rsidP="007B4D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3F43">
              <w:rPr>
                <w:rFonts w:ascii="Arial" w:hAnsi="Arial" w:cs="Arial"/>
                <w:color w:val="000000"/>
                <w:sz w:val="18"/>
                <w:szCs w:val="18"/>
              </w:rPr>
              <w:t xml:space="preserve">+ 2.1 %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(p&lt;.05)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41A6B" w:rsidRPr="005C3DEB" w:rsidTr="007B4D8C">
        <w:trPr>
          <w:trHeight w:hRule="exact" w:val="288"/>
        </w:trPr>
        <w:tc>
          <w:tcPr>
            <w:tcW w:w="658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8" w:type="dxa"/>
            <w:tcBorders>
              <w:bottom w:val="double" w:sz="4" w:space="0" w:color="auto"/>
            </w:tcBorders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F43">
              <w:rPr>
                <w:rFonts w:ascii="Arial" w:hAnsi="Arial" w:cs="Arial"/>
                <w:sz w:val="18"/>
                <w:szCs w:val="18"/>
              </w:rPr>
              <w:t>Female</w:t>
            </w:r>
          </w:p>
        </w:tc>
        <w:tc>
          <w:tcPr>
            <w:tcW w:w="1236" w:type="dxa"/>
            <w:tcBorders>
              <w:bottom w:val="double" w:sz="4" w:space="0" w:color="auto"/>
            </w:tcBorders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3F43">
              <w:rPr>
                <w:rFonts w:ascii="Arial" w:hAnsi="Arial" w:cs="Arial"/>
                <w:color w:val="000000"/>
                <w:sz w:val="18"/>
                <w:szCs w:val="18"/>
              </w:rPr>
              <w:t xml:space="preserve">  6.8 (n/a)</w:t>
            </w:r>
          </w:p>
        </w:tc>
        <w:tc>
          <w:tcPr>
            <w:tcW w:w="125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3F43">
              <w:rPr>
                <w:rFonts w:ascii="Arial" w:hAnsi="Arial" w:cs="Arial"/>
                <w:color w:val="000000"/>
                <w:sz w:val="18"/>
                <w:szCs w:val="18"/>
              </w:rPr>
              <w:t xml:space="preserve">  7.4 (+ 0.6)</w:t>
            </w:r>
          </w:p>
        </w:tc>
        <w:tc>
          <w:tcPr>
            <w:tcW w:w="125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3F43">
              <w:rPr>
                <w:rFonts w:ascii="Arial" w:hAnsi="Arial" w:cs="Arial"/>
                <w:color w:val="000000"/>
                <w:sz w:val="18"/>
                <w:szCs w:val="18"/>
              </w:rPr>
              <w:t xml:space="preserve">  7.5 (+ 0.1)</w:t>
            </w:r>
          </w:p>
        </w:tc>
        <w:tc>
          <w:tcPr>
            <w:tcW w:w="125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3F43">
              <w:rPr>
                <w:rFonts w:ascii="Arial" w:hAnsi="Arial" w:cs="Arial"/>
                <w:color w:val="000000"/>
                <w:sz w:val="18"/>
                <w:szCs w:val="18"/>
              </w:rPr>
              <w:t xml:space="preserve">  8.5 (+ 1.0)</w:t>
            </w:r>
          </w:p>
        </w:tc>
        <w:tc>
          <w:tcPr>
            <w:tcW w:w="125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3F43">
              <w:rPr>
                <w:rFonts w:ascii="Arial" w:hAnsi="Arial" w:cs="Arial"/>
                <w:color w:val="000000"/>
                <w:sz w:val="18"/>
                <w:szCs w:val="18"/>
              </w:rPr>
              <w:t>10.6 (+ 2.1)</w:t>
            </w:r>
          </w:p>
        </w:tc>
        <w:tc>
          <w:tcPr>
            <w:tcW w:w="125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3F43">
              <w:rPr>
                <w:rFonts w:ascii="Arial" w:hAnsi="Arial" w:cs="Arial"/>
                <w:color w:val="000000"/>
                <w:sz w:val="18"/>
                <w:szCs w:val="18"/>
              </w:rPr>
              <w:t>12.6 (+ 2.0)</w:t>
            </w:r>
          </w:p>
        </w:tc>
        <w:tc>
          <w:tcPr>
            <w:tcW w:w="152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41A6B" w:rsidRPr="008E3F43" w:rsidRDefault="00041A6B" w:rsidP="007B4D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3F43">
              <w:rPr>
                <w:rFonts w:ascii="Arial" w:hAnsi="Arial" w:cs="Arial"/>
                <w:color w:val="000000"/>
                <w:sz w:val="18"/>
                <w:szCs w:val="18"/>
              </w:rPr>
              <w:t xml:space="preserve">+ 4.4 %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(p&lt;.01)</w:t>
            </w:r>
          </w:p>
        </w:tc>
        <w:tc>
          <w:tcPr>
            <w:tcW w:w="900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2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8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41A6B" w:rsidRPr="005C3DEB" w:rsidTr="007B4D8C">
        <w:trPr>
          <w:trHeight w:hRule="exact" w:val="288"/>
        </w:trPr>
        <w:tc>
          <w:tcPr>
            <w:tcW w:w="658" w:type="dxa"/>
            <w:vMerge w:val="restar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F43">
              <w:rPr>
                <w:rFonts w:ascii="Arial" w:hAnsi="Arial" w:cs="Arial"/>
                <w:sz w:val="18"/>
                <w:szCs w:val="18"/>
              </w:rPr>
              <w:t>VT</w:t>
            </w:r>
          </w:p>
        </w:tc>
        <w:tc>
          <w:tcPr>
            <w:tcW w:w="818" w:type="dxa"/>
            <w:tcBorders>
              <w:top w:val="double" w:sz="4" w:space="0" w:color="auto"/>
            </w:tcBorders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F43">
              <w:rPr>
                <w:rFonts w:ascii="Arial" w:hAnsi="Arial" w:cs="Arial"/>
                <w:sz w:val="18"/>
                <w:szCs w:val="18"/>
              </w:rPr>
              <w:t>Both</w:t>
            </w:r>
          </w:p>
        </w:tc>
        <w:tc>
          <w:tcPr>
            <w:tcW w:w="1236" w:type="dxa"/>
            <w:tcBorders>
              <w:top w:val="double" w:sz="4" w:space="0" w:color="auto"/>
            </w:tcBorders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3F43">
              <w:rPr>
                <w:rFonts w:ascii="Arial" w:hAnsi="Arial" w:cs="Arial"/>
                <w:color w:val="000000"/>
                <w:sz w:val="18"/>
                <w:szCs w:val="18"/>
              </w:rPr>
              <w:t>13.2 (n/a)</w:t>
            </w:r>
          </w:p>
        </w:tc>
        <w:tc>
          <w:tcPr>
            <w:tcW w:w="1257" w:type="dxa"/>
            <w:tcBorders>
              <w:top w:val="double" w:sz="4" w:space="0" w:color="auto"/>
            </w:tcBorders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3F43">
              <w:rPr>
                <w:rFonts w:ascii="Arial" w:hAnsi="Arial" w:cs="Arial"/>
                <w:color w:val="000000"/>
                <w:sz w:val="18"/>
                <w:szCs w:val="18"/>
              </w:rPr>
              <w:t>16.2 (+ 3.0)</w:t>
            </w:r>
          </w:p>
        </w:tc>
        <w:tc>
          <w:tcPr>
            <w:tcW w:w="1258" w:type="dxa"/>
            <w:tcBorders>
              <w:top w:val="double" w:sz="4" w:space="0" w:color="auto"/>
            </w:tcBorders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3F43">
              <w:rPr>
                <w:rFonts w:ascii="Arial" w:hAnsi="Arial" w:cs="Arial"/>
                <w:color w:val="000000"/>
                <w:sz w:val="18"/>
                <w:szCs w:val="18"/>
              </w:rPr>
              <w:t>14.9 (- 1.3)</w:t>
            </w:r>
          </w:p>
        </w:tc>
        <w:tc>
          <w:tcPr>
            <w:tcW w:w="1258" w:type="dxa"/>
            <w:tcBorders>
              <w:top w:val="double" w:sz="4" w:space="0" w:color="auto"/>
            </w:tcBorders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3F43">
              <w:rPr>
                <w:rFonts w:ascii="Arial" w:hAnsi="Arial" w:cs="Arial"/>
                <w:color w:val="000000"/>
                <w:sz w:val="18"/>
                <w:szCs w:val="18"/>
              </w:rPr>
              <w:t>16.6 (+ 1.7)</w:t>
            </w:r>
          </w:p>
        </w:tc>
        <w:tc>
          <w:tcPr>
            <w:tcW w:w="1258" w:type="dxa"/>
            <w:tcBorders>
              <w:top w:val="double" w:sz="4" w:space="0" w:color="auto"/>
            </w:tcBorders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3F43">
              <w:rPr>
                <w:rFonts w:ascii="Arial" w:hAnsi="Arial" w:cs="Arial"/>
                <w:color w:val="000000"/>
                <w:sz w:val="18"/>
                <w:szCs w:val="18"/>
              </w:rPr>
              <w:t>18.7 (+ 2.1)</w:t>
            </w:r>
          </w:p>
        </w:tc>
        <w:tc>
          <w:tcPr>
            <w:tcW w:w="1258" w:type="dxa"/>
            <w:tcBorders>
              <w:top w:val="double" w:sz="4" w:space="0" w:color="auto"/>
            </w:tcBorders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3F43">
              <w:rPr>
                <w:rFonts w:ascii="Arial" w:hAnsi="Arial" w:cs="Arial"/>
                <w:color w:val="000000"/>
                <w:sz w:val="18"/>
                <w:szCs w:val="18"/>
              </w:rPr>
              <w:t>19.7 (+ 1.0)</w:t>
            </w:r>
          </w:p>
        </w:tc>
        <w:tc>
          <w:tcPr>
            <w:tcW w:w="152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41A6B" w:rsidRPr="008E3F43" w:rsidRDefault="00041A6B" w:rsidP="007B4D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3F43">
              <w:rPr>
                <w:rFonts w:ascii="Arial" w:hAnsi="Arial" w:cs="Arial"/>
                <w:color w:val="000000"/>
                <w:sz w:val="18"/>
                <w:szCs w:val="18"/>
              </w:rPr>
              <w:t xml:space="preserve">+ 2.4 %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(p&lt;.01)</w:t>
            </w:r>
          </w:p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3F43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3F43">
              <w:rPr>
                <w:rFonts w:ascii="Arial" w:hAnsi="Arial" w:cs="Arial"/>
                <w:color w:val="000000"/>
                <w:sz w:val="18"/>
                <w:szCs w:val="18"/>
              </w:rPr>
              <w:t>+ 6.4 (  9)</w:t>
            </w:r>
          </w:p>
        </w:tc>
        <w:tc>
          <w:tcPr>
            <w:tcW w:w="1528" w:type="dxa"/>
            <w:tcBorders>
              <w:top w:val="double" w:sz="4" w:space="0" w:color="auto"/>
            </w:tcBorders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3F43">
              <w:rPr>
                <w:rFonts w:ascii="Arial" w:hAnsi="Arial" w:cs="Arial"/>
                <w:color w:val="000000"/>
                <w:sz w:val="18"/>
                <w:szCs w:val="18"/>
              </w:rPr>
              <w:t>+ 48.6 % (  2)</w:t>
            </w:r>
          </w:p>
        </w:tc>
      </w:tr>
      <w:tr w:rsidR="00041A6B" w:rsidRPr="005C3DEB" w:rsidTr="007B4D8C">
        <w:trPr>
          <w:trHeight w:hRule="exact" w:val="288"/>
        </w:trPr>
        <w:tc>
          <w:tcPr>
            <w:tcW w:w="658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8" w:type="dxa"/>
            <w:tcBorders>
              <w:bottom w:val="single" w:sz="4" w:space="0" w:color="auto"/>
            </w:tcBorders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F43">
              <w:rPr>
                <w:rFonts w:ascii="Arial" w:hAnsi="Arial" w:cs="Arial"/>
                <w:sz w:val="18"/>
                <w:szCs w:val="18"/>
              </w:rPr>
              <w:t>Male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3F43">
              <w:rPr>
                <w:rFonts w:ascii="Arial" w:hAnsi="Arial" w:cs="Arial"/>
                <w:color w:val="000000"/>
                <w:sz w:val="18"/>
                <w:szCs w:val="18"/>
              </w:rPr>
              <w:t>23.6 (n/a)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3F43">
              <w:rPr>
                <w:rFonts w:ascii="Arial" w:hAnsi="Arial" w:cs="Arial"/>
                <w:color w:val="000000"/>
                <w:sz w:val="18"/>
                <w:szCs w:val="18"/>
              </w:rPr>
              <w:t>28.3 (+ 4.6)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3F43">
              <w:rPr>
                <w:rFonts w:ascii="Arial" w:hAnsi="Arial" w:cs="Arial"/>
                <w:color w:val="000000"/>
                <w:sz w:val="18"/>
                <w:szCs w:val="18"/>
              </w:rPr>
              <w:t>24.3 (- 4.0)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3F43">
              <w:rPr>
                <w:rFonts w:ascii="Arial" w:hAnsi="Arial" w:cs="Arial"/>
                <w:color w:val="000000"/>
                <w:sz w:val="18"/>
                <w:szCs w:val="18"/>
              </w:rPr>
              <w:t>27.3 (+ 3.0)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3F43">
              <w:rPr>
                <w:rFonts w:ascii="Arial" w:hAnsi="Arial" w:cs="Arial"/>
                <w:color w:val="000000"/>
                <w:sz w:val="18"/>
                <w:szCs w:val="18"/>
              </w:rPr>
              <w:t>31.0 (+ 3.7)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3F43">
              <w:rPr>
                <w:rFonts w:ascii="Arial" w:hAnsi="Arial" w:cs="Arial"/>
                <w:color w:val="000000"/>
                <w:sz w:val="18"/>
                <w:szCs w:val="18"/>
              </w:rPr>
              <w:t>32.5 (+ 1.5)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1A6B" w:rsidRPr="008E3F43" w:rsidRDefault="00041A6B" w:rsidP="007B4D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3F43">
              <w:rPr>
                <w:rFonts w:ascii="Arial" w:hAnsi="Arial" w:cs="Arial"/>
                <w:color w:val="000000"/>
                <w:sz w:val="18"/>
                <w:szCs w:val="18"/>
              </w:rPr>
              <w:t xml:space="preserve">+ 1.9 %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(p&lt;.05)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41A6B" w:rsidRPr="005C3DEB" w:rsidTr="007B4D8C">
        <w:trPr>
          <w:trHeight w:hRule="exact" w:val="288"/>
        </w:trPr>
        <w:tc>
          <w:tcPr>
            <w:tcW w:w="658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8" w:type="dxa"/>
            <w:tcBorders>
              <w:bottom w:val="double" w:sz="4" w:space="0" w:color="auto"/>
            </w:tcBorders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F43">
              <w:rPr>
                <w:rFonts w:ascii="Arial" w:hAnsi="Arial" w:cs="Arial"/>
                <w:sz w:val="18"/>
                <w:szCs w:val="18"/>
              </w:rPr>
              <w:t>Female</w:t>
            </w:r>
          </w:p>
        </w:tc>
        <w:tc>
          <w:tcPr>
            <w:tcW w:w="1236" w:type="dxa"/>
            <w:tcBorders>
              <w:bottom w:val="double" w:sz="4" w:space="0" w:color="auto"/>
            </w:tcBorders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3F43">
              <w:rPr>
                <w:rFonts w:ascii="Arial" w:hAnsi="Arial" w:cs="Arial"/>
                <w:color w:val="000000"/>
                <w:sz w:val="18"/>
                <w:szCs w:val="18"/>
              </w:rPr>
              <w:t xml:space="preserve">  4.3 (n/a)</w:t>
            </w:r>
          </w:p>
        </w:tc>
        <w:tc>
          <w:tcPr>
            <w:tcW w:w="125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3F43">
              <w:rPr>
                <w:rFonts w:ascii="Arial" w:hAnsi="Arial" w:cs="Arial"/>
                <w:color w:val="000000"/>
                <w:sz w:val="18"/>
                <w:szCs w:val="18"/>
              </w:rPr>
              <w:t xml:space="preserve">  5.2 (+ 0.9)</w:t>
            </w:r>
          </w:p>
        </w:tc>
        <w:tc>
          <w:tcPr>
            <w:tcW w:w="125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3F43">
              <w:rPr>
                <w:rFonts w:ascii="Arial" w:hAnsi="Arial" w:cs="Arial"/>
                <w:color w:val="000000"/>
                <w:sz w:val="18"/>
                <w:szCs w:val="18"/>
              </w:rPr>
              <w:t xml:space="preserve">  6.4 (+ 1.3)</w:t>
            </w:r>
          </w:p>
        </w:tc>
        <w:tc>
          <w:tcPr>
            <w:tcW w:w="125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3F43">
              <w:rPr>
                <w:rFonts w:ascii="Arial" w:hAnsi="Arial" w:cs="Arial"/>
                <w:color w:val="000000"/>
                <w:sz w:val="18"/>
                <w:szCs w:val="18"/>
              </w:rPr>
              <w:t xml:space="preserve">  6.6 (+ 0.2)</w:t>
            </w:r>
          </w:p>
        </w:tc>
        <w:tc>
          <w:tcPr>
            <w:tcW w:w="125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3F43">
              <w:rPr>
                <w:rFonts w:ascii="Arial" w:hAnsi="Arial" w:cs="Arial"/>
                <w:color w:val="000000"/>
                <w:sz w:val="18"/>
                <w:szCs w:val="18"/>
              </w:rPr>
              <w:t xml:space="preserve">  7.3 (+ 0.7)</w:t>
            </w:r>
          </w:p>
        </w:tc>
        <w:tc>
          <w:tcPr>
            <w:tcW w:w="125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3F43">
              <w:rPr>
                <w:rFonts w:ascii="Arial" w:hAnsi="Arial" w:cs="Arial"/>
                <w:color w:val="000000"/>
                <w:sz w:val="18"/>
                <w:szCs w:val="18"/>
              </w:rPr>
              <w:t xml:space="preserve">  7.6 (+ 0.3)</w:t>
            </w:r>
          </w:p>
        </w:tc>
        <w:tc>
          <w:tcPr>
            <w:tcW w:w="152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41A6B" w:rsidRPr="008E3F43" w:rsidRDefault="00041A6B" w:rsidP="007B4D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3F43">
              <w:rPr>
                <w:rFonts w:ascii="Arial" w:hAnsi="Arial" w:cs="Arial"/>
                <w:color w:val="000000"/>
                <w:sz w:val="18"/>
                <w:szCs w:val="18"/>
              </w:rPr>
              <w:t xml:space="preserve">+ 3.8 %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(p&lt;.01)</w:t>
            </w:r>
          </w:p>
        </w:tc>
        <w:tc>
          <w:tcPr>
            <w:tcW w:w="900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2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8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41A6B" w:rsidRPr="005C3DEB" w:rsidTr="007B4D8C">
        <w:trPr>
          <w:trHeight w:hRule="exact" w:val="288"/>
        </w:trPr>
        <w:tc>
          <w:tcPr>
            <w:tcW w:w="658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F43">
              <w:rPr>
                <w:rFonts w:ascii="Arial" w:hAnsi="Arial" w:cs="Arial"/>
                <w:sz w:val="18"/>
                <w:szCs w:val="18"/>
              </w:rPr>
              <w:t>VA</w:t>
            </w:r>
          </w:p>
        </w:tc>
        <w:tc>
          <w:tcPr>
            <w:tcW w:w="818" w:type="dxa"/>
            <w:tcBorders>
              <w:top w:val="double" w:sz="4" w:space="0" w:color="auto"/>
            </w:tcBorders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F43">
              <w:rPr>
                <w:rFonts w:ascii="Arial" w:hAnsi="Arial" w:cs="Arial"/>
                <w:sz w:val="18"/>
                <w:szCs w:val="18"/>
              </w:rPr>
              <w:t>Both</w:t>
            </w:r>
          </w:p>
        </w:tc>
        <w:tc>
          <w:tcPr>
            <w:tcW w:w="1236" w:type="dxa"/>
            <w:tcBorders>
              <w:top w:val="double" w:sz="4" w:space="0" w:color="auto"/>
            </w:tcBorders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3F43">
              <w:rPr>
                <w:rFonts w:ascii="Arial" w:hAnsi="Arial" w:cs="Arial"/>
                <w:color w:val="000000"/>
                <w:sz w:val="18"/>
                <w:szCs w:val="18"/>
              </w:rPr>
              <w:t>12.8 (n/a)</w:t>
            </w:r>
          </w:p>
        </w:tc>
        <w:tc>
          <w:tcPr>
            <w:tcW w:w="1257" w:type="dxa"/>
            <w:tcBorders>
              <w:top w:val="double" w:sz="4" w:space="0" w:color="auto"/>
            </w:tcBorders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3F43">
              <w:rPr>
                <w:rFonts w:ascii="Arial" w:hAnsi="Arial" w:cs="Arial"/>
                <w:color w:val="000000"/>
                <w:sz w:val="18"/>
                <w:szCs w:val="18"/>
              </w:rPr>
              <w:t>12.7 (- 0.1)</w:t>
            </w:r>
          </w:p>
        </w:tc>
        <w:tc>
          <w:tcPr>
            <w:tcW w:w="1258" w:type="dxa"/>
            <w:tcBorders>
              <w:top w:val="double" w:sz="4" w:space="0" w:color="auto"/>
            </w:tcBorders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3F43">
              <w:rPr>
                <w:rFonts w:ascii="Arial" w:hAnsi="Arial" w:cs="Arial"/>
                <w:color w:val="000000"/>
                <w:sz w:val="18"/>
                <w:szCs w:val="18"/>
              </w:rPr>
              <w:t>12.9 (+ 0.3)</w:t>
            </w:r>
          </w:p>
        </w:tc>
        <w:tc>
          <w:tcPr>
            <w:tcW w:w="1258" w:type="dxa"/>
            <w:tcBorders>
              <w:top w:val="double" w:sz="4" w:space="0" w:color="auto"/>
            </w:tcBorders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3F43">
              <w:rPr>
                <w:rFonts w:ascii="Arial" w:hAnsi="Arial" w:cs="Arial"/>
                <w:color w:val="000000"/>
                <w:sz w:val="18"/>
                <w:szCs w:val="18"/>
              </w:rPr>
              <w:t>13.6 (+ 0.7)</w:t>
            </w:r>
          </w:p>
        </w:tc>
        <w:tc>
          <w:tcPr>
            <w:tcW w:w="1258" w:type="dxa"/>
            <w:tcBorders>
              <w:top w:val="double" w:sz="4" w:space="0" w:color="auto"/>
            </w:tcBorders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3F43">
              <w:rPr>
                <w:rFonts w:ascii="Arial" w:hAnsi="Arial" w:cs="Arial"/>
                <w:color w:val="000000"/>
                <w:sz w:val="18"/>
                <w:szCs w:val="18"/>
              </w:rPr>
              <w:t>14.6 (+ 0.9)</w:t>
            </w:r>
          </w:p>
        </w:tc>
        <w:tc>
          <w:tcPr>
            <w:tcW w:w="1258" w:type="dxa"/>
            <w:tcBorders>
              <w:top w:val="double" w:sz="4" w:space="0" w:color="auto"/>
            </w:tcBorders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3F43">
              <w:rPr>
                <w:rFonts w:ascii="Arial" w:hAnsi="Arial" w:cs="Arial"/>
                <w:color w:val="000000"/>
                <w:sz w:val="18"/>
                <w:szCs w:val="18"/>
              </w:rPr>
              <w:t>15.0 (+ 0.5)</w:t>
            </w:r>
          </w:p>
        </w:tc>
        <w:tc>
          <w:tcPr>
            <w:tcW w:w="152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41A6B" w:rsidRPr="008E3F43" w:rsidRDefault="00041A6B" w:rsidP="007B4D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3F43">
              <w:rPr>
                <w:rFonts w:ascii="Arial" w:hAnsi="Arial" w:cs="Arial"/>
                <w:color w:val="000000"/>
                <w:sz w:val="18"/>
                <w:szCs w:val="18"/>
              </w:rPr>
              <w:t xml:space="preserve">+ 1.2 %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(p&lt;.01)</w:t>
            </w:r>
          </w:p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3F43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3F43">
              <w:rPr>
                <w:rFonts w:ascii="Arial" w:hAnsi="Arial" w:cs="Arial"/>
                <w:color w:val="000000"/>
                <w:sz w:val="18"/>
                <w:szCs w:val="18"/>
              </w:rPr>
              <w:t>+ 2.2 (39)</w:t>
            </w:r>
          </w:p>
        </w:tc>
        <w:tc>
          <w:tcPr>
            <w:tcW w:w="1528" w:type="dxa"/>
            <w:tcBorders>
              <w:top w:val="double" w:sz="4" w:space="0" w:color="auto"/>
            </w:tcBorders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3F43">
              <w:rPr>
                <w:rFonts w:ascii="Arial" w:hAnsi="Arial" w:cs="Arial"/>
                <w:color w:val="000000"/>
                <w:sz w:val="18"/>
                <w:szCs w:val="18"/>
              </w:rPr>
              <w:t>+ 17.4 % (41)</w:t>
            </w:r>
          </w:p>
        </w:tc>
      </w:tr>
      <w:tr w:rsidR="00041A6B" w:rsidRPr="005C3DEB" w:rsidTr="007B4D8C">
        <w:trPr>
          <w:trHeight w:hRule="exact" w:val="288"/>
        </w:trPr>
        <w:tc>
          <w:tcPr>
            <w:tcW w:w="658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8" w:type="dxa"/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F43">
              <w:rPr>
                <w:rFonts w:ascii="Arial" w:hAnsi="Arial" w:cs="Arial"/>
                <w:sz w:val="18"/>
                <w:szCs w:val="18"/>
              </w:rPr>
              <w:t>Male</w:t>
            </w:r>
          </w:p>
        </w:tc>
        <w:tc>
          <w:tcPr>
            <w:tcW w:w="1236" w:type="dxa"/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3F43">
              <w:rPr>
                <w:rFonts w:ascii="Arial" w:hAnsi="Arial" w:cs="Arial"/>
                <w:color w:val="000000"/>
                <w:sz w:val="18"/>
                <w:szCs w:val="18"/>
              </w:rPr>
              <w:t>21.6 (n/a)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3F43">
              <w:rPr>
                <w:rFonts w:ascii="Arial" w:hAnsi="Arial" w:cs="Arial"/>
                <w:color w:val="000000"/>
                <w:sz w:val="18"/>
                <w:szCs w:val="18"/>
              </w:rPr>
              <w:t>21.3 (- 0.2)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3F43">
              <w:rPr>
                <w:rFonts w:ascii="Arial" w:hAnsi="Arial" w:cs="Arial"/>
                <w:color w:val="000000"/>
                <w:sz w:val="18"/>
                <w:szCs w:val="18"/>
              </w:rPr>
              <w:t>21.0 (- 0.4)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3F43">
              <w:rPr>
                <w:rFonts w:ascii="Arial" w:hAnsi="Arial" w:cs="Arial"/>
                <w:color w:val="000000"/>
                <w:sz w:val="18"/>
                <w:szCs w:val="18"/>
              </w:rPr>
              <w:t>22.5 (+ 1.5)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3F43">
              <w:rPr>
                <w:rFonts w:ascii="Arial" w:hAnsi="Arial" w:cs="Arial"/>
                <w:color w:val="000000"/>
                <w:sz w:val="18"/>
                <w:szCs w:val="18"/>
              </w:rPr>
              <w:t>23.6 (+ 1.2)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3F43">
              <w:rPr>
                <w:rFonts w:ascii="Arial" w:hAnsi="Arial" w:cs="Arial"/>
                <w:color w:val="000000"/>
                <w:sz w:val="18"/>
                <w:szCs w:val="18"/>
              </w:rPr>
              <w:t>23.9 (+ 0.2)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041A6B" w:rsidRPr="008E3F43" w:rsidRDefault="00041A6B" w:rsidP="007B4D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3F43">
              <w:rPr>
                <w:rFonts w:ascii="Arial" w:hAnsi="Arial" w:cs="Arial"/>
                <w:color w:val="000000"/>
                <w:sz w:val="18"/>
                <w:szCs w:val="18"/>
              </w:rPr>
              <w:t xml:space="preserve">+ 0.9 %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(p&lt;.05)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2" w:type="dxa"/>
            <w:shd w:val="clear" w:color="auto" w:fill="D9D9D9" w:themeFill="background1" w:themeFillShade="D9"/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8" w:type="dxa"/>
            <w:shd w:val="clear" w:color="auto" w:fill="D9D9D9" w:themeFill="background1" w:themeFillShade="D9"/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41A6B" w:rsidRPr="005C3DEB" w:rsidTr="007B4D8C">
        <w:trPr>
          <w:trHeight w:hRule="exact" w:val="288"/>
        </w:trPr>
        <w:tc>
          <w:tcPr>
            <w:tcW w:w="658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8" w:type="dxa"/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F43">
              <w:rPr>
                <w:rFonts w:ascii="Arial" w:hAnsi="Arial" w:cs="Arial"/>
                <w:sz w:val="18"/>
                <w:szCs w:val="18"/>
              </w:rPr>
              <w:t>Female</w:t>
            </w:r>
          </w:p>
        </w:tc>
        <w:tc>
          <w:tcPr>
            <w:tcW w:w="1236" w:type="dxa"/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3F43">
              <w:rPr>
                <w:rFonts w:ascii="Arial" w:hAnsi="Arial" w:cs="Arial"/>
                <w:color w:val="000000"/>
                <w:sz w:val="18"/>
                <w:szCs w:val="18"/>
              </w:rPr>
              <w:t xml:space="preserve">  5.3 (n/a)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3F43">
              <w:rPr>
                <w:rFonts w:ascii="Arial" w:hAnsi="Arial" w:cs="Arial"/>
                <w:color w:val="000000"/>
                <w:sz w:val="18"/>
                <w:szCs w:val="18"/>
              </w:rPr>
              <w:t xml:space="preserve">  5.2 (- 0.1)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3F43">
              <w:rPr>
                <w:rFonts w:ascii="Arial" w:hAnsi="Arial" w:cs="Arial"/>
                <w:color w:val="000000"/>
                <w:sz w:val="18"/>
                <w:szCs w:val="18"/>
              </w:rPr>
              <w:t xml:space="preserve">  5.9 (+ 0.7)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3F43">
              <w:rPr>
                <w:rFonts w:ascii="Arial" w:hAnsi="Arial" w:cs="Arial"/>
                <w:color w:val="000000"/>
                <w:sz w:val="18"/>
                <w:szCs w:val="18"/>
              </w:rPr>
              <w:t xml:space="preserve">  5.6 (- 0.3)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3F43">
              <w:rPr>
                <w:rFonts w:ascii="Arial" w:hAnsi="Arial" w:cs="Arial"/>
                <w:color w:val="000000"/>
                <w:sz w:val="18"/>
                <w:szCs w:val="18"/>
              </w:rPr>
              <w:t xml:space="preserve">  6.4 (+ 0.8)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3F43">
              <w:rPr>
                <w:rFonts w:ascii="Arial" w:hAnsi="Arial" w:cs="Arial"/>
                <w:color w:val="000000"/>
                <w:sz w:val="18"/>
                <w:szCs w:val="18"/>
              </w:rPr>
              <w:t xml:space="preserve">  6.9 (+ 0.5)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041A6B" w:rsidRPr="008E3F43" w:rsidRDefault="00041A6B" w:rsidP="007B4D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3F43">
              <w:rPr>
                <w:rFonts w:ascii="Arial" w:hAnsi="Arial" w:cs="Arial"/>
                <w:color w:val="000000"/>
                <w:sz w:val="18"/>
                <w:szCs w:val="18"/>
              </w:rPr>
              <w:t xml:space="preserve">+ 1.8 %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(p&lt;.05)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2" w:type="dxa"/>
            <w:shd w:val="clear" w:color="auto" w:fill="D9D9D9" w:themeFill="background1" w:themeFillShade="D9"/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8" w:type="dxa"/>
            <w:shd w:val="clear" w:color="auto" w:fill="D9D9D9" w:themeFill="background1" w:themeFillShade="D9"/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041A6B" w:rsidRDefault="00041A6B" w:rsidP="00873236">
      <w:pPr>
        <w:rPr>
          <w:rFonts w:ascii="Arial" w:hAnsi="Arial" w:cs="Arial"/>
        </w:rPr>
      </w:pPr>
    </w:p>
    <w:tbl>
      <w:tblPr>
        <w:tblStyle w:val="TableGrid"/>
        <w:tblpPr w:leftFromText="187" w:rightFromText="187" w:horzAnchor="margin" w:tblpYSpec="top"/>
        <w:tblW w:w="14395" w:type="dxa"/>
        <w:tblLook w:val="04A0" w:firstRow="1" w:lastRow="0" w:firstColumn="1" w:lastColumn="0" w:noHBand="0" w:noVBand="1"/>
      </w:tblPr>
      <w:tblGrid>
        <w:gridCol w:w="658"/>
        <w:gridCol w:w="818"/>
        <w:gridCol w:w="1236"/>
        <w:gridCol w:w="1257"/>
        <w:gridCol w:w="1258"/>
        <w:gridCol w:w="1258"/>
        <w:gridCol w:w="1258"/>
        <w:gridCol w:w="1258"/>
        <w:gridCol w:w="1524"/>
        <w:gridCol w:w="900"/>
        <w:gridCol w:w="1442"/>
        <w:gridCol w:w="1528"/>
      </w:tblGrid>
      <w:tr w:rsidR="00FE7196" w:rsidRPr="005C3DEB" w:rsidTr="007B4D8C">
        <w:trPr>
          <w:cantSplit/>
          <w:trHeight w:hRule="exact" w:val="504"/>
        </w:trPr>
        <w:tc>
          <w:tcPr>
            <w:tcW w:w="14395" w:type="dxa"/>
            <w:gridSpan w:val="12"/>
            <w:vAlign w:val="center"/>
          </w:tcPr>
          <w:p w:rsidR="00FE7196" w:rsidRPr="005F4E55" w:rsidRDefault="00FE7196" w:rsidP="00FE71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Supplementary Table. </w:t>
            </w:r>
            <w:r w:rsidRPr="005F4E55">
              <w:rPr>
                <w:rFonts w:ascii="Arial" w:hAnsi="Arial" w:cs="Arial"/>
                <w:b/>
              </w:rPr>
              <w:t xml:space="preserve">Trends in Suicide Rates among Persons ≥ 10 Years of Age, by State and Sex, </w:t>
            </w:r>
            <w:r>
              <w:rPr>
                <w:rFonts w:ascii="Arial" w:hAnsi="Arial" w:cs="Arial"/>
                <w:b/>
              </w:rPr>
              <w:t xml:space="preserve">National Vital Statistics System, </w:t>
            </w:r>
            <w:r w:rsidRPr="005F4E55">
              <w:rPr>
                <w:rFonts w:ascii="Arial" w:hAnsi="Arial" w:cs="Arial"/>
                <w:b/>
              </w:rPr>
              <w:t>1999 – 2016</w:t>
            </w:r>
          </w:p>
        </w:tc>
      </w:tr>
      <w:tr w:rsidR="00041A6B" w:rsidRPr="005C3DEB" w:rsidTr="007B4D8C">
        <w:trPr>
          <w:cantSplit/>
          <w:trHeight w:hRule="exact" w:val="432"/>
        </w:trPr>
        <w:tc>
          <w:tcPr>
            <w:tcW w:w="658" w:type="dxa"/>
            <w:vMerge w:val="restart"/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3F43">
              <w:rPr>
                <w:rFonts w:ascii="Arial" w:hAnsi="Arial" w:cs="Arial"/>
                <w:b/>
                <w:sz w:val="18"/>
                <w:szCs w:val="18"/>
              </w:rPr>
              <w:t>State</w:t>
            </w:r>
          </w:p>
        </w:tc>
        <w:tc>
          <w:tcPr>
            <w:tcW w:w="818" w:type="dxa"/>
            <w:vMerge w:val="restart"/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3F43">
              <w:rPr>
                <w:rFonts w:ascii="Arial" w:hAnsi="Arial" w:cs="Arial"/>
                <w:b/>
                <w:sz w:val="18"/>
                <w:szCs w:val="18"/>
              </w:rPr>
              <w:t>Sex</w:t>
            </w:r>
          </w:p>
        </w:tc>
        <w:tc>
          <w:tcPr>
            <w:tcW w:w="7525" w:type="dxa"/>
            <w:gridSpan w:val="6"/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3F43">
              <w:rPr>
                <w:rFonts w:ascii="Arial" w:hAnsi="Arial" w:cs="Arial"/>
                <w:b/>
                <w:sz w:val="18"/>
                <w:szCs w:val="18"/>
              </w:rPr>
              <w:t>Age-Adjusted Annual Rate per 100,000 Persons (Change from Prior Period)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*</w:t>
            </w:r>
          </w:p>
        </w:tc>
        <w:tc>
          <w:tcPr>
            <w:tcW w:w="1524" w:type="dxa"/>
            <w:vMerge w:val="restart"/>
            <w:vAlign w:val="center"/>
          </w:tcPr>
          <w:p w:rsidR="00041A6B" w:rsidRPr="005F4E55" w:rsidRDefault="00041A6B" w:rsidP="007B4D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4E55">
              <w:rPr>
                <w:rFonts w:ascii="Arial" w:hAnsi="Arial" w:cs="Arial"/>
                <w:b/>
                <w:sz w:val="18"/>
                <w:szCs w:val="18"/>
              </w:rPr>
              <w:t>Modeled</w:t>
            </w:r>
          </w:p>
          <w:p w:rsidR="00041A6B" w:rsidRPr="005F4E55" w:rsidRDefault="00041A6B" w:rsidP="007B4D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4E55">
              <w:rPr>
                <w:rFonts w:ascii="Arial" w:hAnsi="Arial" w:cs="Arial"/>
                <w:b/>
                <w:sz w:val="18"/>
                <w:szCs w:val="18"/>
              </w:rPr>
              <w:t xml:space="preserve"> AAPC </w:t>
            </w:r>
            <w:r w:rsidRPr="00806E88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900" w:type="dxa"/>
            <w:vMerge w:val="restart"/>
            <w:vAlign w:val="center"/>
          </w:tcPr>
          <w:p w:rsidR="00041A6B" w:rsidRPr="005F4E55" w:rsidRDefault="00041A6B" w:rsidP="007B4D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4E55">
              <w:rPr>
                <w:rFonts w:ascii="Arial" w:hAnsi="Arial" w:cs="Arial"/>
                <w:b/>
                <w:sz w:val="18"/>
                <w:szCs w:val="18"/>
              </w:rPr>
              <w:t>Current</w:t>
            </w:r>
          </w:p>
          <w:p w:rsidR="00041A6B" w:rsidRPr="005F4E55" w:rsidRDefault="00041A6B" w:rsidP="007B4D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4E55">
              <w:rPr>
                <w:rFonts w:ascii="Arial" w:hAnsi="Arial" w:cs="Arial"/>
                <w:b/>
                <w:sz w:val="18"/>
                <w:szCs w:val="18"/>
              </w:rPr>
              <w:t>State</w:t>
            </w:r>
          </w:p>
          <w:p w:rsidR="00041A6B" w:rsidRPr="005F4E55" w:rsidRDefault="00041A6B" w:rsidP="007B4D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4E55">
              <w:rPr>
                <w:rFonts w:ascii="Arial" w:hAnsi="Arial" w:cs="Arial"/>
                <w:b/>
                <w:sz w:val="18"/>
                <w:szCs w:val="18"/>
              </w:rPr>
              <w:t xml:space="preserve">  Rank </w:t>
            </w:r>
            <w:r w:rsidRPr="00806E88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§</w:t>
            </w:r>
          </w:p>
        </w:tc>
        <w:tc>
          <w:tcPr>
            <w:tcW w:w="1442" w:type="dxa"/>
            <w:vMerge w:val="restart"/>
            <w:vAlign w:val="center"/>
          </w:tcPr>
          <w:p w:rsidR="00041A6B" w:rsidRPr="005F4E55" w:rsidRDefault="00041A6B" w:rsidP="007B4D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4E55">
              <w:rPr>
                <w:rFonts w:ascii="Arial" w:hAnsi="Arial" w:cs="Arial"/>
                <w:b/>
                <w:sz w:val="18"/>
                <w:szCs w:val="18"/>
              </w:rPr>
              <w:t>Overall</w:t>
            </w:r>
          </w:p>
          <w:p w:rsidR="00041A6B" w:rsidRPr="005F4E55" w:rsidRDefault="00041A6B" w:rsidP="007B4D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4E55">
              <w:rPr>
                <w:rFonts w:ascii="Arial" w:hAnsi="Arial" w:cs="Arial"/>
                <w:b/>
                <w:sz w:val="18"/>
                <w:szCs w:val="18"/>
              </w:rPr>
              <w:t>Rate Change</w:t>
            </w:r>
          </w:p>
          <w:p w:rsidR="00041A6B" w:rsidRPr="005F4E55" w:rsidRDefault="00041A6B" w:rsidP="007B4D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4E55">
              <w:rPr>
                <w:rFonts w:ascii="Arial" w:hAnsi="Arial" w:cs="Arial"/>
                <w:b/>
                <w:sz w:val="18"/>
                <w:szCs w:val="18"/>
              </w:rPr>
              <w:t xml:space="preserve">(State Rank) </w:t>
            </w:r>
            <w:r w:rsidRPr="00806E88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¶</w:t>
            </w:r>
          </w:p>
        </w:tc>
        <w:tc>
          <w:tcPr>
            <w:tcW w:w="1528" w:type="dxa"/>
            <w:vMerge w:val="restart"/>
            <w:vAlign w:val="center"/>
          </w:tcPr>
          <w:p w:rsidR="00041A6B" w:rsidRPr="005F4E55" w:rsidRDefault="00041A6B" w:rsidP="007B4D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4E55">
              <w:rPr>
                <w:rFonts w:ascii="Arial" w:hAnsi="Arial" w:cs="Arial"/>
                <w:b/>
                <w:sz w:val="18"/>
                <w:szCs w:val="18"/>
              </w:rPr>
              <w:t>Overall</w:t>
            </w:r>
          </w:p>
          <w:p w:rsidR="00041A6B" w:rsidRPr="005F4E55" w:rsidRDefault="00041A6B" w:rsidP="007B4D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4E55">
              <w:rPr>
                <w:rFonts w:ascii="Arial" w:hAnsi="Arial" w:cs="Arial"/>
                <w:b/>
                <w:sz w:val="18"/>
                <w:szCs w:val="18"/>
              </w:rPr>
              <w:t>Percent Change</w:t>
            </w:r>
          </w:p>
          <w:p w:rsidR="00041A6B" w:rsidRPr="005F4E55" w:rsidRDefault="00041A6B" w:rsidP="007B4D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4E55">
              <w:rPr>
                <w:rFonts w:ascii="Arial" w:hAnsi="Arial" w:cs="Arial"/>
                <w:b/>
                <w:sz w:val="18"/>
                <w:szCs w:val="18"/>
              </w:rPr>
              <w:t xml:space="preserve"> (State Rank) **</w:t>
            </w:r>
          </w:p>
        </w:tc>
      </w:tr>
      <w:tr w:rsidR="00041A6B" w:rsidRPr="005C3DEB" w:rsidTr="007B4D8C">
        <w:trPr>
          <w:cantSplit/>
          <w:trHeight w:hRule="exact" w:val="432"/>
        </w:trPr>
        <w:tc>
          <w:tcPr>
            <w:tcW w:w="658" w:type="dxa"/>
            <w:vMerge/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8" w:type="dxa"/>
            <w:vMerge/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6" w:type="dxa"/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3F43">
              <w:rPr>
                <w:rFonts w:ascii="Arial" w:hAnsi="Arial" w:cs="Arial"/>
                <w:b/>
                <w:sz w:val="18"/>
                <w:szCs w:val="18"/>
              </w:rPr>
              <w:t>1999 – 2001</w:t>
            </w:r>
          </w:p>
        </w:tc>
        <w:tc>
          <w:tcPr>
            <w:tcW w:w="1257" w:type="dxa"/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3F43">
              <w:rPr>
                <w:rFonts w:ascii="Arial" w:hAnsi="Arial" w:cs="Arial"/>
                <w:b/>
                <w:sz w:val="18"/>
                <w:szCs w:val="18"/>
              </w:rPr>
              <w:t>2002 – 2004</w:t>
            </w:r>
          </w:p>
        </w:tc>
        <w:tc>
          <w:tcPr>
            <w:tcW w:w="1258" w:type="dxa"/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3F43">
              <w:rPr>
                <w:rFonts w:ascii="Arial" w:hAnsi="Arial" w:cs="Arial"/>
                <w:b/>
                <w:sz w:val="18"/>
                <w:szCs w:val="18"/>
              </w:rPr>
              <w:t>2005 – 2007</w:t>
            </w:r>
          </w:p>
        </w:tc>
        <w:tc>
          <w:tcPr>
            <w:tcW w:w="1258" w:type="dxa"/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3F43">
              <w:rPr>
                <w:rFonts w:ascii="Arial" w:hAnsi="Arial" w:cs="Arial"/>
                <w:b/>
                <w:sz w:val="18"/>
                <w:szCs w:val="18"/>
              </w:rPr>
              <w:t>2008 – 2010</w:t>
            </w:r>
          </w:p>
        </w:tc>
        <w:tc>
          <w:tcPr>
            <w:tcW w:w="1258" w:type="dxa"/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3F43">
              <w:rPr>
                <w:rFonts w:ascii="Arial" w:hAnsi="Arial" w:cs="Arial"/>
                <w:b/>
                <w:sz w:val="18"/>
                <w:szCs w:val="18"/>
              </w:rPr>
              <w:t>2011 – 2013</w:t>
            </w:r>
          </w:p>
        </w:tc>
        <w:tc>
          <w:tcPr>
            <w:tcW w:w="1258" w:type="dxa"/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3F43">
              <w:rPr>
                <w:rFonts w:ascii="Arial" w:hAnsi="Arial" w:cs="Arial"/>
                <w:b/>
                <w:sz w:val="18"/>
                <w:szCs w:val="18"/>
              </w:rPr>
              <w:t>2014 – 2016</w:t>
            </w:r>
          </w:p>
        </w:tc>
        <w:tc>
          <w:tcPr>
            <w:tcW w:w="1524" w:type="dxa"/>
            <w:vMerge/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8" w:type="dxa"/>
            <w:vMerge/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1A6B" w:rsidRPr="005C3DEB" w:rsidTr="007B4D8C">
        <w:trPr>
          <w:trHeight w:hRule="exact" w:val="90"/>
        </w:trPr>
        <w:tc>
          <w:tcPr>
            <w:tcW w:w="14395" w:type="dxa"/>
            <w:gridSpan w:val="12"/>
            <w:shd w:val="clear" w:color="auto" w:fill="D9D9D9" w:themeFill="background1" w:themeFillShade="D9"/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41A6B" w:rsidRPr="005C3DEB" w:rsidTr="007B4D8C">
        <w:trPr>
          <w:trHeight w:hRule="exact" w:val="288"/>
        </w:trPr>
        <w:tc>
          <w:tcPr>
            <w:tcW w:w="658" w:type="dxa"/>
            <w:vMerge w:val="restart"/>
            <w:tcBorders>
              <w:bottom w:val="double" w:sz="4" w:space="0" w:color="auto"/>
            </w:tcBorders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F43">
              <w:rPr>
                <w:rFonts w:ascii="Arial" w:hAnsi="Arial" w:cs="Arial"/>
                <w:sz w:val="18"/>
                <w:szCs w:val="18"/>
              </w:rPr>
              <w:t>WA</w:t>
            </w:r>
          </w:p>
        </w:tc>
        <w:tc>
          <w:tcPr>
            <w:tcW w:w="818" w:type="dxa"/>
            <w:tcBorders>
              <w:top w:val="single" w:sz="4" w:space="0" w:color="auto"/>
            </w:tcBorders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F43">
              <w:rPr>
                <w:rFonts w:ascii="Arial" w:hAnsi="Arial" w:cs="Arial"/>
                <w:sz w:val="18"/>
                <w:szCs w:val="18"/>
              </w:rPr>
              <w:t>Both</w:t>
            </w:r>
          </w:p>
        </w:tc>
        <w:tc>
          <w:tcPr>
            <w:tcW w:w="1236" w:type="dxa"/>
            <w:tcBorders>
              <w:top w:val="single" w:sz="4" w:space="0" w:color="auto"/>
            </w:tcBorders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3F43">
              <w:rPr>
                <w:rFonts w:ascii="Arial" w:hAnsi="Arial" w:cs="Arial"/>
                <w:color w:val="000000"/>
                <w:sz w:val="18"/>
                <w:szCs w:val="18"/>
              </w:rPr>
              <w:t>14.8 (n/a)</w:t>
            </w:r>
          </w:p>
        </w:tc>
        <w:tc>
          <w:tcPr>
            <w:tcW w:w="1257" w:type="dxa"/>
            <w:tcBorders>
              <w:top w:val="single" w:sz="4" w:space="0" w:color="auto"/>
            </w:tcBorders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3F43">
              <w:rPr>
                <w:rFonts w:ascii="Arial" w:hAnsi="Arial" w:cs="Arial"/>
                <w:color w:val="000000"/>
                <w:sz w:val="18"/>
                <w:szCs w:val="18"/>
              </w:rPr>
              <w:t>15.4 (+ 0.5)</w:t>
            </w:r>
          </w:p>
        </w:tc>
        <w:tc>
          <w:tcPr>
            <w:tcW w:w="1258" w:type="dxa"/>
            <w:tcBorders>
              <w:top w:val="single" w:sz="4" w:space="0" w:color="auto"/>
            </w:tcBorders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3F43">
              <w:rPr>
                <w:rFonts w:ascii="Arial" w:hAnsi="Arial" w:cs="Arial"/>
                <w:color w:val="000000"/>
                <w:sz w:val="18"/>
                <w:szCs w:val="18"/>
              </w:rPr>
              <w:t>14.8 (- 0.6)</w:t>
            </w:r>
          </w:p>
        </w:tc>
        <w:tc>
          <w:tcPr>
            <w:tcW w:w="1258" w:type="dxa"/>
            <w:tcBorders>
              <w:top w:val="single" w:sz="4" w:space="0" w:color="auto"/>
            </w:tcBorders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3F43">
              <w:rPr>
                <w:rFonts w:ascii="Arial" w:hAnsi="Arial" w:cs="Arial"/>
                <w:color w:val="000000"/>
                <w:sz w:val="18"/>
                <w:szCs w:val="18"/>
              </w:rPr>
              <w:t>15.7 (+ 0.9)</w:t>
            </w:r>
          </w:p>
        </w:tc>
        <w:tc>
          <w:tcPr>
            <w:tcW w:w="1258" w:type="dxa"/>
            <w:tcBorders>
              <w:top w:val="single" w:sz="4" w:space="0" w:color="auto"/>
            </w:tcBorders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3F43">
              <w:rPr>
                <w:rFonts w:ascii="Arial" w:hAnsi="Arial" w:cs="Arial"/>
                <w:color w:val="000000"/>
                <w:sz w:val="18"/>
                <w:szCs w:val="18"/>
              </w:rPr>
              <w:t>16.6 (+ 0.9)</w:t>
            </w:r>
          </w:p>
        </w:tc>
        <w:tc>
          <w:tcPr>
            <w:tcW w:w="1258" w:type="dxa"/>
            <w:tcBorders>
              <w:top w:val="single" w:sz="4" w:space="0" w:color="auto"/>
            </w:tcBorders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3F43">
              <w:rPr>
                <w:rFonts w:ascii="Arial" w:hAnsi="Arial" w:cs="Arial"/>
                <w:color w:val="000000"/>
                <w:sz w:val="18"/>
                <w:szCs w:val="18"/>
              </w:rPr>
              <w:t>17.6 (+ 1.0)</w:t>
            </w:r>
          </w:p>
        </w:tc>
        <w:tc>
          <w:tcPr>
            <w:tcW w:w="15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1A6B" w:rsidRPr="008E3F43" w:rsidRDefault="00041A6B" w:rsidP="007B4D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3F43">
              <w:rPr>
                <w:rFonts w:ascii="Arial" w:hAnsi="Arial" w:cs="Arial"/>
                <w:color w:val="000000"/>
                <w:sz w:val="18"/>
                <w:szCs w:val="18"/>
              </w:rPr>
              <w:t xml:space="preserve">+ 1.1 %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(p&lt;.05)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3F43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442" w:type="dxa"/>
            <w:tcBorders>
              <w:top w:val="single" w:sz="4" w:space="0" w:color="auto"/>
            </w:tcBorders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3F43">
              <w:rPr>
                <w:rFonts w:ascii="Arial" w:hAnsi="Arial" w:cs="Arial"/>
                <w:color w:val="000000"/>
                <w:sz w:val="18"/>
                <w:szCs w:val="18"/>
              </w:rPr>
              <w:t>+ 2.8 (33)</w:t>
            </w:r>
          </w:p>
        </w:tc>
        <w:tc>
          <w:tcPr>
            <w:tcW w:w="1528" w:type="dxa"/>
            <w:tcBorders>
              <w:top w:val="single" w:sz="4" w:space="0" w:color="auto"/>
            </w:tcBorders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3F43">
              <w:rPr>
                <w:rFonts w:ascii="Arial" w:hAnsi="Arial" w:cs="Arial"/>
                <w:color w:val="000000"/>
                <w:sz w:val="18"/>
                <w:szCs w:val="18"/>
              </w:rPr>
              <w:t>+ 18.8 % (37)</w:t>
            </w:r>
          </w:p>
        </w:tc>
      </w:tr>
      <w:tr w:rsidR="00041A6B" w:rsidRPr="005C3DEB" w:rsidTr="007B4D8C">
        <w:trPr>
          <w:trHeight w:hRule="exact" w:val="288"/>
        </w:trPr>
        <w:tc>
          <w:tcPr>
            <w:tcW w:w="658" w:type="dxa"/>
            <w:vMerge/>
            <w:tcBorders>
              <w:bottom w:val="double" w:sz="4" w:space="0" w:color="auto"/>
            </w:tcBorders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8" w:type="dxa"/>
            <w:tcBorders>
              <w:bottom w:val="single" w:sz="4" w:space="0" w:color="auto"/>
            </w:tcBorders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F43">
              <w:rPr>
                <w:rFonts w:ascii="Arial" w:hAnsi="Arial" w:cs="Arial"/>
                <w:sz w:val="18"/>
                <w:szCs w:val="18"/>
              </w:rPr>
              <w:t>Male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3F43">
              <w:rPr>
                <w:rFonts w:ascii="Arial" w:hAnsi="Arial" w:cs="Arial"/>
                <w:color w:val="000000"/>
                <w:sz w:val="18"/>
                <w:szCs w:val="18"/>
              </w:rPr>
              <w:t>24.7 (n/a)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3F43">
              <w:rPr>
                <w:rFonts w:ascii="Arial" w:hAnsi="Arial" w:cs="Arial"/>
                <w:color w:val="000000"/>
                <w:sz w:val="18"/>
                <w:szCs w:val="18"/>
              </w:rPr>
              <w:t>25.2 (+ 0.5)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3F43">
              <w:rPr>
                <w:rFonts w:ascii="Arial" w:hAnsi="Arial" w:cs="Arial"/>
                <w:color w:val="000000"/>
                <w:sz w:val="18"/>
                <w:szCs w:val="18"/>
              </w:rPr>
              <w:t>24.1 (- 1.1)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3F43">
              <w:rPr>
                <w:rFonts w:ascii="Arial" w:hAnsi="Arial" w:cs="Arial"/>
                <w:color w:val="000000"/>
                <w:sz w:val="18"/>
                <w:szCs w:val="18"/>
              </w:rPr>
              <w:t>25.1 (+ 1.0)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3F43">
              <w:rPr>
                <w:rFonts w:ascii="Arial" w:hAnsi="Arial" w:cs="Arial"/>
                <w:color w:val="000000"/>
                <w:sz w:val="18"/>
                <w:szCs w:val="18"/>
              </w:rPr>
              <w:t>26.0 (+ 0.9)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3F43">
              <w:rPr>
                <w:rFonts w:ascii="Arial" w:hAnsi="Arial" w:cs="Arial"/>
                <w:color w:val="000000"/>
                <w:sz w:val="18"/>
                <w:szCs w:val="18"/>
              </w:rPr>
              <w:t>27.1 (+ 1.1)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1A6B" w:rsidRPr="008E3F43" w:rsidRDefault="00041A6B" w:rsidP="007B4D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3F43">
              <w:rPr>
                <w:rFonts w:ascii="Arial" w:hAnsi="Arial" w:cs="Arial"/>
                <w:color w:val="000000"/>
                <w:sz w:val="18"/>
                <w:szCs w:val="18"/>
              </w:rPr>
              <w:t xml:space="preserve">+ 0.6 %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E3F43">
              <w:rPr>
                <w:rFonts w:ascii="Arial" w:hAnsi="Arial" w:cs="Arial"/>
                <w:color w:val="000000"/>
                <w:sz w:val="18"/>
                <w:szCs w:val="18"/>
              </w:rPr>
              <w:t>n/s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41A6B" w:rsidRPr="005C3DEB" w:rsidTr="007B4D8C">
        <w:trPr>
          <w:trHeight w:hRule="exact" w:val="288"/>
        </w:trPr>
        <w:tc>
          <w:tcPr>
            <w:tcW w:w="658" w:type="dxa"/>
            <w:vMerge/>
            <w:tcBorders>
              <w:bottom w:val="double" w:sz="4" w:space="0" w:color="auto"/>
            </w:tcBorders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8" w:type="dxa"/>
            <w:tcBorders>
              <w:bottom w:val="double" w:sz="4" w:space="0" w:color="auto"/>
            </w:tcBorders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F43">
              <w:rPr>
                <w:rFonts w:ascii="Arial" w:hAnsi="Arial" w:cs="Arial"/>
                <w:sz w:val="18"/>
                <w:szCs w:val="18"/>
              </w:rPr>
              <w:t>Female</w:t>
            </w:r>
          </w:p>
        </w:tc>
        <w:tc>
          <w:tcPr>
            <w:tcW w:w="1236" w:type="dxa"/>
            <w:tcBorders>
              <w:bottom w:val="double" w:sz="4" w:space="0" w:color="auto"/>
            </w:tcBorders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3F43">
              <w:rPr>
                <w:rFonts w:ascii="Arial" w:hAnsi="Arial" w:cs="Arial"/>
                <w:color w:val="000000"/>
                <w:sz w:val="18"/>
                <w:szCs w:val="18"/>
              </w:rPr>
              <w:t xml:space="preserve">  5.9 (n/a)</w:t>
            </w:r>
          </w:p>
        </w:tc>
        <w:tc>
          <w:tcPr>
            <w:tcW w:w="125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3F43">
              <w:rPr>
                <w:rFonts w:ascii="Arial" w:hAnsi="Arial" w:cs="Arial"/>
                <w:color w:val="000000"/>
                <w:sz w:val="18"/>
                <w:szCs w:val="18"/>
              </w:rPr>
              <w:t xml:space="preserve">  6.4 (+ 0.6)</w:t>
            </w:r>
          </w:p>
        </w:tc>
        <w:tc>
          <w:tcPr>
            <w:tcW w:w="125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3F43">
              <w:rPr>
                <w:rFonts w:ascii="Arial" w:hAnsi="Arial" w:cs="Arial"/>
                <w:color w:val="000000"/>
                <w:sz w:val="18"/>
                <w:szCs w:val="18"/>
              </w:rPr>
              <w:t xml:space="preserve">  6.2 (- 0.2)</w:t>
            </w:r>
          </w:p>
        </w:tc>
        <w:tc>
          <w:tcPr>
            <w:tcW w:w="125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3F43">
              <w:rPr>
                <w:rFonts w:ascii="Arial" w:hAnsi="Arial" w:cs="Arial"/>
                <w:color w:val="000000"/>
                <w:sz w:val="18"/>
                <w:szCs w:val="18"/>
              </w:rPr>
              <w:t xml:space="preserve">  6.9 (+ 0.7)</w:t>
            </w:r>
          </w:p>
        </w:tc>
        <w:tc>
          <w:tcPr>
            <w:tcW w:w="125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3F43">
              <w:rPr>
                <w:rFonts w:ascii="Arial" w:hAnsi="Arial" w:cs="Arial"/>
                <w:color w:val="000000"/>
                <w:sz w:val="18"/>
                <w:szCs w:val="18"/>
              </w:rPr>
              <w:t xml:space="preserve">  7.7 (+ 0.8)</w:t>
            </w:r>
          </w:p>
        </w:tc>
        <w:tc>
          <w:tcPr>
            <w:tcW w:w="125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3F43">
              <w:rPr>
                <w:rFonts w:ascii="Arial" w:hAnsi="Arial" w:cs="Arial"/>
                <w:color w:val="000000"/>
                <w:sz w:val="18"/>
                <w:szCs w:val="18"/>
              </w:rPr>
              <w:t xml:space="preserve">  8.5 (+ 0.8)</w:t>
            </w:r>
          </w:p>
        </w:tc>
        <w:tc>
          <w:tcPr>
            <w:tcW w:w="152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41A6B" w:rsidRPr="008E3F43" w:rsidRDefault="00041A6B" w:rsidP="007B4D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3F43">
              <w:rPr>
                <w:rFonts w:ascii="Arial" w:hAnsi="Arial" w:cs="Arial"/>
                <w:color w:val="000000"/>
                <w:sz w:val="18"/>
                <w:szCs w:val="18"/>
              </w:rPr>
              <w:t xml:space="preserve">+ 2.5 %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(p&lt;.01)</w:t>
            </w:r>
          </w:p>
        </w:tc>
        <w:tc>
          <w:tcPr>
            <w:tcW w:w="900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2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8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41A6B" w:rsidRPr="005C3DEB" w:rsidTr="007B4D8C">
        <w:trPr>
          <w:trHeight w:hRule="exact" w:val="288"/>
        </w:trPr>
        <w:tc>
          <w:tcPr>
            <w:tcW w:w="658" w:type="dxa"/>
            <w:vMerge w:val="restar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F43">
              <w:rPr>
                <w:rFonts w:ascii="Arial" w:hAnsi="Arial" w:cs="Arial"/>
                <w:sz w:val="18"/>
                <w:szCs w:val="18"/>
              </w:rPr>
              <w:t>WV</w:t>
            </w:r>
          </w:p>
        </w:tc>
        <w:tc>
          <w:tcPr>
            <w:tcW w:w="818" w:type="dxa"/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F43">
              <w:rPr>
                <w:rFonts w:ascii="Arial" w:hAnsi="Arial" w:cs="Arial"/>
                <w:sz w:val="18"/>
                <w:szCs w:val="18"/>
              </w:rPr>
              <w:t>Both</w:t>
            </w:r>
          </w:p>
        </w:tc>
        <w:tc>
          <w:tcPr>
            <w:tcW w:w="1236" w:type="dxa"/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3F43">
              <w:rPr>
                <w:rFonts w:ascii="Arial" w:hAnsi="Arial" w:cs="Arial"/>
                <w:color w:val="000000"/>
                <w:sz w:val="18"/>
                <w:szCs w:val="18"/>
              </w:rPr>
              <w:t>15.6 (n/a)</w:t>
            </w:r>
          </w:p>
        </w:tc>
        <w:tc>
          <w:tcPr>
            <w:tcW w:w="1257" w:type="dxa"/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3F43">
              <w:rPr>
                <w:rFonts w:ascii="Arial" w:hAnsi="Arial" w:cs="Arial"/>
                <w:color w:val="000000"/>
                <w:sz w:val="18"/>
                <w:szCs w:val="18"/>
              </w:rPr>
              <w:t>17.2 (+ 1.6)</w:t>
            </w:r>
          </w:p>
        </w:tc>
        <w:tc>
          <w:tcPr>
            <w:tcW w:w="1258" w:type="dxa"/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3F43">
              <w:rPr>
                <w:rFonts w:ascii="Arial" w:hAnsi="Arial" w:cs="Arial"/>
                <w:color w:val="000000"/>
                <w:sz w:val="18"/>
                <w:szCs w:val="18"/>
              </w:rPr>
              <w:t>16.7 (- 0.5)</w:t>
            </w:r>
          </w:p>
        </w:tc>
        <w:tc>
          <w:tcPr>
            <w:tcW w:w="1258" w:type="dxa"/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3F43">
              <w:rPr>
                <w:rFonts w:ascii="Arial" w:hAnsi="Arial" w:cs="Arial"/>
                <w:color w:val="000000"/>
                <w:sz w:val="18"/>
                <w:szCs w:val="18"/>
              </w:rPr>
              <w:t>16.0 (- 0.7)</w:t>
            </w:r>
          </w:p>
        </w:tc>
        <w:tc>
          <w:tcPr>
            <w:tcW w:w="1258" w:type="dxa"/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3F43">
              <w:rPr>
                <w:rFonts w:ascii="Arial" w:hAnsi="Arial" w:cs="Arial"/>
                <w:color w:val="000000"/>
                <w:sz w:val="18"/>
                <w:szCs w:val="18"/>
              </w:rPr>
              <w:t>19.2 (+ 3.2)</w:t>
            </w:r>
          </w:p>
        </w:tc>
        <w:tc>
          <w:tcPr>
            <w:tcW w:w="1258" w:type="dxa"/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3F43">
              <w:rPr>
                <w:rFonts w:ascii="Arial" w:hAnsi="Arial" w:cs="Arial"/>
                <w:color w:val="000000"/>
                <w:sz w:val="18"/>
                <w:szCs w:val="18"/>
              </w:rPr>
              <w:t>21.4 (+ 2.2)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041A6B" w:rsidRPr="008E3F43" w:rsidRDefault="00041A6B" w:rsidP="007B4D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3F43">
              <w:rPr>
                <w:rFonts w:ascii="Arial" w:hAnsi="Arial" w:cs="Arial"/>
                <w:color w:val="000000"/>
                <w:sz w:val="18"/>
                <w:szCs w:val="18"/>
              </w:rPr>
              <w:t xml:space="preserve">+ 1.8 %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E3F43">
              <w:rPr>
                <w:rFonts w:ascii="Arial" w:hAnsi="Arial" w:cs="Arial"/>
                <w:color w:val="000000"/>
                <w:sz w:val="18"/>
                <w:szCs w:val="18"/>
              </w:rPr>
              <w:t>n/s</w:t>
            </w:r>
          </w:p>
        </w:tc>
        <w:tc>
          <w:tcPr>
            <w:tcW w:w="900" w:type="dxa"/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3F43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42" w:type="dxa"/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3F43">
              <w:rPr>
                <w:rFonts w:ascii="Arial" w:hAnsi="Arial" w:cs="Arial"/>
                <w:color w:val="000000"/>
                <w:sz w:val="18"/>
                <w:szCs w:val="18"/>
              </w:rPr>
              <w:t>+ 5.8 (13)</w:t>
            </w:r>
          </w:p>
        </w:tc>
        <w:tc>
          <w:tcPr>
            <w:tcW w:w="1528" w:type="dxa"/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3F43">
              <w:rPr>
                <w:rFonts w:ascii="Arial" w:hAnsi="Arial" w:cs="Arial"/>
                <w:color w:val="000000"/>
                <w:sz w:val="18"/>
                <w:szCs w:val="18"/>
              </w:rPr>
              <w:t>+ 37.1 % (14)</w:t>
            </w:r>
          </w:p>
        </w:tc>
      </w:tr>
      <w:tr w:rsidR="00041A6B" w:rsidRPr="005C3DEB" w:rsidTr="007B4D8C">
        <w:trPr>
          <w:trHeight w:hRule="exact" w:val="288"/>
        </w:trPr>
        <w:tc>
          <w:tcPr>
            <w:tcW w:w="658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8" w:type="dxa"/>
            <w:tcBorders>
              <w:bottom w:val="single" w:sz="4" w:space="0" w:color="auto"/>
            </w:tcBorders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F43">
              <w:rPr>
                <w:rFonts w:ascii="Arial" w:hAnsi="Arial" w:cs="Arial"/>
                <w:sz w:val="18"/>
                <w:szCs w:val="18"/>
              </w:rPr>
              <w:t>Male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3F43">
              <w:rPr>
                <w:rFonts w:ascii="Arial" w:hAnsi="Arial" w:cs="Arial"/>
                <w:color w:val="000000"/>
                <w:sz w:val="18"/>
                <w:szCs w:val="18"/>
              </w:rPr>
              <w:t>27.2 (n/a)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3F43">
              <w:rPr>
                <w:rFonts w:ascii="Arial" w:hAnsi="Arial" w:cs="Arial"/>
                <w:color w:val="000000"/>
                <w:sz w:val="18"/>
                <w:szCs w:val="18"/>
              </w:rPr>
              <w:t>30.1 (+ 2.9)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3F43">
              <w:rPr>
                <w:rFonts w:ascii="Arial" w:hAnsi="Arial" w:cs="Arial"/>
                <w:color w:val="000000"/>
                <w:sz w:val="18"/>
                <w:szCs w:val="18"/>
              </w:rPr>
              <w:t>28.6 (- 1.5)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3F43">
              <w:rPr>
                <w:rFonts w:ascii="Arial" w:hAnsi="Arial" w:cs="Arial"/>
                <w:color w:val="000000"/>
                <w:sz w:val="18"/>
                <w:szCs w:val="18"/>
              </w:rPr>
              <w:t>27.6 (- 1.0)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3F43">
              <w:rPr>
                <w:rFonts w:ascii="Arial" w:hAnsi="Arial" w:cs="Arial"/>
                <w:color w:val="000000"/>
                <w:sz w:val="18"/>
                <w:szCs w:val="18"/>
              </w:rPr>
              <w:t>31.5 (+ 3.9)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3F43">
              <w:rPr>
                <w:rFonts w:ascii="Arial" w:hAnsi="Arial" w:cs="Arial"/>
                <w:color w:val="000000"/>
                <w:sz w:val="18"/>
                <w:szCs w:val="18"/>
              </w:rPr>
              <w:t>33.5 (+ 2.0)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1A6B" w:rsidRPr="008E3F43" w:rsidRDefault="00041A6B" w:rsidP="007B4D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3F43">
              <w:rPr>
                <w:rFonts w:ascii="Arial" w:hAnsi="Arial" w:cs="Arial"/>
                <w:color w:val="000000"/>
                <w:sz w:val="18"/>
                <w:szCs w:val="18"/>
              </w:rPr>
              <w:t xml:space="preserve">+ 1.1 %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E3F43">
              <w:rPr>
                <w:rFonts w:ascii="Arial" w:hAnsi="Arial" w:cs="Arial"/>
                <w:color w:val="000000"/>
                <w:sz w:val="18"/>
                <w:szCs w:val="18"/>
              </w:rPr>
              <w:t>n/s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41A6B" w:rsidRPr="005C3DEB" w:rsidTr="007B4D8C">
        <w:trPr>
          <w:trHeight w:hRule="exact" w:val="288"/>
        </w:trPr>
        <w:tc>
          <w:tcPr>
            <w:tcW w:w="658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8" w:type="dxa"/>
            <w:tcBorders>
              <w:bottom w:val="double" w:sz="4" w:space="0" w:color="auto"/>
            </w:tcBorders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F43">
              <w:rPr>
                <w:rFonts w:ascii="Arial" w:hAnsi="Arial" w:cs="Arial"/>
                <w:sz w:val="18"/>
                <w:szCs w:val="18"/>
              </w:rPr>
              <w:t>Female</w:t>
            </w:r>
          </w:p>
        </w:tc>
        <w:tc>
          <w:tcPr>
            <w:tcW w:w="1236" w:type="dxa"/>
            <w:tcBorders>
              <w:bottom w:val="double" w:sz="4" w:space="0" w:color="auto"/>
            </w:tcBorders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3F43">
              <w:rPr>
                <w:rFonts w:ascii="Arial" w:hAnsi="Arial" w:cs="Arial"/>
                <w:color w:val="000000"/>
                <w:sz w:val="18"/>
                <w:szCs w:val="18"/>
              </w:rPr>
              <w:t xml:space="preserve">  5.3 (n/a)</w:t>
            </w:r>
          </w:p>
        </w:tc>
        <w:tc>
          <w:tcPr>
            <w:tcW w:w="125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3F43">
              <w:rPr>
                <w:rFonts w:ascii="Arial" w:hAnsi="Arial" w:cs="Arial"/>
                <w:color w:val="000000"/>
                <w:sz w:val="18"/>
                <w:szCs w:val="18"/>
              </w:rPr>
              <w:t xml:space="preserve">  5.5 (+ 0.1)</w:t>
            </w:r>
          </w:p>
        </w:tc>
        <w:tc>
          <w:tcPr>
            <w:tcW w:w="125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3F43">
              <w:rPr>
                <w:rFonts w:ascii="Arial" w:hAnsi="Arial" w:cs="Arial"/>
                <w:color w:val="000000"/>
                <w:sz w:val="18"/>
                <w:szCs w:val="18"/>
              </w:rPr>
              <w:t xml:space="preserve">  5.8 (+ 0.3)</w:t>
            </w:r>
          </w:p>
        </w:tc>
        <w:tc>
          <w:tcPr>
            <w:tcW w:w="125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3F43">
              <w:rPr>
                <w:rFonts w:ascii="Arial" w:hAnsi="Arial" w:cs="Arial"/>
                <w:color w:val="000000"/>
                <w:sz w:val="18"/>
                <w:szCs w:val="18"/>
              </w:rPr>
              <w:t xml:space="preserve">  5.3 (- 0.5)</w:t>
            </w:r>
          </w:p>
        </w:tc>
        <w:tc>
          <w:tcPr>
            <w:tcW w:w="125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3F43">
              <w:rPr>
                <w:rFonts w:ascii="Arial" w:hAnsi="Arial" w:cs="Arial"/>
                <w:color w:val="000000"/>
                <w:sz w:val="18"/>
                <w:szCs w:val="18"/>
              </w:rPr>
              <w:t xml:space="preserve">  7.6 (+ 2.3)</w:t>
            </w:r>
          </w:p>
        </w:tc>
        <w:tc>
          <w:tcPr>
            <w:tcW w:w="125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3F43">
              <w:rPr>
                <w:rFonts w:ascii="Arial" w:hAnsi="Arial" w:cs="Arial"/>
                <w:color w:val="000000"/>
                <w:sz w:val="18"/>
                <w:szCs w:val="18"/>
              </w:rPr>
              <w:t xml:space="preserve">  9.8 (+ 2.2)</w:t>
            </w:r>
          </w:p>
        </w:tc>
        <w:tc>
          <w:tcPr>
            <w:tcW w:w="152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41A6B" w:rsidRPr="008E3F43" w:rsidRDefault="00041A6B" w:rsidP="007B4D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3F43">
              <w:rPr>
                <w:rFonts w:ascii="Arial" w:hAnsi="Arial" w:cs="Arial"/>
                <w:color w:val="000000"/>
                <w:sz w:val="18"/>
                <w:szCs w:val="18"/>
              </w:rPr>
              <w:t xml:space="preserve">+ 3.7 %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E3F43">
              <w:rPr>
                <w:rFonts w:ascii="Arial" w:hAnsi="Arial" w:cs="Arial"/>
                <w:color w:val="000000"/>
                <w:sz w:val="18"/>
                <w:szCs w:val="18"/>
              </w:rPr>
              <w:t>n/s</w:t>
            </w:r>
          </w:p>
        </w:tc>
        <w:tc>
          <w:tcPr>
            <w:tcW w:w="900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2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8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41A6B" w:rsidRPr="005C3DEB" w:rsidTr="007B4D8C">
        <w:trPr>
          <w:trHeight w:hRule="exact" w:val="288"/>
        </w:trPr>
        <w:tc>
          <w:tcPr>
            <w:tcW w:w="658" w:type="dxa"/>
            <w:vMerge w:val="restar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F43">
              <w:rPr>
                <w:rFonts w:ascii="Arial" w:hAnsi="Arial" w:cs="Arial"/>
                <w:sz w:val="18"/>
                <w:szCs w:val="18"/>
              </w:rPr>
              <w:t>WI</w:t>
            </w:r>
          </w:p>
        </w:tc>
        <w:tc>
          <w:tcPr>
            <w:tcW w:w="818" w:type="dxa"/>
            <w:tcBorders>
              <w:top w:val="double" w:sz="4" w:space="0" w:color="auto"/>
            </w:tcBorders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F43">
              <w:rPr>
                <w:rFonts w:ascii="Arial" w:hAnsi="Arial" w:cs="Arial"/>
                <w:sz w:val="18"/>
                <w:szCs w:val="18"/>
              </w:rPr>
              <w:t>Both</w:t>
            </w:r>
          </w:p>
        </w:tc>
        <w:tc>
          <w:tcPr>
            <w:tcW w:w="1236" w:type="dxa"/>
            <w:tcBorders>
              <w:top w:val="double" w:sz="4" w:space="0" w:color="auto"/>
            </w:tcBorders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3F43">
              <w:rPr>
                <w:rFonts w:ascii="Arial" w:hAnsi="Arial" w:cs="Arial"/>
                <w:color w:val="000000"/>
                <w:sz w:val="18"/>
                <w:szCs w:val="18"/>
              </w:rPr>
              <w:t>13.1 (n/a)</w:t>
            </w:r>
          </w:p>
        </w:tc>
        <w:tc>
          <w:tcPr>
            <w:tcW w:w="1257" w:type="dxa"/>
            <w:tcBorders>
              <w:top w:val="double" w:sz="4" w:space="0" w:color="auto"/>
            </w:tcBorders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3F43">
              <w:rPr>
                <w:rFonts w:ascii="Arial" w:hAnsi="Arial" w:cs="Arial"/>
                <w:color w:val="000000"/>
                <w:sz w:val="18"/>
                <w:szCs w:val="18"/>
              </w:rPr>
              <w:t>13.5 (+ 0.4)</w:t>
            </w:r>
          </w:p>
        </w:tc>
        <w:tc>
          <w:tcPr>
            <w:tcW w:w="1258" w:type="dxa"/>
            <w:tcBorders>
              <w:top w:val="double" w:sz="4" w:space="0" w:color="auto"/>
            </w:tcBorders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3F43">
              <w:rPr>
                <w:rFonts w:ascii="Arial" w:hAnsi="Arial" w:cs="Arial"/>
                <w:color w:val="000000"/>
                <w:sz w:val="18"/>
                <w:szCs w:val="18"/>
              </w:rPr>
              <w:t>14.0 (+ 0.5)</w:t>
            </w:r>
          </w:p>
        </w:tc>
        <w:tc>
          <w:tcPr>
            <w:tcW w:w="1258" w:type="dxa"/>
            <w:tcBorders>
              <w:top w:val="double" w:sz="4" w:space="0" w:color="auto"/>
            </w:tcBorders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3F43">
              <w:rPr>
                <w:rFonts w:ascii="Arial" w:hAnsi="Arial" w:cs="Arial"/>
                <w:color w:val="000000"/>
                <w:sz w:val="18"/>
                <w:szCs w:val="18"/>
              </w:rPr>
              <w:t>15.0 (+ 1.0)</w:t>
            </w:r>
          </w:p>
        </w:tc>
        <w:tc>
          <w:tcPr>
            <w:tcW w:w="1258" w:type="dxa"/>
            <w:tcBorders>
              <w:top w:val="double" w:sz="4" w:space="0" w:color="auto"/>
            </w:tcBorders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3F43">
              <w:rPr>
                <w:rFonts w:ascii="Arial" w:hAnsi="Arial" w:cs="Arial"/>
                <w:color w:val="000000"/>
                <w:sz w:val="18"/>
                <w:szCs w:val="18"/>
              </w:rPr>
              <w:t>15.3 (+ 0.3)</w:t>
            </w:r>
          </w:p>
        </w:tc>
        <w:tc>
          <w:tcPr>
            <w:tcW w:w="1258" w:type="dxa"/>
            <w:tcBorders>
              <w:top w:val="double" w:sz="4" w:space="0" w:color="auto"/>
            </w:tcBorders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3F43">
              <w:rPr>
                <w:rFonts w:ascii="Arial" w:hAnsi="Arial" w:cs="Arial"/>
                <w:color w:val="000000"/>
                <w:sz w:val="18"/>
                <w:szCs w:val="18"/>
              </w:rPr>
              <w:t>16.5 (+ 1.2)</w:t>
            </w:r>
          </w:p>
        </w:tc>
        <w:tc>
          <w:tcPr>
            <w:tcW w:w="152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41A6B" w:rsidRPr="008E3F43" w:rsidRDefault="00041A6B" w:rsidP="007B4D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3F43">
              <w:rPr>
                <w:rFonts w:ascii="Arial" w:hAnsi="Arial" w:cs="Arial"/>
                <w:color w:val="000000"/>
                <w:sz w:val="18"/>
                <w:szCs w:val="18"/>
              </w:rPr>
              <w:t xml:space="preserve">+ 1.5 %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(p&lt;.01)</w:t>
            </w:r>
          </w:p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3F43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3F43">
              <w:rPr>
                <w:rFonts w:ascii="Arial" w:hAnsi="Arial" w:cs="Arial"/>
                <w:color w:val="000000"/>
                <w:sz w:val="18"/>
                <w:szCs w:val="18"/>
              </w:rPr>
              <w:t>+ 3.4 (29)</w:t>
            </w:r>
          </w:p>
        </w:tc>
        <w:tc>
          <w:tcPr>
            <w:tcW w:w="1528" w:type="dxa"/>
            <w:tcBorders>
              <w:top w:val="double" w:sz="4" w:space="0" w:color="auto"/>
            </w:tcBorders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3F43">
              <w:rPr>
                <w:rFonts w:ascii="Arial" w:hAnsi="Arial" w:cs="Arial"/>
                <w:color w:val="000000"/>
                <w:sz w:val="18"/>
                <w:szCs w:val="18"/>
              </w:rPr>
              <w:t>+ 25.8 % (30)</w:t>
            </w:r>
          </w:p>
        </w:tc>
      </w:tr>
      <w:tr w:rsidR="00041A6B" w:rsidRPr="005C3DEB" w:rsidTr="007B4D8C">
        <w:trPr>
          <w:trHeight w:hRule="exact" w:val="288"/>
        </w:trPr>
        <w:tc>
          <w:tcPr>
            <w:tcW w:w="658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8" w:type="dxa"/>
            <w:tcBorders>
              <w:bottom w:val="single" w:sz="4" w:space="0" w:color="auto"/>
            </w:tcBorders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F43">
              <w:rPr>
                <w:rFonts w:ascii="Arial" w:hAnsi="Arial" w:cs="Arial"/>
                <w:sz w:val="18"/>
                <w:szCs w:val="18"/>
              </w:rPr>
              <w:t>Male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3F43">
              <w:rPr>
                <w:rFonts w:ascii="Arial" w:hAnsi="Arial" w:cs="Arial"/>
                <w:color w:val="000000"/>
                <w:sz w:val="18"/>
                <w:szCs w:val="18"/>
              </w:rPr>
              <w:t>21.7 (n/a)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3F43">
              <w:rPr>
                <w:rFonts w:ascii="Arial" w:hAnsi="Arial" w:cs="Arial"/>
                <w:color w:val="000000"/>
                <w:sz w:val="18"/>
                <w:szCs w:val="18"/>
              </w:rPr>
              <w:t>22.2 (+ 0.5)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3F43">
              <w:rPr>
                <w:rFonts w:ascii="Arial" w:hAnsi="Arial" w:cs="Arial"/>
                <w:color w:val="000000"/>
                <w:sz w:val="18"/>
                <w:szCs w:val="18"/>
              </w:rPr>
              <w:t>22.7 (+ 0.5)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3F43">
              <w:rPr>
                <w:rFonts w:ascii="Arial" w:hAnsi="Arial" w:cs="Arial"/>
                <w:color w:val="000000"/>
                <w:sz w:val="18"/>
                <w:szCs w:val="18"/>
              </w:rPr>
              <w:t>24.0 (+ 1.2)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3F43">
              <w:rPr>
                <w:rFonts w:ascii="Arial" w:hAnsi="Arial" w:cs="Arial"/>
                <w:color w:val="000000"/>
                <w:sz w:val="18"/>
                <w:szCs w:val="18"/>
              </w:rPr>
              <w:t>24.4 (+ 0.4)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3F43">
              <w:rPr>
                <w:rFonts w:ascii="Arial" w:hAnsi="Arial" w:cs="Arial"/>
                <w:color w:val="000000"/>
                <w:sz w:val="18"/>
                <w:szCs w:val="18"/>
              </w:rPr>
              <w:t>25.7 (+ 1.3)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1A6B" w:rsidRPr="008E3F43" w:rsidRDefault="00041A6B" w:rsidP="007B4D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3F43">
              <w:rPr>
                <w:rFonts w:ascii="Arial" w:hAnsi="Arial" w:cs="Arial"/>
                <w:color w:val="000000"/>
                <w:sz w:val="18"/>
                <w:szCs w:val="18"/>
              </w:rPr>
              <w:t xml:space="preserve">+ 1.1 %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(p&lt;.01)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41A6B" w:rsidRPr="005C3DEB" w:rsidTr="007B4D8C">
        <w:trPr>
          <w:trHeight w:hRule="exact" w:val="288"/>
        </w:trPr>
        <w:tc>
          <w:tcPr>
            <w:tcW w:w="658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8" w:type="dxa"/>
            <w:tcBorders>
              <w:bottom w:val="double" w:sz="4" w:space="0" w:color="auto"/>
            </w:tcBorders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F43">
              <w:rPr>
                <w:rFonts w:ascii="Arial" w:hAnsi="Arial" w:cs="Arial"/>
                <w:sz w:val="18"/>
                <w:szCs w:val="18"/>
              </w:rPr>
              <w:t>Female</w:t>
            </w:r>
          </w:p>
        </w:tc>
        <w:tc>
          <w:tcPr>
            <w:tcW w:w="1236" w:type="dxa"/>
            <w:tcBorders>
              <w:bottom w:val="double" w:sz="4" w:space="0" w:color="auto"/>
            </w:tcBorders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3F43">
              <w:rPr>
                <w:rFonts w:ascii="Arial" w:hAnsi="Arial" w:cs="Arial"/>
                <w:color w:val="000000"/>
                <w:sz w:val="18"/>
                <w:szCs w:val="18"/>
              </w:rPr>
              <w:t xml:space="preserve">  5.1 (n/a)</w:t>
            </w:r>
          </w:p>
        </w:tc>
        <w:tc>
          <w:tcPr>
            <w:tcW w:w="125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3F43">
              <w:rPr>
                <w:rFonts w:ascii="Arial" w:hAnsi="Arial" w:cs="Arial"/>
                <w:color w:val="000000"/>
                <w:sz w:val="18"/>
                <w:szCs w:val="18"/>
              </w:rPr>
              <w:t xml:space="preserve">  5.3 (+ 0.2)</w:t>
            </w:r>
          </w:p>
        </w:tc>
        <w:tc>
          <w:tcPr>
            <w:tcW w:w="125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3F43">
              <w:rPr>
                <w:rFonts w:ascii="Arial" w:hAnsi="Arial" w:cs="Arial"/>
                <w:color w:val="000000"/>
                <w:sz w:val="18"/>
                <w:szCs w:val="18"/>
              </w:rPr>
              <w:t xml:space="preserve">  5.6 (+ 0.4)</w:t>
            </w:r>
          </w:p>
        </w:tc>
        <w:tc>
          <w:tcPr>
            <w:tcW w:w="125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3F43">
              <w:rPr>
                <w:rFonts w:ascii="Arial" w:hAnsi="Arial" w:cs="Arial"/>
                <w:color w:val="000000"/>
                <w:sz w:val="18"/>
                <w:szCs w:val="18"/>
              </w:rPr>
              <w:t xml:space="preserve">  6.4 (+ 0.7)</w:t>
            </w:r>
          </w:p>
        </w:tc>
        <w:tc>
          <w:tcPr>
            <w:tcW w:w="125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3F43">
              <w:rPr>
                <w:rFonts w:ascii="Arial" w:hAnsi="Arial" w:cs="Arial"/>
                <w:color w:val="000000"/>
                <w:sz w:val="18"/>
                <w:szCs w:val="18"/>
              </w:rPr>
              <w:t xml:space="preserve">  6.5 (+ 0.1)</w:t>
            </w:r>
          </w:p>
        </w:tc>
        <w:tc>
          <w:tcPr>
            <w:tcW w:w="125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3F43">
              <w:rPr>
                <w:rFonts w:ascii="Arial" w:hAnsi="Arial" w:cs="Arial"/>
                <w:color w:val="000000"/>
                <w:sz w:val="18"/>
                <w:szCs w:val="18"/>
              </w:rPr>
              <w:t xml:space="preserve">  7.5 (+ 1.0)</w:t>
            </w:r>
          </w:p>
        </w:tc>
        <w:tc>
          <w:tcPr>
            <w:tcW w:w="152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41A6B" w:rsidRPr="008E3F43" w:rsidRDefault="00041A6B" w:rsidP="007B4D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3F43">
              <w:rPr>
                <w:rFonts w:ascii="Arial" w:hAnsi="Arial" w:cs="Arial"/>
                <w:color w:val="000000"/>
                <w:sz w:val="18"/>
                <w:szCs w:val="18"/>
              </w:rPr>
              <w:t xml:space="preserve">+ 2.5 %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(p&lt;.01)</w:t>
            </w:r>
          </w:p>
        </w:tc>
        <w:tc>
          <w:tcPr>
            <w:tcW w:w="900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2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8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41A6B" w:rsidRPr="005C3DEB" w:rsidTr="007B4D8C">
        <w:trPr>
          <w:trHeight w:hRule="exact" w:val="288"/>
        </w:trPr>
        <w:tc>
          <w:tcPr>
            <w:tcW w:w="658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F43">
              <w:rPr>
                <w:rFonts w:ascii="Arial" w:hAnsi="Arial" w:cs="Arial"/>
                <w:sz w:val="18"/>
                <w:szCs w:val="18"/>
              </w:rPr>
              <w:t>WY</w:t>
            </w:r>
          </w:p>
        </w:tc>
        <w:tc>
          <w:tcPr>
            <w:tcW w:w="818" w:type="dxa"/>
            <w:tcBorders>
              <w:top w:val="double" w:sz="4" w:space="0" w:color="auto"/>
            </w:tcBorders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F43">
              <w:rPr>
                <w:rFonts w:ascii="Arial" w:hAnsi="Arial" w:cs="Arial"/>
                <w:sz w:val="18"/>
                <w:szCs w:val="18"/>
              </w:rPr>
              <w:t>Both</w:t>
            </w:r>
          </w:p>
        </w:tc>
        <w:tc>
          <w:tcPr>
            <w:tcW w:w="1236" w:type="dxa"/>
            <w:tcBorders>
              <w:top w:val="double" w:sz="4" w:space="0" w:color="auto"/>
            </w:tcBorders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3F43">
              <w:rPr>
                <w:rFonts w:ascii="Arial" w:hAnsi="Arial" w:cs="Arial"/>
                <w:color w:val="000000"/>
                <w:sz w:val="18"/>
                <w:szCs w:val="18"/>
              </w:rPr>
              <w:t>20.7 (n/a)</w:t>
            </w:r>
          </w:p>
        </w:tc>
        <w:tc>
          <w:tcPr>
            <w:tcW w:w="1257" w:type="dxa"/>
            <w:tcBorders>
              <w:top w:val="double" w:sz="4" w:space="0" w:color="auto"/>
            </w:tcBorders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3F43">
              <w:rPr>
                <w:rFonts w:ascii="Arial" w:hAnsi="Arial" w:cs="Arial"/>
                <w:color w:val="000000"/>
                <w:sz w:val="18"/>
                <w:szCs w:val="18"/>
              </w:rPr>
              <w:t>23.4 (+ 2.7)</w:t>
            </w:r>
          </w:p>
        </w:tc>
        <w:tc>
          <w:tcPr>
            <w:tcW w:w="1258" w:type="dxa"/>
            <w:tcBorders>
              <w:top w:val="double" w:sz="4" w:space="0" w:color="auto"/>
            </w:tcBorders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3F43">
              <w:rPr>
                <w:rFonts w:ascii="Arial" w:hAnsi="Arial" w:cs="Arial"/>
                <w:color w:val="000000"/>
                <w:sz w:val="18"/>
                <w:szCs w:val="18"/>
              </w:rPr>
              <w:t>22.5 (- 0.9)</w:t>
            </w:r>
          </w:p>
        </w:tc>
        <w:tc>
          <w:tcPr>
            <w:tcW w:w="1258" w:type="dxa"/>
            <w:tcBorders>
              <w:top w:val="double" w:sz="4" w:space="0" w:color="auto"/>
            </w:tcBorders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3F43">
              <w:rPr>
                <w:rFonts w:ascii="Arial" w:hAnsi="Arial" w:cs="Arial"/>
                <w:color w:val="000000"/>
                <w:sz w:val="18"/>
                <w:szCs w:val="18"/>
              </w:rPr>
              <w:t>25.4 (+ 2.8)</w:t>
            </w:r>
          </w:p>
        </w:tc>
        <w:tc>
          <w:tcPr>
            <w:tcW w:w="1258" w:type="dxa"/>
            <w:tcBorders>
              <w:top w:val="double" w:sz="4" w:space="0" w:color="auto"/>
            </w:tcBorders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3F43">
              <w:rPr>
                <w:rFonts w:ascii="Arial" w:hAnsi="Arial" w:cs="Arial"/>
                <w:color w:val="000000"/>
                <w:sz w:val="18"/>
                <w:szCs w:val="18"/>
              </w:rPr>
              <w:t>28.9 (+ 3.5)</w:t>
            </w:r>
          </w:p>
        </w:tc>
        <w:tc>
          <w:tcPr>
            <w:tcW w:w="1258" w:type="dxa"/>
            <w:tcBorders>
              <w:top w:val="double" w:sz="4" w:space="0" w:color="auto"/>
            </w:tcBorders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3F43">
              <w:rPr>
                <w:rFonts w:ascii="Arial" w:hAnsi="Arial" w:cs="Arial"/>
                <w:color w:val="000000"/>
                <w:sz w:val="18"/>
                <w:szCs w:val="18"/>
              </w:rPr>
              <w:t>28.8 (- 0.1)</w:t>
            </w:r>
          </w:p>
        </w:tc>
        <w:tc>
          <w:tcPr>
            <w:tcW w:w="152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41A6B" w:rsidRPr="008E3F43" w:rsidRDefault="00041A6B" w:rsidP="007B4D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3F43">
              <w:rPr>
                <w:rFonts w:ascii="Arial" w:hAnsi="Arial" w:cs="Arial"/>
                <w:color w:val="000000"/>
                <w:sz w:val="18"/>
                <w:szCs w:val="18"/>
              </w:rPr>
              <w:t xml:space="preserve">+ 2.3 %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(p&lt;.01)</w:t>
            </w:r>
          </w:p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3F43">
              <w:rPr>
                <w:rFonts w:ascii="Arial" w:hAnsi="Arial" w:cs="Arial"/>
                <w:color w:val="000000"/>
                <w:sz w:val="18"/>
                <w:szCs w:val="18"/>
              </w:rPr>
              <w:t xml:space="preserve">  3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3F43">
              <w:rPr>
                <w:rFonts w:ascii="Arial" w:hAnsi="Arial" w:cs="Arial"/>
                <w:color w:val="000000"/>
                <w:sz w:val="18"/>
                <w:szCs w:val="18"/>
              </w:rPr>
              <w:t>+ 8.1 (  1)</w:t>
            </w:r>
          </w:p>
        </w:tc>
        <w:tc>
          <w:tcPr>
            <w:tcW w:w="1528" w:type="dxa"/>
            <w:tcBorders>
              <w:top w:val="double" w:sz="4" w:space="0" w:color="auto"/>
            </w:tcBorders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3F43">
              <w:rPr>
                <w:rFonts w:ascii="Arial" w:hAnsi="Arial" w:cs="Arial"/>
                <w:color w:val="000000"/>
                <w:sz w:val="18"/>
                <w:szCs w:val="18"/>
              </w:rPr>
              <w:t>+ 39.0 % (  9)</w:t>
            </w:r>
          </w:p>
        </w:tc>
      </w:tr>
      <w:tr w:rsidR="00041A6B" w:rsidRPr="005C3DEB" w:rsidTr="007B4D8C">
        <w:trPr>
          <w:trHeight w:hRule="exact" w:val="288"/>
        </w:trPr>
        <w:tc>
          <w:tcPr>
            <w:tcW w:w="658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8" w:type="dxa"/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F43">
              <w:rPr>
                <w:rFonts w:ascii="Arial" w:hAnsi="Arial" w:cs="Arial"/>
                <w:sz w:val="18"/>
                <w:szCs w:val="18"/>
              </w:rPr>
              <w:t>Male</w:t>
            </w:r>
          </w:p>
        </w:tc>
        <w:tc>
          <w:tcPr>
            <w:tcW w:w="1236" w:type="dxa"/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3F43">
              <w:rPr>
                <w:rFonts w:ascii="Arial" w:hAnsi="Arial" w:cs="Arial"/>
                <w:color w:val="000000"/>
                <w:sz w:val="18"/>
                <w:szCs w:val="18"/>
              </w:rPr>
              <w:t>34.8 (n/a)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3F43">
              <w:rPr>
                <w:rFonts w:ascii="Arial" w:hAnsi="Arial" w:cs="Arial"/>
                <w:color w:val="000000"/>
                <w:sz w:val="18"/>
                <w:szCs w:val="18"/>
              </w:rPr>
              <w:t>39.3 (+ 4.5)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3F43">
              <w:rPr>
                <w:rFonts w:ascii="Arial" w:hAnsi="Arial" w:cs="Arial"/>
                <w:color w:val="000000"/>
                <w:sz w:val="18"/>
                <w:szCs w:val="18"/>
              </w:rPr>
              <w:t>36.3 (- 3.0)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3F43">
              <w:rPr>
                <w:rFonts w:ascii="Arial" w:hAnsi="Arial" w:cs="Arial"/>
                <w:color w:val="000000"/>
                <w:sz w:val="18"/>
                <w:szCs w:val="18"/>
              </w:rPr>
              <w:t>41.5 (+ 5.2)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3F43">
              <w:rPr>
                <w:rFonts w:ascii="Arial" w:hAnsi="Arial" w:cs="Arial"/>
                <w:color w:val="000000"/>
                <w:sz w:val="18"/>
                <w:szCs w:val="18"/>
              </w:rPr>
              <w:t>47.1 (+ 5.6)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3F43">
              <w:rPr>
                <w:rFonts w:ascii="Arial" w:hAnsi="Arial" w:cs="Arial"/>
                <w:color w:val="000000"/>
                <w:sz w:val="18"/>
                <w:szCs w:val="18"/>
              </w:rPr>
              <w:t>44.6 (- 2.4)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041A6B" w:rsidRPr="008E3F43" w:rsidRDefault="00041A6B" w:rsidP="007B4D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3F43">
              <w:rPr>
                <w:rFonts w:ascii="Arial" w:hAnsi="Arial" w:cs="Arial"/>
                <w:color w:val="000000"/>
                <w:sz w:val="18"/>
                <w:szCs w:val="18"/>
              </w:rPr>
              <w:t xml:space="preserve">+ 1.8 %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(p&lt;.05)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2" w:type="dxa"/>
            <w:shd w:val="clear" w:color="auto" w:fill="D9D9D9" w:themeFill="background1" w:themeFillShade="D9"/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8" w:type="dxa"/>
            <w:shd w:val="clear" w:color="auto" w:fill="D9D9D9" w:themeFill="background1" w:themeFillShade="D9"/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41A6B" w:rsidRPr="005C3DEB" w:rsidTr="007B4D8C">
        <w:trPr>
          <w:trHeight w:hRule="exact" w:val="288"/>
        </w:trPr>
        <w:tc>
          <w:tcPr>
            <w:tcW w:w="658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8" w:type="dxa"/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F43">
              <w:rPr>
                <w:rFonts w:ascii="Arial" w:hAnsi="Arial" w:cs="Arial"/>
                <w:sz w:val="18"/>
                <w:szCs w:val="18"/>
              </w:rPr>
              <w:t>Female</w:t>
            </w:r>
          </w:p>
        </w:tc>
        <w:tc>
          <w:tcPr>
            <w:tcW w:w="1236" w:type="dxa"/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3F43">
              <w:rPr>
                <w:rFonts w:ascii="Arial" w:hAnsi="Arial" w:cs="Arial"/>
                <w:color w:val="000000"/>
                <w:sz w:val="18"/>
                <w:szCs w:val="18"/>
              </w:rPr>
              <w:t xml:space="preserve">  7.7 (n/a)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3F43">
              <w:rPr>
                <w:rFonts w:ascii="Arial" w:hAnsi="Arial" w:cs="Arial"/>
                <w:color w:val="000000"/>
                <w:sz w:val="18"/>
                <w:szCs w:val="18"/>
              </w:rPr>
              <w:t xml:space="preserve">  8.2 (+ 0.6)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3F43">
              <w:rPr>
                <w:rFonts w:ascii="Arial" w:hAnsi="Arial" w:cs="Arial"/>
                <w:color w:val="000000"/>
                <w:sz w:val="18"/>
                <w:szCs w:val="18"/>
              </w:rPr>
              <w:t xml:space="preserve">  9.2 (+ 0.9)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3F43">
              <w:rPr>
                <w:rFonts w:ascii="Arial" w:hAnsi="Arial" w:cs="Arial"/>
                <w:color w:val="000000"/>
                <w:sz w:val="18"/>
                <w:szCs w:val="18"/>
              </w:rPr>
              <w:t xml:space="preserve">  9.4 (+ 0.2)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3F43">
              <w:rPr>
                <w:rFonts w:ascii="Arial" w:hAnsi="Arial" w:cs="Arial"/>
                <w:color w:val="000000"/>
                <w:sz w:val="18"/>
                <w:szCs w:val="18"/>
              </w:rPr>
              <w:t>10.7 (+ 1.4)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3F43">
              <w:rPr>
                <w:rFonts w:ascii="Arial" w:hAnsi="Arial" w:cs="Arial"/>
                <w:color w:val="000000"/>
                <w:sz w:val="18"/>
                <w:szCs w:val="18"/>
              </w:rPr>
              <w:t>12.6 (+ 1.9)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041A6B" w:rsidRPr="008E3F43" w:rsidRDefault="00041A6B" w:rsidP="007B4D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3F43">
              <w:rPr>
                <w:rFonts w:ascii="Arial" w:hAnsi="Arial" w:cs="Arial"/>
                <w:color w:val="000000"/>
                <w:sz w:val="18"/>
                <w:szCs w:val="18"/>
              </w:rPr>
              <w:t xml:space="preserve">+ 3.2 %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(p&lt;.01)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2" w:type="dxa"/>
            <w:shd w:val="clear" w:color="auto" w:fill="D9D9D9" w:themeFill="background1" w:themeFillShade="D9"/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8" w:type="dxa"/>
            <w:shd w:val="clear" w:color="auto" w:fill="D9D9D9" w:themeFill="background1" w:themeFillShade="D9"/>
            <w:vAlign w:val="center"/>
          </w:tcPr>
          <w:p w:rsidR="00041A6B" w:rsidRPr="008E3F43" w:rsidRDefault="00041A6B" w:rsidP="007B4D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02B40" w:rsidRPr="005C3DEB" w:rsidTr="000C2EA6">
        <w:trPr>
          <w:trHeight w:val="3813"/>
        </w:trPr>
        <w:tc>
          <w:tcPr>
            <w:tcW w:w="14395" w:type="dxa"/>
            <w:gridSpan w:val="12"/>
            <w:vAlign w:val="center"/>
          </w:tcPr>
          <w:p w:rsidR="00A02B40" w:rsidRPr="00E462E5" w:rsidRDefault="00A02B40" w:rsidP="007B4D8C">
            <w:pPr>
              <w:rPr>
                <w:rFonts w:ascii="Arial" w:hAnsi="Arial" w:cs="Arial"/>
                <w:sz w:val="18"/>
                <w:szCs w:val="18"/>
              </w:rPr>
            </w:pPr>
            <w:r w:rsidRPr="00E462E5">
              <w:rPr>
                <w:rFonts w:ascii="Arial" w:hAnsi="Arial" w:cs="Arial"/>
                <w:sz w:val="18"/>
                <w:szCs w:val="18"/>
              </w:rPr>
              <w:t>* Rates are age-adjusted to the U.S. year 2000 standard.</w:t>
            </w:r>
          </w:p>
          <w:p w:rsidR="00A02B40" w:rsidRPr="00E462E5" w:rsidRDefault="00A02B40" w:rsidP="007B4D8C">
            <w:pPr>
              <w:rPr>
                <w:rFonts w:ascii="Arial" w:hAnsi="Arial" w:cs="Arial"/>
                <w:sz w:val="18"/>
                <w:szCs w:val="18"/>
              </w:rPr>
            </w:pPr>
            <w:r w:rsidRPr="00E462E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†</w:t>
            </w:r>
            <w:r w:rsidRPr="00E462E5">
              <w:rPr>
                <w:rFonts w:ascii="Arial" w:hAnsi="Arial" w:cs="Arial"/>
                <w:sz w:val="18"/>
                <w:szCs w:val="18"/>
              </w:rPr>
              <w:t xml:space="preserve"> Model-estimated average annual percentage change (AAPC) based on all reporting periods; p-value indicates statistical significance of trend; n/s indicates trend not significant.</w:t>
            </w:r>
          </w:p>
          <w:p w:rsidR="00A02B40" w:rsidRPr="00E462E5" w:rsidRDefault="00A02B40" w:rsidP="007B4D8C">
            <w:pPr>
              <w:rPr>
                <w:rFonts w:ascii="Arial" w:hAnsi="Arial" w:cs="Arial"/>
                <w:sz w:val="18"/>
                <w:szCs w:val="18"/>
              </w:rPr>
            </w:pPr>
            <w:r w:rsidRPr="00E462E5">
              <w:rPr>
                <w:rFonts w:ascii="Arial" w:hAnsi="Arial" w:cs="Arial"/>
                <w:sz w:val="20"/>
                <w:szCs w:val="20"/>
                <w:vertAlign w:val="superscript"/>
              </w:rPr>
              <w:t>§</w:t>
            </w:r>
            <w:r w:rsidRPr="00E462E5">
              <w:rPr>
                <w:rFonts w:ascii="Arial" w:hAnsi="Arial" w:cs="Arial"/>
                <w:sz w:val="18"/>
                <w:szCs w:val="18"/>
              </w:rPr>
              <w:t xml:space="preserve"> Current state rank (50 states and the District of Columbia) is for the reporting period 2014 – 2016.  Ranks are from highest rate (1) to lowest rate (51).  Differences between</w:t>
            </w:r>
          </w:p>
          <w:p w:rsidR="00A02B40" w:rsidRPr="00E462E5" w:rsidRDefault="00A02B40" w:rsidP="007B4D8C">
            <w:pPr>
              <w:rPr>
                <w:rFonts w:ascii="Arial" w:hAnsi="Arial" w:cs="Arial"/>
                <w:sz w:val="18"/>
                <w:szCs w:val="18"/>
              </w:rPr>
            </w:pPr>
            <w:r w:rsidRPr="00E462E5">
              <w:rPr>
                <w:rFonts w:ascii="Arial" w:hAnsi="Arial" w:cs="Arial"/>
                <w:sz w:val="18"/>
                <w:szCs w:val="18"/>
              </w:rPr>
              <w:t xml:space="preserve">   </w:t>
            </w:r>
            <w:proofErr w:type="gramStart"/>
            <w:r w:rsidRPr="00E462E5">
              <w:rPr>
                <w:rFonts w:ascii="Arial" w:hAnsi="Arial" w:cs="Arial"/>
                <w:sz w:val="18"/>
                <w:szCs w:val="18"/>
              </w:rPr>
              <w:t>ranks</w:t>
            </w:r>
            <w:proofErr w:type="gramEnd"/>
            <w:r w:rsidRPr="00E462E5">
              <w:rPr>
                <w:rFonts w:ascii="Arial" w:hAnsi="Arial" w:cs="Arial"/>
                <w:sz w:val="18"/>
                <w:szCs w:val="18"/>
              </w:rPr>
              <w:t xml:space="preserve"> do not necessarily imply a statistically significant difference.</w:t>
            </w:r>
          </w:p>
          <w:p w:rsidR="00A02B40" w:rsidRPr="00E462E5" w:rsidRDefault="00A02B40" w:rsidP="007B4D8C">
            <w:pPr>
              <w:rPr>
                <w:rFonts w:ascii="Arial" w:hAnsi="Arial" w:cs="Arial"/>
                <w:sz w:val="18"/>
                <w:szCs w:val="18"/>
              </w:rPr>
            </w:pPr>
            <w:r w:rsidRPr="00E462E5">
              <w:rPr>
                <w:rFonts w:ascii="Arial" w:hAnsi="Arial" w:cs="Arial"/>
                <w:sz w:val="20"/>
                <w:szCs w:val="20"/>
                <w:vertAlign w:val="superscript"/>
              </w:rPr>
              <w:t>¶</w:t>
            </w:r>
            <w:r w:rsidRPr="00E462E5">
              <w:rPr>
                <w:rFonts w:ascii="Arial" w:hAnsi="Arial" w:cs="Arial"/>
                <w:sz w:val="18"/>
                <w:szCs w:val="18"/>
              </w:rPr>
              <w:t xml:space="preserve"> Overall rate change is between the first (1999 – 2001) and last (2014 – 2016) reporting periods.  Ranks are from largest increase (1) to largest decrease (51).  Differences</w:t>
            </w:r>
          </w:p>
          <w:p w:rsidR="00A02B40" w:rsidRPr="00E462E5" w:rsidRDefault="00A02B40" w:rsidP="007B4D8C">
            <w:pPr>
              <w:rPr>
                <w:rFonts w:ascii="Arial" w:hAnsi="Arial" w:cs="Arial"/>
                <w:sz w:val="18"/>
                <w:szCs w:val="18"/>
              </w:rPr>
            </w:pPr>
            <w:r w:rsidRPr="00E462E5">
              <w:rPr>
                <w:rFonts w:ascii="Arial" w:hAnsi="Arial" w:cs="Arial"/>
                <w:sz w:val="18"/>
                <w:szCs w:val="18"/>
              </w:rPr>
              <w:t xml:space="preserve">   </w:t>
            </w:r>
            <w:proofErr w:type="gramStart"/>
            <w:r w:rsidRPr="00E462E5">
              <w:rPr>
                <w:rFonts w:ascii="Arial" w:hAnsi="Arial" w:cs="Arial"/>
                <w:sz w:val="18"/>
                <w:szCs w:val="18"/>
              </w:rPr>
              <w:t>between</w:t>
            </w:r>
            <w:proofErr w:type="gramEnd"/>
            <w:r w:rsidRPr="00E462E5">
              <w:rPr>
                <w:rFonts w:ascii="Arial" w:hAnsi="Arial" w:cs="Arial"/>
                <w:sz w:val="18"/>
                <w:szCs w:val="18"/>
              </w:rPr>
              <w:t xml:space="preserve"> ranks do not  necessarily imply a statistically significant difference. </w:t>
            </w:r>
          </w:p>
          <w:p w:rsidR="00A02B40" w:rsidRDefault="00A02B40" w:rsidP="007B4D8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** Overall percent change in rates is between the first (1999 – 2001) and last (2014 – 2016) reporting periods.  Ranks are from largest percentage increase (1) to largest</w:t>
            </w:r>
          </w:p>
          <w:p w:rsidR="00A02B40" w:rsidRDefault="00A02B40" w:rsidP="007B4D8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percentage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decrease (51).  Differences between ranks do not necessarily imply a statistically significant difference.</w:t>
            </w:r>
          </w:p>
          <w:p w:rsidR="00A02B40" w:rsidRPr="00E462E5" w:rsidRDefault="00A02B40" w:rsidP="007B4D8C">
            <w:pPr>
              <w:rPr>
                <w:rFonts w:ascii="Arial" w:hAnsi="Arial" w:cs="Arial"/>
                <w:sz w:val="18"/>
                <w:szCs w:val="18"/>
              </w:rPr>
            </w:pPr>
            <w:r w:rsidRPr="00E462E5">
              <w:rPr>
                <w:rFonts w:ascii="Arial" w:hAnsi="Arial" w:cs="Arial"/>
                <w:sz w:val="20"/>
                <w:szCs w:val="20"/>
                <w:vertAlign w:val="superscript"/>
              </w:rPr>
              <w:t>††</w:t>
            </w:r>
            <w:r w:rsidRPr="00E462E5">
              <w:rPr>
                <w:rFonts w:ascii="Arial" w:hAnsi="Arial" w:cs="Arial"/>
                <w:sz w:val="18"/>
                <w:szCs w:val="18"/>
              </w:rPr>
              <w:t xml:space="preserve"> Rate based on &lt; 20 suicides.</w:t>
            </w:r>
          </w:p>
          <w:p w:rsidR="00A02B40" w:rsidRPr="00E462E5" w:rsidRDefault="00A02B40" w:rsidP="007B4D8C">
            <w:pPr>
              <w:rPr>
                <w:rFonts w:ascii="Arial" w:hAnsi="Arial" w:cs="Arial"/>
                <w:sz w:val="18"/>
                <w:szCs w:val="18"/>
              </w:rPr>
            </w:pPr>
            <w:r w:rsidRPr="00E462E5">
              <w:rPr>
                <w:rFonts w:ascii="Arial" w:hAnsi="Arial" w:cs="Arial"/>
                <w:sz w:val="20"/>
                <w:szCs w:val="20"/>
                <w:vertAlign w:val="superscript"/>
              </w:rPr>
              <w:t>§§</w:t>
            </w:r>
            <w:r w:rsidRPr="00E462E5">
              <w:rPr>
                <w:rFonts w:ascii="Arial" w:hAnsi="Arial" w:cs="Arial"/>
                <w:sz w:val="18"/>
                <w:szCs w:val="18"/>
              </w:rPr>
              <w:t xml:space="preserve"> Percentage of injury deaths for which intent was not determined exceeded 20% for both the first and last periods and might have contributed to lower reported rates.</w:t>
            </w:r>
          </w:p>
          <w:p w:rsidR="00A02B40" w:rsidRPr="005F4E55" w:rsidRDefault="00A02B40" w:rsidP="007B4D8C">
            <w:pPr>
              <w:rPr>
                <w:rFonts w:ascii="Arial" w:hAnsi="Arial" w:cs="Arial"/>
                <w:sz w:val="18"/>
                <w:szCs w:val="18"/>
              </w:rPr>
            </w:pPr>
            <w:r w:rsidRPr="00E462E5">
              <w:rPr>
                <w:rFonts w:ascii="Arial" w:hAnsi="Arial" w:cs="Arial"/>
                <w:sz w:val="20"/>
                <w:szCs w:val="20"/>
                <w:vertAlign w:val="superscript"/>
              </w:rPr>
              <w:t>¶¶</w:t>
            </w:r>
            <w:r w:rsidRPr="00E462E5">
              <w:rPr>
                <w:rFonts w:ascii="Arial" w:hAnsi="Arial" w:cs="Arial"/>
                <w:sz w:val="18"/>
                <w:szCs w:val="18"/>
              </w:rPr>
              <w:t xml:space="preserve"> Percentage of injury deaths for which intent was not determined declined notably between the first and last </w:t>
            </w:r>
            <w:bookmarkStart w:id="0" w:name="_GoBack"/>
            <w:bookmarkEnd w:id="0"/>
            <w:r w:rsidRPr="00E462E5">
              <w:rPr>
                <w:rFonts w:ascii="Arial" w:hAnsi="Arial" w:cs="Arial"/>
                <w:sz w:val="18"/>
                <w:szCs w:val="18"/>
              </w:rPr>
              <w:t>periods and might have contributed to the reported rate increase.</w:t>
            </w:r>
          </w:p>
          <w:p w:rsidR="00A02B40" w:rsidRDefault="00A02B40" w:rsidP="00A02B40">
            <w:pPr>
              <w:rPr>
                <w:rFonts w:ascii="Arial" w:hAnsi="Arial" w:cs="Arial"/>
                <w:sz w:val="18"/>
                <w:szCs w:val="18"/>
              </w:rPr>
            </w:pPr>
          </w:p>
          <w:p w:rsidR="00A02B40" w:rsidRPr="005F4E55" w:rsidRDefault="00A02B40" w:rsidP="000C2EA6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E4200">
              <w:rPr>
                <w:rFonts w:ascii="Arial" w:hAnsi="Arial" w:cs="Arial"/>
                <w:sz w:val="18"/>
                <w:szCs w:val="18"/>
              </w:rPr>
              <w:t>State Abbreviations: AL Alabama; AK Alaska; AZ Arizona; AR Arkansas; CA California; CO Colorado; CT Connecticut; DE Delaware; DC District of Columbia; FL Florida; GA Georgia; HI Hawaii; ID Idaho; IL Illinois; IN Indiana; IA Iowa; KS Kansas; KY Kentucky; LA Louisiana; ME Maine; MD Maryland; MA Massachusetts; MI Michigan; MN Minnesota; MS Mississippi; MO Missouri; MT Montana; NE Nebraska; NV Nevada; NH New Hampshire; NJ New Jersey; NM New Mexico; NY New York; NC North Carolina; ND North Dakota; OH Ohio; OK Oklahoma; OR Oregon; PA Pennsylvania; RI Rhode Island; SC South Carolina; SD South Dakota; TN Tennessee; TX Texas; UT Utah; VT Vermont; VA Virginia; WA Washington; WV West Virginia; WI Wisconsin; WY Wyoming.</w:t>
            </w:r>
            <w:proofErr w:type="gramEnd"/>
          </w:p>
        </w:tc>
      </w:tr>
    </w:tbl>
    <w:p w:rsidR="00041A6B" w:rsidRDefault="00041A6B" w:rsidP="00873236">
      <w:pPr>
        <w:rPr>
          <w:rFonts w:ascii="Arial" w:hAnsi="Arial" w:cs="Arial"/>
        </w:rPr>
      </w:pPr>
    </w:p>
    <w:sectPr w:rsidR="00041A6B" w:rsidSect="001B2BBB">
      <w:pgSz w:w="15840" w:h="12240" w:orient="landscape"/>
      <w:pgMar w:top="576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648F7"/>
    <w:multiLevelType w:val="hybridMultilevel"/>
    <w:tmpl w:val="689CBB46"/>
    <w:lvl w:ilvl="0" w:tplc="C1DC9B76">
      <w:start w:val="1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E91E58"/>
    <w:multiLevelType w:val="hybridMultilevel"/>
    <w:tmpl w:val="4AD41EB6"/>
    <w:lvl w:ilvl="0" w:tplc="D41259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D78"/>
    <w:rsid w:val="00006F88"/>
    <w:rsid w:val="00011BC2"/>
    <w:rsid w:val="000128D4"/>
    <w:rsid w:val="00022962"/>
    <w:rsid w:val="00027C94"/>
    <w:rsid w:val="000321B0"/>
    <w:rsid w:val="00040C26"/>
    <w:rsid w:val="00041A6B"/>
    <w:rsid w:val="00041B15"/>
    <w:rsid w:val="00043ECC"/>
    <w:rsid w:val="00046833"/>
    <w:rsid w:val="00050038"/>
    <w:rsid w:val="000603A9"/>
    <w:rsid w:val="0006224D"/>
    <w:rsid w:val="00076514"/>
    <w:rsid w:val="00084A1A"/>
    <w:rsid w:val="0009094C"/>
    <w:rsid w:val="00093054"/>
    <w:rsid w:val="00093C51"/>
    <w:rsid w:val="000A0612"/>
    <w:rsid w:val="000A121C"/>
    <w:rsid w:val="000B2AB1"/>
    <w:rsid w:val="000E1093"/>
    <w:rsid w:val="000F07D2"/>
    <w:rsid w:val="000F35A5"/>
    <w:rsid w:val="000F726F"/>
    <w:rsid w:val="001014E5"/>
    <w:rsid w:val="00104523"/>
    <w:rsid w:val="001053D9"/>
    <w:rsid w:val="001153AA"/>
    <w:rsid w:val="00125CA4"/>
    <w:rsid w:val="00127A98"/>
    <w:rsid w:val="001319AB"/>
    <w:rsid w:val="00137D1C"/>
    <w:rsid w:val="00157C1D"/>
    <w:rsid w:val="00160778"/>
    <w:rsid w:val="001631D3"/>
    <w:rsid w:val="0016455C"/>
    <w:rsid w:val="00176C2E"/>
    <w:rsid w:val="001829E6"/>
    <w:rsid w:val="00182E7A"/>
    <w:rsid w:val="0018474E"/>
    <w:rsid w:val="00191D98"/>
    <w:rsid w:val="00197E94"/>
    <w:rsid w:val="001A0D1A"/>
    <w:rsid w:val="001A74C9"/>
    <w:rsid w:val="001B1880"/>
    <w:rsid w:val="001B2BBB"/>
    <w:rsid w:val="001B3066"/>
    <w:rsid w:val="001C6ECE"/>
    <w:rsid w:val="001D4102"/>
    <w:rsid w:val="001E1539"/>
    <w:rsid w:val="001F24E0"/>
    <w:rsid w:val="002016BF"/>
    <w:rsid w:val="002111CC"/>
    <w:rsid w:val="002128C3"/>
    <w:rsid w:val="00222082"/>
    <w:rsid w:val="00227691"/>
    <w:rsid w:val="00246B2D"/>
    <w:rsid w:val="00246E09"/>
    <w:rsid w:val="00247882"/>
    <w:rsid w:val="00252993"/>
    <w:rsid w:val="00254D27"/>
    <w:rsid w:val="002611AA"/>
    <w:rsid w:val="002638BA"/>
    <w:rsid w:val="002643C8"/>
    <w:rsid w:val="00291640"/>
    <w:rsid w:val="00291C03"/>
    <w:rsid w:val="002936B1"/>
    <w:rsid w:val="0029546D"/>
    <w:rsid w:val="002A463A"/>
    <w:rsid w:val="002A6F5E"/>
    <w:rsid w:val="002B0ED9"/>
    <w:rsid w:val="002B3CD6"/>
    <w:rsid w:val="002B5F8C"/>
    <w:rsid w:val="002C1399"/>
    <w:rsid w:val="002C15B1"/>
    <w:rsid w:val="002C2BD2"/>
    <w:rsid w:val="002C2CE9"/>
    <w:rsid w:val="002D452C"/>
    <w:rsid w:val="002E0C07"/>
    <w:rsid w:val="002E1DE3"/>
    <w:rsid w:val="002E459B"/>
    <w:rsid w:val="002E47E6"/>
    <w:rsid w:val="002F20C1"/>
    <w:rsid w:val="002F2292"/>
    <w:rsid w:val="002F3CAA"/>
    <w:rsid w:val="002F6C88"/>
    <w:rsid w:val="00301AC4"/>
    <w:rsid w:val="00310663"/>
    <w:rsid w:val="00314166"/>
    <w:rsid w:val="003242E5"/>
    <w:rsid w:val="00324DE6"/>
    <w:rsid w:val="003319A5"/>
    <w:rsid w:val="0033442C"/>
    <w:rsid w:val="00346FCA"/>
    <w:rsid w:val="00354DC5"/>
    <w:rsid w:val="00360CE5"/>
    <w:rsid w:val="00361B72"/>
    <w:rsid w:val="00363284"/>
    <w:rsid w:val="003644E5"/>
    <w:rsid w:val="003710E4"/>
    <w:rsid w:val="00380244"/>
    <w:rsid w:val="00380803"/>
    <w:rsid w:val="00380A84"/>
    <w:rsid w:val="00384F61"/>
    <w:rsid w:val="003A03C2"/>
    <w:rsid w:val="003A575F"/>
    <w:rsid w:val="003C4059"/>
    <w:rsid w:val="003C5751"/>
    <w:rsid w:val="003C6753"/>
    <w:rsid w:val="003C7BC3"/>
    <w:rsid w:val="003C7D58"/>
    <w:rsid w:val="003E3B55"/>
    <w:rsid w:val="003E41FE"/>
    <w:rsid w:val="003E5631"/>
    <w:rsid w:val="003F62EE"/>
    <w:rsid w:val="003F69D5"/>
    <w:rsid w:val="003F78F7"/>
    <w:rsid w:val="0040139D"/>
    <w:rsid w:val="00404E81"/>
    <w:rsid w:val="0041627C"/>
    <w:rsid w:val="00440128"/>
    <w:rsid w:val="00461882"/>
    <w:rsid w:val="00480815"/>
    <w:rsid w:val="004841AA"/>
    <w:rsid w:val="0049335C"/>
    <w:rsid w:val="00497D45"/>
    <w:rsid w:val="004B17A7"/>
    <w:rsid w:val="004C1CF1"/>
    <w:rsid w:val="004C526A"/>
    <w:rsid w:val="004C6C92"/>
    <w:rsid w:val="004D1135"/>
    <w:rsid w:val="004D443D"/>
    <w:rsid w:val="004E05E8"/>
    <w:rsid w:val="004E1D64"/>
    <w:rsid w:val="004E700D"/>
    <w:rsid w:val="0050553F"/>
    <w:rsid w:val="0050570D"/>
    <w:rsid w:val="0051351C"/>
    <w:rsid w:val="00514FEC"/>
    <w:rsid w:val="00523047"/>
    <w:rsid w:val="00531BE5"/>
    <w:rsid w:val="00532A5B"/>
    <w:rsid w:val="00535F6B"/>
    <w:rsid w:val="00550593"/>
    <w:rsid w:val="005561CD"/>
    <w:rsid w:val="00576AAF"/>
    <w:rsid w:val="005C3DEB"/>
    <w:rsid w:val="005C3F00"/>
    <w:rsid w:val="005D1B41"/>
    <w:rsid w:val="005D30E7"/>
    <w:rsid w:val="005D6587"/>
    <w:rsid w:val="005D71FD"/>
    <w:rsid w:val="005E3C74"/>
    <w:rsid w:val="005E6D78"/>
    <w:rsid w:val="005E78F8"/>
    <w:rsid w:val="005F4E55"/>
    <w:rsid w:val="005F6AB6"/>
    <w:rsid w:val="00622FC7"/>
    <w:rsid w:val="0062550B"/>
    <w:rsid w:val="006322A1"/>
    <w:rsid w:val="00640278"/>
    <w:rsid w:val="00643D1B"/>
    <w:rsid w:val="006455AB"/>
    <w:rsid w:val="00646D5A"/>
    <w:rsid w:val="00647417"/>
    <w:rsid w:val="00663EE1"/>
    <w:rsid w:val="006724A1"/>
    <w:rsid w:val="00685D0D"/>
    <w:rsid w:val="006864D8"/>
    <w:rsid w:val="006869C5"/>
    <w:rsid w:val="006937FC"/>
    <w:rsid w:val="0069476F"/>
    <w:rsid w:val="006A6A85"/>
    <w:rsid w:val="006C2003"/>
    <w:rsid w:val="006D5FBD"/>
    <w:rsid w:val="006E1B76"/>
    <w:rsid w:val="006E32E9"/>
    <w:rsid w:val="006E4238"/>
    <w:rsid w:val="006E65ED"/>
    <w:rsid w:val="006E723A"/>
    <w:rsid w:val="006F05E7"/>
    <w:rsid w:val="007009FF"/>
    <w:rsid w:val="00721C3A"/>
    <w:rsid w:val="00730248"/>
    <w:rsid w:val="00735D82"/>
    <w:rsid w:val="00746711"/>
    <w:rsid w:val="00751843"/>
    <w:rsid w:val="00754238"/>
    <w:rsid w:val="00754E2F"/>
    <w:rsid w:val="00754EE1"/>
    <w:rsid w:val="0075555C"/>
    <w:rsid w:val="00757843"/>
    <w:rsid w:val="0076184D"/>
    <w:rsid w:val="00766245"/>
    <w:rsid w:val="007669F9"/>
    <w:rsid w:val="007747B2"/>
    <w:rsid w:val="007842BD"/>
    <w:rsid w:val="00787E57"/>
    <w:rsid w:val="007915CE"/>
    <w:rsid w:val="007955CF"/>
    <w:rsid w:val="00795F49"/>
    <w:rsid w:val="00797770"/>
    <w:rsid w:val="007B162F"/>
    <w:rsid w:val="007B2D6B"/>
    <w:rsid w:val="007B52E2"/>
    <w:rsid w:val="007D3082"/>
    <w:rsid w:val="007D39D3"/>
    <w:rsid w:val="007D4FC9"/>
    <w:rsid w:val="007F20EE"/>
    <w:rsid w:val="0080202C"/>
    <w:rsid w:val="008053FD"/>
    <w:rsid w:val="00806E88"/>
    <w:rsid w:val="00811843"/>
    <w:rsid w:val="00816252"/>
    <w:rsid w:val="00817AE7"/>
    <w:rsid w:val="008246DD"/>
    <w:rsid w:val="00827C81"/>
    <w:rsid w:val="008371A6"/>
    <w:rsid w:val="00861E88"/>
    <w:rsid w:val="00870FC9"/>
    <w:rsid w:val="00873236"/>
    <w:rsid w:val="0088299C"/>
    <w:rsid w:val="00882C69"/>
    <w:rsid w:val="00884CD6"/>
    <w:rsid w:val="0089516E"/>
    <w:rsid w:val="00897B31"/>
    <w:rsid w:val="008A22A9"/>
    <w:rsid w:val="008A7543"/>
    <w:rsid w:val="008B08E2"/>
    <w:rsid w:val="008B49C8"/>
    <w:rsid w:val="008B618F"/>
    <w:rsid w:val="008E6D44"/>
    <w:rsid w:val="00910C72"/>
    <w:rsid w:val="00911931"/>
    <w:rsid w:val="00912A57"/>
    <w:rsid w:val="0091372A"/>
    <w:rsid w:val="00932776"/>
    <w:rsid w:val="00944619"/>
    <w:rsid w:val="00944A6B"/>
    <w:rsid w:val="009560AE"/>
    <w:rsid w:val="009561D1"/>
    <w:rsid w:val="009737B0"/>
    <w:rsid w:val="009807A2"/>
    <w:rsid w:val="00983B99"/>
    <w:rsid w:val="00990925"/>
    <w:rsid w:val="00993D90"/>
    <w:rsid w:val="009A3026"/>
    <w:rsid w:val="009A35AD"/>
    <w:rsid w:val="009B2929"/>
    <w:rsid w:val="009B4D3D"/>
    <w:rsid w:val="009B7176"/>
    <w:rsid w:val="009B77F5"/>
    <w:rsid w:val="009C3592"/>
    <w:rsid w:val="009D10DD"/>
    <w:rsid w:val="009D33D3"/>
    <w:rsid w:val="009D4C31"/>
    <w:rsid w:val="009E55D7"/>
    <w:rsid w:val="009F1D3E"/>
    <w:rsid w:val="00A0172F"/>
    <w:rsid w:val="00A02B40"/>
    <w:rsid w:val="00A05A53"/>
    <w:rsid w:val="00A10A76"/>
    <w:rsid w:val="00A121E5"/>
    <w:rsid w:val="00A13087"/>
    <w:rsid w:val="00A22204"/>
    <w:rsid w:val="00A248B7"/>
    <w:rsid w:val="00A3147D"/>
    <w:rsid w:val="00A33D19"/>
    <w:rsid w:val="00A461CB"/>
    <w:rsid w:val="00A61FB1"/>
    <w:rsid w:val="00A6690B"/>
    <w:rsid w:val="00A67E12"/>
    <w:rsid w:val="00A67EA6"/>
    <w:rsid w:val="00A75FC7"/>
    <w:rsid w:val="00A76C55"/>
    <w:rsid w:val="00A80E33"/>
    <w:rsid w:val="00A84025"/>
    <w:rsid w:val="00A90662"/>
    <w:rsid w:val="00A91F68"/>
    <w:rsid w:val="00A97170"/>
    <w:rsid w:val="00AA19AD"/>
    <w:rsid w:val="00AA4D28"/>
    <w:rsid w:val="00AA5641"/>
    <w:rsid w:val="00AA6563"/>
    <w:rsid w:val="00AC1432"/>
    <w:rsid w:val="00AC66D2"/>
    <w:rsid w:val="00AD3EC5"/>
    <w:rsid w:val="00AD771A"/>
    <w:rsid w:val="00B0770B"/>
    <w:rsid w:val="00B07BFD"/>
    <w:rsid w:val="00B273EB"/>
    <w:rsid w:val="00B365EE"/>
    <w:rsid w:val="00B40178"/>
    <w:rsid w:val="00B44C0B"/>
    <w:rsid w:val="00B44DCA"/>
    <w:rsid w:val="00B62279"/>
    <w:rsid w:val="00B62F49"/>
    <w:rsid w:val="00B76E2E"/>
    <w:rsid w:val="00B92BFB"/>
    <w:rsid w:val="00B965B4"/>
    <w:rsid w:val="00BA199A"/>
    <w:rsid w:val="00BB28C5"/>
    <w:rsid w:val="00BC2530"/>
    <w:rsid w:val="00BC2572"/>
    <w:rsid w:val="00BC6208"/>
    <w:rsid w:val="00BC63BF"/>
    <w:rsid w:val="00BC734D"/>
    <w:rsid w:val="00BD31D5"/>
    <w:rsid w:val="00BD727A"/>
    <w:rsid w:val="00BF650C"/>
    <w:rsid w:val="00BF7DBE"/>
    <w:rsid w:val="00C02CBD"/>
    <w:rsid w:val="00C06C0D"/>
    <w:rsid w:val="00C15A44"/>
    <w:rsid w:val="00C17EAD"/>
    <w:rsid w:val="00C25163"/>
    <w:rsid w:val="00C3397B"/>
    <w:rsid w:val="00C33E2A"/>
    <w:rsid w:val="00C3667F"/>
    <w:rsid w:val="00C46114"/>
    <w:rsid w:val="00C51332"/>
    <w:rsid w:val="00C54CD1"/>
    <w:rsid w:val="00C76245"/>
    <w:rsid w:val="00C840A2"/>
    <w:rsid w:val="00C8505B"/>
    <w:rsid w:val="00C8511A"/>
    <w:rsid w:val="00CA0233"/>
    <w:rsid w:val="00CA4EA9"/>
    <w:rsid w:val="00CA55DA"/>
    <w:rsid w:val="00CB5DAA"/>
    <w:rsid w:val="00CC381E"/>
    <w:rsid w:val="00CC77E1"/>
    <w:rsid w:val="00CD7745"/>
    <w:rsid w:val="00CE39C9"/>
    <w:rsid w:val="00CE3FFE"/>
    <w:rsid w:val="00D01C78"/>
    <w:rsid w:val="00D13BDB"/>
    <w:rsid w:val="00D23839"/>
    <w:rsid w:val="00D26908"/>
    <w:rsid w:val="00D36AC6"/>
    <w:rsid w:val="00D50EFC"/>
    <w:rsid w:val="00D61C2F"/>
    <w:rsid w:val="00D664BF"/>
    <w:rsid w:val="00D70F7D"/>
    <w:rsid w:val="00D71F39"/>
    <w:rsid w:val="00D876F8"/>
    <w:rsid w:val="00D93A93"/>
    <w:rsid w:val="00D97DBB"/>
    <w:rsid w:val="00DA3A9E"/>
    <w:rsid w:val="00DB1CEE"/>
    <w:rsid w:val="00DC4310"/>
    <w:rsid w:val="00DC467E"/>
    <w:rsid w:val="00DC48B1"/>
    <w:rsid w:val="00DD7A56"/>
    <w:rsid w:val="00DE097B"/>
    <w:rsid w:val="00DE7C8D"/>
    <w:rsid w:val="00DF11D1"/>
    <w:rsid w:val="00DF1D63"/>
    <w:rsid w:val="00DF321C"/>
    <w:rsid w:val="00E02E16"/>
    <w:rsid w:val="00E05461"/>
    <w:rsid w:val="00E10C37"/>
    <w:rsid w:val="00E16A28"/>
    <w:rsid w:val="00E32888"/>
    <w:rsid w:val="00E3631A"/>
    <w:rsid w:val="00E41A9D"/>
    <w:rsid w:val="00E421DF"/>
    <w:rsid w:val="00E43F1F"/>
    <w:rsid w:val="00E462E5"/>
    <w:rsid w:val="00E470B8"/>
    <w:rsid w:val="00E553E0"/>
    <w:rsid w:val="00E64565"/>
    <w:rsid w:val="00E65298"/>
    <w:rsid w:val="00E66225"/>
    <w:rsid w:val="00E77FB2"/>
    <w:rsid w:val="00E85308"/>
    <w:rsid w:val="00E90E30"/>
    <w:rsid w:val="00E954D2"/>
    <w:rsid w:val="00E95DFC"/>
    <w:rsid w:val="00EA1B3D"/>
    <w:rsid w:val="00EB372C"/>
    <w:rsid w:val="00EB442C"/>
    <w:rsid w:val="00EB4BB7"/>
    <w:rsid w:val="00EC345B"/>
    <w:rsid w:val="00EC5F0C"/>
    <w:rsid w:val="00ED0518"/>
    <w:rsid w:val="00EE1360"/>
    <w:rsid w:val="00EE715B"/>
    <w:rsid w:val="00F02051"/>
    <w:rsid w:val="00F0645C"/>
    <w:rsid w:val="00F1333D"/>
    <w:rsid w:val="00F16358"/>
    <w:rsid w:val="00F253B6"/>
    <w:rsid w:val="00F365CA"/>
    <w:rsid w:val="00F44FBD"/>
    <w:rsid w:val="00F51A3E"/>
    <w:rsid w:val="00F549A6"/>
    <w:rsid w:val="00F61343"/>
    <w:rsid w:val="00F67F10"/>
    <w:rsid w:val="00F80433"/>
    <w:rsid w:val="00F82736"/>
    <w:rsid w:val="00F87B75"/>
    <w:rsid w:val="00FA28AA"/>
    <w:rsid w:val="00FA3ED0"/>
    <w:rsid w:val="00FA7B11"/>
    <w:rsid w:val="00FB0C87"/>
    <w:rsid w:val="00FB23F1"/>
    <w:rsid w:val="00FB2AE0"/>
    <w:rsid w:val="00FC0297"/>
    <w:rsid w:val="00FC03C1"/>
    <w:rsid w:val="00FC2AF4"/>
    <w:rsid w:val="00FC4C35"/>
    <w:rsid w:val="00FC70C6"/>
    <w:rsid w:val="00FD0850"/>
    <w:rsid w:val="00FD19DE"/>
    <w:rsid w:val="00FD62F4"/>
    <w:rsid w:val="00FE16B1"/>
    <w:rsid w:val="00FE5B09"/>
    <w:rsid w:val="00FE6673"/>
    <w:rsid w:val="00FE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E8458"/>
  <w15:chartTrackingRefBased/>
  <w15:docId w15:val="{0E464392-C050-4FF7-84E1-682CB5FF5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D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6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76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3408</Words>
  <Characters>19426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Kegler, Scott R. (CDC/ONDIEH/NCIPC)</dc:creator>
  <cp:keywords/>
  <dc:description/>
  <cp:lastModifiedBy>Stone, Deborah (CDC/ONDIEH/NCIPC)</cp:lastModifiedBy>
  <cp:revision>5</cp:revision>
  <dcterms:created xsi:type="dcterms:W3CDTF">2018-05-07T16:21:00Z</dcterms:created>
  <dcterms:modified xsi:type="dcterms:W3CDTF">2018-05-14T18:30:00Z</dcterms:modified>
</cp:coreProperties>
</file>