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980"/>
        <w:gridCol w:w="1980"/>
        <w:gridCol w:w="2070"/>
      </w:tblGrid>
      <w:tr w:rsidR="008F7624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</w:p>
        </w:tc>
        <w:tc>
          <w:tcPr>
            <w:tcW w:w="1980" w:type="dxa"/>
          </w:tcPr>
          <w:p w:rsidR="008F7624" w:rsidRDefault="008F7624" w:rsidP="00A32987">
            <w:pPr>
              <w:jc w:val="both"/>
            </w:pPr>
            <w:r>
              <w:t>Spindle-correlated</w:t>
            </w:r>
          </w:p>
          <w:p w:rsidR="008F7624" w:rsidRDefault="008F7624" w:rsidP="00A32987">
            <w:pPr>
              <w:jc w:val="both"/>
            </w:pPr>
            <w:r>
              <w:t xml:space="preserve"> (</w:t>
            </w:r>
            <w:r w:rsidRPr="001919AD">
              <w:rPr>
                <w:i/>
              </w:rPr>
              <w:t>n</w:t>
            </w:r>
            <w:r>
              <w:t>=84)</w:t>
            </w:r>
          </w:p>
        </w:tc>
        <w:tc>
          <w:tcPr>
            <w:tcW w:w="1980" w:type="dxa"/>
          </w:tcPr>
          <w:p w:rsidR="008F7624" w:rsidRDefault="008F7624" w:rsidP="00A32987">
            <w:pPr>
              <w:jc w:val="both"/>
            </w:pPr>
            <w:r>
              <w:t>Arousal-correlated</w:t>
            </w:r>
          </w:p>
          <w:p w:rsidR="008F7624" w:rsidRDefault="008F7624" w:rsidP="00A32987">
            <w:pPr>
              <w:jc w:val="both"/>
            </w:pPr>
            <w:r>
              <w:t>(</w:t>
            </w:r>
            <w:r w:rsidRPr="001919AD">
              <w:rPr>
                <w:i/>
              </w:rPr>
              <w:t>n</w:t>
            </w:r>
            <w:r>
              <w:t>=74)</w:t>
            </w:r>
          </w:p>
        </w:tc>
        <w:tc>
          <w:tcPr>
            <w:tcW w:w="2070" w:type="dxa"/>
          </w:tcPr>
          <w:p w:rsidR="008F7624" w:rsidRDefault="008F7624" w:rsidP="00A32987">
            <w:pPr>
              <w:jc w:val="both"/>
            </w:pPr>
            <w:r>
              <w:t>Undetermined</w:t>
            </w:r>
          </w:p>
          <w:p w:rsidR="008F7624" w:rsidRDefault="008F7624" w:rsidP="00A32987">
            <w:pPr>
              <w:jc w:val="both"/>
            </w:pPr>
            <w:r>
              <w:t>(</w:t>
            </w:r>
            <w:r w:rsidRPr="001919AD">
              <w:rPr>
                <w:i/>
              </w:rPr>
              <w:t>n</w:t>
            </w:r>
            <w:r>
              <w:t>=37)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Overall firing rate (Hz)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5.80 [1.21, 17.25]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9.16 [4.76, 16.06]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8.08 [4.36, 14.83]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Wake firing rate (Hz)</w:t>
            </w:r>
          </w:p>
        </w:tc>
        <w:tc>
          <w:tcPr>
            <w:tcW w:w="1980" w:type="dxa"/>
          </w:tcPr>
          <w:p w:rsidR="008F7624" w:rsidRPr="00C4213B" w:rsidRDefault="008F7624" w:rsidP="00A3298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5.43 [1.24, 20.43]</w:t>
            </w:r>
          </w:p>
        </w:tc>
        <w:tc>
          <w:tcPr>
            <w:tcW w:w="1980" w:type="dxa"/>
          </w:tcPr>
          <w:p w:rsidR="008F7624" w:rsidRPr="00C4213B" w:rsidRDefault="008F7624" w:rsidP="00A3298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12.51 [7.43, 19.68]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11.39 [5.36, 20.79]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SWS firing rate (Hz)</w:t>
            </w:r>
          </w:p>
        </w:tc>
        <w:tc>
          <w:tcPr>
            <w:tcW w:w="1980" w:type="dxa"/>
          </w:tcPr>
          <w:p w:rsidR="008F7624" w:rsidRPr="0085421C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3.16 [1.03, 11.68]</w:t>
            </w:r>
          </w:p>
        </w:tc>
        <w:tc>
          <w:tcPr>
            <w:tcW w:w="1980" w:type="dxa"/>
          </w:tcPr>
          <w:p w:rsidR="008F7624" w:rsidRPr="0085421C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6.01 [2.96, 12.41]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4.56 [2.71, 9.00]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REM firing rate (Hz)</w:t>
            </w:r>
          </w:p>
        </w:tc>
        <w:tc>
          <w:tcPr>
            <w:tcW w:w="1980" w:type="dxa"/>
          </w:tcPr>
          <w:p w:rsidR="008F7624" w:rsidRPr="00C4213B" w:rsidRDefault="008F7624" w:rsidP="00A3298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5.35 [0.09, 16.13]</w:t>
            </w:r>
          </w:p>
        </w:tc>
        <w:tc>
          <w:tcPr>
            <w:tcW w:w="1980" w:type="dxa"/>
          </w:tcPr>
          <w:p w:rsidR="008F7624" w:rsidRPr="00C4213B" w:rsidRDefault="008F7624" w:rsidP="00A3298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8.54 [3.86, 15.08]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8.65 [3.44, 16.61]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Overall burst index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0.022 [0.003, 0.093]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0.015 [0.003, 0.039]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0.024 [0.005, 0.074]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Wake burst index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0.007 [0.001, 0.044]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0.007 [0.002, 0.013]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0.014 [0.002, 0.038]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SWS burst index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0.028 [0.005, 0.138]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0.019 [0.004, 0.057]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0.032 [0.003, 0.089]</w:t>
            </w:r>
          </w:p>
        </w:tc>
      </w:tr>
      <w:tr w:rsidR="008F7624" w:rsidRPr="001919AD" w:rsidTr="00A32987">
        <w:tc>
          <w:tcPr>
            <w:tcW w:w="3528" w:type="dxa"/>
          </w:tcPr>
          <w:p w:rsidR="008F7624" w:rsidRDefault="008F7624" w:rsidP="00A32987">
            <w:pPr>
              <w:jc w:val="both"/>
            </w:pPr>
            <w:r>
              <w:t>REM burst index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0.015 [0.000, 0.088]</w:t>
            </w:r>
          </w:p>
        </w:tc>
        <w:tc>
          <w:tcPr>
            <w:tcW w:w="198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0.007 [0.000, 0.040]</w:t>
            </w:r>
          </w:p>
        </w:tc>
        <w:tc>
          <w:tcPr>
            <w:tcW w:w="2070" w:type="dxa"/>
          </w:tcPr>
          <w:p w:rsidR="008F7624" w:rsidRPr="001919AD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0.022 [0.003, 0.067]</w:t>
            </w:r>
          </w:p>
        </w:tc>
      </w:tr>
      <w:tr w:rsidR="008F7624" w:rsidTr="00A32987">
        <w:tc>
          <w:tcPr>
            <w:tcW w:w="3528" w:type="dxa"/>
          </w:tcPr>
          <w:p w:rsidR="008F7624" w:rsidRPr="00485D0A" w:rsidRDefault="008F7624" w:rsidP="00A32987">
            <w:pPr>
              <w:jc w:val="both"/>
            </w:pPr>
            <w:r w:rsidRPr="00485D0A">
              <w:t>Non-</w:t>
            </w:r>
            <w:proofErr w:type="spellStart"/>
            <w:r w:rsidRPr="00485D0A">
              <w:t>bursty</w:t>
            </w:r>
            <w:proofErr w:type="spellEnd"/>
            <w:r w:rsidRPr="00485D0A">
              <w:t>/non-U-shape/U-shape</w:t>
            </w:r>
          </w:p>
        </w:tc>
        <w:tc>
          <w:tcPr>
            <w:tcW w:w="1980" w:type="dxa"/>
          </w:tcPr>
          <w:p w:rsidR="008F7624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34/21/29</w:t>
            </w:r>
          </w:p>
        </w:tc>
        <w:tc>
          <w:tcPr>
            <w:tcW w:w="1980" w:type="dxa"/>
          </w:tcPr>
          <w:p w:rsidR="008F7624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20/30/24</w:t>
            </w:r>
          </w:p>
        </w:tc>
        <w:tc>
          <w:tcPr>
            <w:tcW w:w="2070" w:type="dxa"/>
          </w:tcPr>
          <w:p w:rsidR="008F7624" w:rsidRDefault="008F7624" w:rsidP="00A32987">
            <w:pPr>
              <w:jc w:val="both"/>
              <w:rPr>
                <w:sz w:val="20"/>
              </w:rPr>
            </w:pPr>
            <w:r>
              <w:rPr>
                <w:sz w:val="20"/>
              </w:rPr>
              <w:t>13/12/12</w:t>
            </w:r>
          </w:p>
        </w:tc>
      </w:tr>
    </w:tbl>
    <w:p w:rsidR="006B7C84" w:rsidRDefault="006B7C84">
      <w:bookmarkStart w:id="0" w:name="_GoBack"/>
      <w:bookmarkEnd w:id="0"/>
    </w:p>
    <w:sectPr w:rsidR="006B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4"/>
    <w:rsid w:val="0003520E"/>
    <w:rsid w:val="00250484"/>
    <w:rsid w:val="003A700A"/>
    <w:rsid w:val="003E25FE"/>
    <w:rsid w:val="005D0EB7"/>
    <w:rsid w:val="006B7C84"/>
    <w:rsid w:val="008F7624"/>
    <w:rsid w:val="00C823BA"/>
    <w:rsid w:val="00D926DA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6163C-39B8-4E76-B888-2C9A8F7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Halassa</dc:creator>
  <cp:keywords/>
  <dc:description/>
  <cp:lastModifiedBy>Michael Halassa</cp:lastModifiedBy>
  <cp:revision>1</cp:revision>
  <dcterms:created xsi:type="dcterms:W3CDTF">2014-05-31T08:56:00Z</dcterms:created>
  <dcterms:modified xsi:type="dcterms:W3CDTF">2014-05-31T08:56:00Z</dcterms:modified>
</cp:coreProperties>
</file>