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BE3" w14:textId="728199DF" w:rsidR="00B953CD" w:rsidRPr="000C11ED" w:rsidRDefault="00E52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752F">
        <w:rPr>
          <w:rFonts w:ascii="Times New Roman" w:hAnsi="Times New Roman" w:cs="Times New Roman"/>
          <w:sz w:val="24"/>
          <w:szCs w:val="24"/>
        </w:rPr>
        <w:t>S</w:t>
      </w:r>
      <w:r w:rsidR="00B23D0D">
        <w:rPr>
          <w:rFonts w:ascii="Times New Roman" w:hAnsi="Times New Roman" w:cs="Times New Roman"/>
          <w:sz w:val="24"/>
          <w:szCs w:val="24"/>
        </w:rPr>
        <w:t>3</w:t>
      </w:r>
    </w:p>
    <w:p w14:paraId="7EF36E33" w14:textId="2B9D84D1" w:rsidR="0095567A" w:rsidRPr="000C11ED" w:rsidRDefault="00D775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Sensitivity Analysis predicting any alcohol</w:t>
      </w:r>
      <w:r w:rsidR="00160234">
        <w:rPr>
          <w:rFonts w:ascii="Times New Roman" w:hAnsi="Times New Roman" w:cs="Times New Roman"/>
          <w:i/>
          <w:sz w:val="24"/>
          <w:szCs w:val="24"/>
        </w:rPr>
        <w:t xml:space="preserve"> and any cigarette</w:t>
      </w:r>
      <w:r>
        <w:rPr>
          <w:rFonts w:ascii="Times New Roman" w:hAnsi="Times New Roman" w:cs="Times New Roman"/>
          <w:i/>
          <w:sz w:val="24"/>
          <w:szCs w:val="24"/>
        </w:rPr>
        <w:t xml:space="preserve"> use at Time 1</w:t>
      </w:r>
      <w:r w:rsidR="00160234">
        <w:rPr>
          <w:rFonts w:ascii="Times New Roman" w:hAnsi="Times New Roman" w:cs="Times New Roman"/>
          <w:i/>
          <w:sz w:val="24"/>
          <w:szCs w:val="24"/>
        </w:rPr>
        <w:t xml:space="preserve"> using last 12-month reports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eGrid"/>
        <w:tblW w:w="11970" w:type="dxa"/>
        <w:tblLayout w:type="fixed"/>
        <w:tblLook w:val="04A0" w:firstRow="1" w:lastRow="0" w:firstColumn="1" w:lastColumn="0" w:noHBand="0" w:noVBand="1"/>
      </w:tblPr>
      <w:tblGrid>
        <w:gridCol w:w="2482"/>
        <w:gridCol w:w="4744"/>
        <w:gridCol w:w="4744"/>
      </w:tblGrid>
      <w:tr w:rsidR="00D42EF4" w:rsidRPr="000C11ED" w14:paraId="4664A319" w14:textId="77777777" w:rsidTr="00D42EF4">
        <w:trPr>
          <w:trHeight w:val="727"/>
        </w:trPr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9974" w14:textId="77777777" w:rsidR="00D42EF4" w:rsidRPr="000C11ED" w:rsidRDefault="00D42EF4" w:rsidP="009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E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1D9BE" w14:textId="13B1C940" w:rsidR="00D42EF4" w:rsidRDefault="00D42EF4" w:rsidP="00D4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Alcohol Use (last 12 months)</w:t>
            </w:r>
          </w:p>
          <w:p w14:paraId="2D6AF13E" w14:textId="6210B5D6" w:rsidR="00D42EF4" w:rsidRPr="00D7752F" w:rsidRDefault="00D42EF4" w:rsidP="00D42E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OR [95% CI]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239F3" w14:textId="74F1792A" w:rsidR="00D42EF4" w:rsidRDefault="00D42EF4" w:rsidP="00D4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Cigarette Use (last 12 months)</w:t>
            </w:r>
          </w:p>
          <w:p w14:paraId="7595E2B6" w14:textId="1EF73052" w:rsidR="00D42EF4" w:rsidRPr="00D7752F" w:rsidRDefault="00D42EF4" w:rsidP="00D42E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OR [95% CI]</w:t>
            </w:r>
          </w:p>
        </w:tc>
      </w:tr>
      <w:tr w:rsidR="00D42EF4" w:rsidRPr="000C11ED" w14:paraId="1B87985C" w14:textId="77777777" w:rsidTr="00D42EF4">
        <w:trPr>
          <w:trHeight w:val="246"/>
        </w:trPr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D1E31B" w14:textId="77777777" w:rsidR="00D42EF4" w:rsidRPr="000C11ED" w:rsidRDefault="00D42EF4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Early Pubertal Timing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FED2F" w14:textId="41C8D07F" w:rsidR="00D42EF4" w:rsidRPr="00DB6BFD" w:rsidRDefault="00DB6BFD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6B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1.16 [0.92, 1.47]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5AA8A" w14:textId="278BF0DF" w:rsidR="00D42EF4" w:rsidRPr="000C11ED" w:rsidRDefault="00B85653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 [0.79, 2.02]</w:t>
            </w:r>
          </w:p>
        </w:tc>
      </w:tr>
      <w:tr w:rsidR="00D42EF4" w:rsidRPr="000C11ED" w14:paraId="1F49ADA3" w14:textId="77777777" w:rsidTr="00D42EF4">
        <w:trPr>
          <w:trHeight w:val="494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B56C" w14:textId="77777777" w:rsidR="00D42EF4" w:rsidRPr="000C11ED" w:rsidRDefault="00D42EF4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1DC348B2" w14:textId="34DBE9A1" w:rsidR="00D42EF4" w:rsidRPr="000C11ED" w:rsidRDefault="00DB6BFD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[0.8</w:t>
            </w:r>
            <w:r w:rsidR="0070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1.82]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04EAA295" w14:textId="5A926E9D" w:rsidR="00D42EF4" w:rsidRPr="000C11ED" w:rsidRDefault="00B85653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 [0.57, 2.49]</w:t>
            </w:r>
          </w:p>
        </w:tc>
      </w:tr>
      <w:tr w:rsidR="00D42EF4" w:rsidRPr="000C11ED" w14:paraId="76A3886C" w14:textId="77777777" w:rsidTr="00D42EF4">
        <w:trPr>
          <w:trHeight w:val="232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70347" w14:textId="77777777" w:rsidR="00D42EF4" w:rsidRPr="000C11ED" w:rsidRDefault="00D42EF4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Racial/Ethnic Minority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4DFA37DA" w14:textId="6C198781" w:rsidR="00D42EF4" w:rsidRPr="0070231E" w:rsidRDefault="0070231E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3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 [0.76, 2.43]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6AEE8DE4" w14:textId="08C37C60" w:rsidR="00D42EF4" w:rsidRPr="000C11ED" w:rsidRDefault="00B85653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 [0.15, 1.47]</w:t>
            </w:r>
          </w:p>
        </w:tc>
      </w:tr>
      <w:tr w:rsidR="00D42EF4" w:rsidRPr="000C11ED" w14:paraId="119555E0" w14:textId="77777777" w:rsidTr="00D42EF4">
        <w:trPr>
          <w:trHeight w:val="246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7CE9" w14:textId="77777777" w:rsidR="00D42EF4" w:rsidRPr="000C11ED" w:rsidRDefault="00D42EF4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6E6A9676" w14:textId="4E8E3148" w:rsidR="00D42EF4" w:rsidRPr="008B0A72" w:rsidRDefault="0070231E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1.33 [1.06, 1.67]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1D540A63" w14:textId="6C9B0700" w:rsidR="00D42EF4" w:rsidRPr="00E529AF" w:rsidRDefault="00B85653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2.63 [1.76, 3.95]</w:t>
            </w:r>
          </w:p>
        </w:tc>
      </w:tr>
      <w:tr w:rsidR="00D42EF4" w:rsidRPr="000C11ED" w14:paraId="24C4D041" w14:textId="77777777" w:rsidTr="00D42EF4">
        <w:trPr>
          <w:trHeight w:val="246"/>
        </w:trPr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C39B5" w14:textId="77777777" w:rsidR="00D42EF4" w:rsidRPr="000C11ED" w:rsidRDefault="00D42EF4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Income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D411" w14:textId="79F09F00" w:rsidR="00D42EF4" w:rsidRPr="000C11ED" w:rsidRDefault="0070231E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 [0.92, 1.03]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E5A08" w14:textId="7E39D262" w:rsidR="00D42EF4" w:rsidRPr="00B85653" w:rsidRDefault="00B85653" w:rsidP="00D42EF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[0.80, 1.06]</w:t>
            </w:r>
          </w:p>
        </w:tc>
      </w:tr>
    </w:tbl>
    <w:p w14:paraId="2D760224" w14:textId="169B8D8C" w:rsidR="0054735E" w:rsidRPr="00D45877" w:rsidRDefault="00D45877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52F">
        <w:rPr>
          <w:rFonts w:ascii="Times New Roman" w:hAnsi="Times New Roman" w:cs="Times New Roman"/>
          <w:sz w:val="24"/>
          <w:szCs w:val="24"/>
        </w:rPr>
        <w:t xml:space="preserve"> </w:t>
      </w:r>
      <w:r w:rsidR="0070231E">
        <w:rPr>
          <w:rFonts w:ascii="Times New Roman" w:hAnsi="Times New Roman" w:cs="Times New Roman"/>
          <w:sz w:val="24"/>
          <w:szCs w:val="24"/>
        </w:rPr>
        <w:t xml:space="preserve">OR – Odds Ratio, CI – Confidence Interval; </w:t>
      </w:r>
      <w:r>
        <w:rPr>
          <w:rFonts w:ascii="Times New Roman" w:hAnsi="Times New Roman" w:cs="Times New Roman"/>
          <w:sz w:val="24"/>
          <w:szCs w:val="24"/>
        </w:rPr>
        <w:t xml:space="preserve">Significant effects are in </w:t>
      </w:r>
      <w:r w:rsidRPr="00AC24CE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font. </w:t>
      </w:r>
    </w:p>
    <w:sectPr w:rsidR="0054735E" w:rsidRPr="00D45877" w:rsidSect="00D4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D"/>
    <w:rsid w:val="0009670B"/>
    <w:rsid w:val="000C1027"/>
    <w:rsid w:val="000C11ED"/>
    <w:rsid w:val="00134547"/>
    <w:rsid w:val="00160234"/>
    <w:rsid w:val="0018015F"/>
    <w:rsid w:val="00406F0D"/>
    <w:rsid w:val="004E3F4D"/>
    <w:rsid w:val="00527675"/>
    <w:rsid w:val="0054735E"/>
    <w:rsid w:val="0058187B"/>
    <w:rsid w:val="005A2D16"/>
    <w:rsid w:val="005F68E4"/>
    <w:rsid w:val="0069204F"/>
    <w:rsid w:val="006C1F81"/>
    <w:rsid w:val="0070231E"/>
    <w:rsid w:val="00716B97"/>
    <w:rsid w:val="007F59EF"/>
    <w:rsid w:val="00801012"/>
    <w:rsid w:val="008036B7"/>
    <w:rsid w:val="008B0A72"/>
    <w:rsid w:val="008C39BA"/>
    <w:rsid w:val="00902FBA"/>
    <w:rsid w:val="00917E20"/>
    <w:rsid w:val="0095567A"/>
    <w:rsid w:val="00AC24CE"/>
    <w:rsid w:val="00AD2632"/>
    <w:rsid w:val="00B125F8"/>
    <w:rsid w:val="00B23D0D"/>
    <w:rsid w:val="00B561AC"/>
    <w:rsid w:val="00B83027"/>
    <w:rsid w:val="00B85653"/>
    <w:rsid w:val="00B953CD"/>
    <w:rsid w:val="00C06C07"/>
    <w:rsid w:val="00C75DCA"/>
    <w:rsid w:val="00C96CC8"/>
    <w:rsid w:val="00CA3579"/>
    <w:rsid w:val="00D42EF4"/>
    <w:rsid w:val="00D45877"/>
    <w:rsid w:val="00D7752F"/>
    <w:rsid w:val="00DB6BFD"/>
    <w:rsid w:val="00E529AF"/>
    <w:rsid w:val="00FB4058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9BE4"/>
  <w15:chartTrackingRefBased/>
  <w15:docId w15:val="{29721805-3439-4B3D-A8B0-8AE3F48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343D-0373-4FD5-BC6B-9A4FC3D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Jonathan</dc:creator>
  <cp:keywords/>
  <dc:description/>
  <cp:lastModifiedBy>Bonner, Marla</cp:lastModifiedBy>
  <cp:revision>2</cp:revision>
  <dcterms:created xsi:type="dcterms:W3CDTF">2024-01-09T15:37:00Z</dcterms:created>
  <dcterms:modified xsi:type="dcterms:W3CDTF">2024-01-09T15:37:00Z</dcterms:modified>
</cp:coreProperties>
</file>